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BB6D3" w14:textId="77777777" w:rsidR="00D57B65" w:rsidRDefault="00956A19">
      <w:pPr>
        <w:pStyle w:val="Predefinito"/>
        <w:jc w:val="center"/>
      </w:pPr>
      <w:r>
        <w:rPr>
          <w:rFonts w:ascii="Arial" w:hAnsi="Arial" w:cs="Arial"/>
          <w:b/>
          <w:color w:val="365F91"/>
          <w:sz w:val="20"/>
          <w:szCs w:val="20"/>
        </w:rPr>
        <w:t>CURRICULUM VITAE</w:t>
      </w:r>
    </w:p>
    <w:p w14:paraId="34B18E07" w14:textId="77777777" w:rsidR="00D57B65" w:rsidRDefault="00956A19">
      <w:pPr>
        <w:pStyle w:val="Predefinito"/>
        <w:jc w:val="center"/>
      </w:pPr>
      <w:r>
        <w:rPr>
          <w:rFonts w:ascii="Arial" w:hAnsi="Arial" w:cs="Arial"/>
          <w:b/>
          <w:color w:val="365F91"/>
          <w:sz w:val="20"/>
          <w:szCs w:val="20"/>
        </w:rPr>
        <w:t>Sintesi</w:t>
      </w:r>
    </w:p>
    <w:p w14:paraId="1AA26010" w14:textId="77777777" w:rsidR="00D57B65" w:rsidRDefault="00D57B65">
      <w:pPr>
        <w:pStyle w:val="Intestazione1"/>
        <w:jc w:val="center"/>
      </w:pPr>
    </w:p>
    <w:p w14:paraId="624BFE28" w14:textId="77777777" w:rsidR="00D57B65" w:rsidRDefault="00D57B65">
      <w:pPr>
        <w:pStyle w:val="Notaapipagina"/>
      </w:pPr>
    </w:p>
    <w:p w14:paraId="0A9DCCDF" w14:textId="54032F51" w:rsidR="00D57B65" w:rsidRPr="00A86B7F" w:rsidRDefault="00956A19">
      <w:pPr>
        <w:pStyle w:val="Predefinito"/>
        <w:spacing w:line="360" w:lineRule="auto"/>
        <w:rPr>
          <w:sz w:val="36"/>
        </w:rPr>
      </w:pPr>
      <w:r w:rsidRPr="00A86B7F">
        <w:rPr>
          <w:rFonts w:ascii="Arial" w:hAnsi="Arial" w:cs="Arial"/>
          <w:b/>
          <w:sz w:val="28"/>
          <w:szCs w:val="20"/>
        </w:rPr>
        <w:t>Andrea Puppo</w:t>
      </w:r>
    </w:p>
    <w:p w14:paraId="62C94739" w14:textId="77777777" w:rsidR="00D57B65" w:rsidRDefault="00956A19">
      <w:pPr>
        <w:pStyle w:val="Predefinito"/>
        <w:spacing w:line="360" w:lineRule="auto"/>
      </w:pPr>
      <w:proofErr w:type="gramStart"/>
      <w:r>
        <w:rPr>
          <w:rFonts w:ascii="Arial" w:hAnsi="Arial" w:cs="Arial"/>
          <w:iCs/>
          <w:sz w:val="18"/>
          <w:szCs w:val="20"/>
        </w:rPr>
        <w:t>nato</w:t>
      </w:r>
      <w:proofErr w:type="gramEnd"/>
      <w:r>
        <w:rPr>
          <w:rFonts w:ascii="Arial" w:hAnsi="Arial" w:cs="Arial"/>
          <w:iCs/>
          <w:sz w:val="18"/>
          <w:szCs w:val="20"/>
        </w:rPr>
        <w:t xml:space="preserve"> a:</w:t>
      </w:r>
      <w:r>
        <w:rPr>
          <w:rFonts w:ascii="Arial" w:hAnsi="Arial" w:cs="Arial"/>
          <w:sz w:val="18"/>
          <w:szCs w:val="20"/>
        </w:rPr>
        <w:t xml:space="preserve"> Genova. </w:t>
      </w:r>
    </w:p>
    <w:p w14:paraId="5EBE4918" w14:textId="77777777" w:rsidR="00D57B65" w:rsidRDefault="00956A19">
      <w:pPr>
        <w:pStyle w:val="Predefinito"/>
        <w:spacing w:line="360" w:lineRule="auto"/>
      </w:pPr>
      <w:proofErr w:type="gramStart"/>
      <w:r>
        <w:rPr>
          <w:rFonts w:ascii="Arial" w:hAnsi="Arial" w:cs="Arial"/>
          <w:sz w:val="18"/>
          <w:szCs w:val="20"/>
        </w:rPr>
        <w:t>il</w:t>
      </w:r>
      <w:proofErr w:type="gramEnd"/>
      <w:r>
        <w:rPr>
          <w:rFonts w:ascii="Arial" w:hAnsi="Arial" w:cs="Arial"/>
          <w:sz w:val="18"/>
          <w:szCs w:val="20"/>
        </w:rPr>
        <w:t>: 6/11/1974</w:t>
      </w:r>
    </w:p>
    <w:p w14:paraId="4507136E" w14:textId="3F74AE2E" w:rsidR="00D57B65" w:rsidRDefault="00956A19">
      <w:pPr>
        <w:pStyle w:val="Rigadintestazione"/>
        <w:spacing w:line="360" w:lineRule="auto"/>
      </w:pPr>
      <w:proofErr w:type="gramStart"/>
      <w:r>
        <w:rPr>
          <w:rFonts w:ascii="Arial" w:hAnsi="Arial" w:cs="Arial"/>
          <w:iCs/>
          <w:sz w:val="18"/>
          <w:szCs w:val="20"/>
        </w:rPr>
        <w:t>residente</w:t>
      </w:r>
      <w:proofErr w:type="gramEnd"/>
      <w:r>
        <w:rPr>
          <w:rFonts w:ascii="Arial" w:hAnsi="Arial" w:cs="Arial"/>
          <w:iCs/>
          <w:sz w:val="18"/>
          <w:szCs w:val="20"/>
        </w:rPr>
        <w:t xml:space="preserve"> a:</w:t>
      </w:r>
      <w:r w:rsidR="00600050">
        <w:rPr>
          <w:rFonts w:ascii="Arial" w:hAnsi="Arial" w:cs="Arial"/>
          <w:sz w:val="18"/>
          <w:szCs w:val="20"/>
        </w:rPr>
        <w:t xml:space="preserve"> Sori (GE) </w:t>
      </w:r>
      <w:r w:rsidR="00600050">
        <w:rPr>
          <w:rFonts w:ascii="Arial" w:hAnsi="Arial" w:cs="Arial"/>
          <w:sz w:val="18"/>
          <w:szCs w:val="20"/>
        </w:rPr>
        <w:br/>
      </w:r>
      <w:proofErr w:type="gramStart"/>
      <w:r w:rsidR="00600050">
        <w:rPr>
          <w:rFonts w:ascii="Arial" w:hAnsi="Arial" w:cs="Arial"/>
          <w:sz w:val="18"/>
          <w:szCs w:val="20"/>
        </w:rPr>
        <w:t>in</w:t>
      </w:r>
      <w:proofErr w:type="gramEnd"/>
      <w:r w:rsidR="00600050">
        <w:rPr>
          <w:rFonts w:ascii="Arial" w:hAnsi="Arial" w:cs="Arial"/>
          <w:sz w:val="18"/>
          <w:szCs w:val="20"/>
        </w:rPr>
        <w:t xml:space="preserve">: via </w:t>
      </w:r>
      <w:proofErr w:type="spellStart"/>
      <w:r w:rsidR="00600050">
        <w:rPr>
          <w:rFonts w:ascii="Arial" w:hAnsi="Arial" w:cs="Arial"/>
          <w:sz w:val="18"/>
          <w:szCs w:val="20"/>
        </w:rPr>
        <w:t>Crispi</w:t>
      </w:r>
      <w:proofErr w:type="spellEnd"/>
      <w:r w:rsidR="00600050">
        <w:rPr>
          <w:rFonts w:ascii="Arial" w:hAnsi="Arial" w:cs="Arial"/>
          <w:sz w:val="18"/>
          <w:szCs w:val="20"/>
        </w:rPr>
        <w:t xml:space="preserve"> 43/3</w:t>
      </w:r>
    </w:p>
    <w:p w14:paraId="6A145E7A" w14:textId="77777777" w:rsidR="00D57B65" w:rsidRDefault="00956A19">
      <w:pPr>
        <w:pStyle w:val="Rigadintestazione"/>
        <w:spacing w:line="360" w:lineRule="auto"/>
      </w:pPr>
      <w:proofErr w:type="spellStart"/>
      <w:proofErr w:type="gramStart"/>
      <w:r>
        <w:rPr>
          <w:rFonts w:ascii="Arial" w:hAnsi="Arial" w:cs="Arial"/>
          <w:sz w:val="18"/>
          <w:szCs w:val="20"/>
        </w:rPr>
        <w:t>cell</w:t>
      </w:r>
      <w:proofErr w:type="spellEnd"/>
      <w:r>
        <w:rPr>
          <w:rFonts w:ascii="Arial" w:hAnsi="Arial" w:cs="Arial"/>
          <w:sz w:val="18"/>
          <w:szCs w:val="20"/>
        </w:rPr>
        <w:t>.</w:t>
      </w:r>
      <w:proofErr w:type="gramEnd"/>
      <w:r>
        <w:rPr>
          <w:rFonts w:ascii="Arial" w:hAnsi="Arial" w:cs="Arial"/>
          <w:sz w:val="18"/>
          <w:szCs w:val="20"/>
        </w:rPr>
        <w:t>: 349 – 61 02 917</w:t>
      </w:r>
    </w:p>
    <w:p w14:paraId="2A7954D3" w14:textId="77777777" w:rsidR="00D57B65" w:rsidRDefault="00956A19">
      <w:pPr>
        <w:pStyle w:val="Rigadintestazione"/>
        <w:spacing w:line="360" w:lineRule="auto"/>
      </w:pPr>
      <w:proofErr w:type="spellStart"/>
      <w:proofErr w:type="gramStart"/>
      <w:r>
        <w:rPr>
          <w:rFonts w:ascii="Arial" w:hAnsi="Arial" w:cs="Arial"/>
          <w:sz w:val="18"/>
          <w:szCs w:val="20"/>
          <w:lang w:val="en-US"/>
        </w:rPr>
        <w:t>e</w:t>
      </w:r>
      <w:proofErr w:type="gramEnd"/>
      <w:r>
        <w:rPr>
          <w:rFonts w:ascii="Arial" w:hAnsi="Arial" w:cs="Arial"/>
          <w:sz w:val="18"/>
          <w:szCs w:val="20"/>
          <w:lang w:val="en-US"/>
        </w:rPr>
        <w:t>.mail</w:t>
      </w:r>
      <w:proofErr w:type="spellEnd"/>
      <w:r>
        <w:rPr>
          <w:rFonts w:ascii="Arial" w:hAnsi="Arial" w:cs="Arial"/>
          <w:sz w:val="18"/>
          <w:szCs w:val="20"/>
          <w:lang w:val="en-US"/>
        </w:rPr>
        <w:t xml:space="preserve">: </w:t>
      </w:r>
      <w:hyperlink r:id="rId8" w:history="1">
        <w:r w:rsidRPr="00CC75B9">
          <w:rPr>
            <w:rStyle w:val="Collegamentoipertestuale"/>
            <w:rFonts w:ascii="Arial" w:hAnsi="Arial" w:cs="Arial"/>
            <w:sz w:val="18"/>
            <w:szCs w:val="20"/>
            <w:lang w:val="en-US"/>
          </w:rPr>
          <w:t>puppoand@hotmail.com</w:t>
        </w:r>
      </w:hyperlink>
      <w:r>
        <w:rPr>
          <w:rFonts w:ascii="Arial" w:hAnsi="Arial" w:cs="Arial"/>
          <w:sz w:val="18"/>
          <w:szCs w:val="20"/>
          <w:lang w:val="en-US"/>
        </w:rPr>
        <w:t xml:space="preserve">, </w:t>
      </w:r>
      <w:hyperlink r:id="rId9" w:history="1">
        <w:r w:rsidRPr="00CC75B9">
          <w:rPr>
            <w:rStyle w:val="Collegamentoipertestuale"/>
            <w:rFonts w:ascii="Arial" w:hAnsi="Arial" w:cs="Arial"/>
            <w:sz w:val="18"/>
            <w:szCs w:val="20"/>
            <w:lang w:val="en-US"/>
          </w:rPr>
          <w:t>andrea.puppo@aslcn1.it</w:t>
        </w:r>
      </w:hyperlink>
      <w:r>
        <w:rPr>
          <w:rFonts w:ascii="Arial" w:hAnsi="Arial" w:cs="Arial"/>
          <w:sz w:val="18"/>
          <w:szCs w:val="20"/>
          <w:lang w:val="en-US"/>
        </w:rPr>
        <w:t xml:space="preserve"> </w:t>
      </w:r>
    </w:p>
    <w:p w14:paraId="0BB7E8B7" w14:textId="77777777" w:rsidR="00D57B65" w:rsidRDefault="00D57B65">
      <w:pPr>
        <w:pStyle w:val="Rigadintestazione"/>
      </w:pPr>
    </w:p>
    <w:p w14:paraId="29676197" w14:textId="7AA299EE" w:rsidR="00D57B65" w:rsidRDefault="000A2F8E">
      <w:pPr>
        <w:pStyle w:val="Intestazione3"/>
      </w:pPr>
      <w:r>
        <w:rPr>
          <w:noProof/>
          <w:lang w:eastAsia="it-IT"/>
        </w:rPr>
        <w:drawing>
          <wp:inline distT="0" distB="0" distL="0" distR="0" wp14:anchorId="6ADF93EC" wp14:editId="4C145FA6">
            <wp:extent cx="1143423" cy="1292797"/>
            <wp:effectExtent l="0" t="0" r="0" b="3175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23" cy="129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9EAA" w14:textId="77777777" w:rsidR="00956A19" w:rsidRPr="00956A19" w:rsidRDefault="00956A19">
      <w:pPr>
        <w:pStyle w:val="Intestazione3"/>
      </w:pPr>
    </w:p>
    <w:p w14:paraId="6B2EE487" w14:textId="77777777" w:rsidR="00D57B65" w:rsidRDefault="00956A19">
      <w:pPr>
        <w:pStyle w:val="Intestazione3"/>
      </w:pPr>
      <w:r w:rsidRPr="009D7662">
        <w:rPr>
          <w:rFonts w:ascii="Arial" w:hAnsi="Arial" w:cs="Arial"/>
          <w:color w:val="365F91"/>
          <w:sz w:val="28"/>
          <w:szCs w:val="20"/>
        </w:rPr>
        <w:t>ISTRUZIONE E FORMAZIONE</w:t>
      </w:r>
      <w:r>
        <w:rPr>
          <w:rFonts w:ascii="Arial" w:hAnsi="Arial" w:cs="Arial"/>
          <w:sz w:val="20"/>
          <w:szCs w:val="20"/>
        </w:rPr>
        <w:br/>
      </w:r>
    </w:p>
    <w:p w14:paraId="01020A28" w14:textId="77777777" w:rsidR="00D57B65" w:rsidRDefault="00956A19">
      <w:pPr>
        <w:pStyle w:val="Predefinito"/>
        <w:numPr>
          <w:ilvl w:val="0"/>
          <w:numId w:val="8"/>
        </w:numPr>
      </w:pPr>
      <w:r>
        <w:rPr>
          <w:rFonts w:ascii="Arial" w:hAnsi="Arial" w:cs="Arial"/>
          <w:sz w:val="20"/>
          <w:szCs w:val="20"/>
        </w:rPr>
        <w:t xml:space="preserve">25 ottobre 2004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Diploma di specializzazione in Ginecologia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ed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Ostetricia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4C3E6D" w14:textId="77777777" w:rsidR="00D57B65" w:rsidRDefault="00956A19">
      <w:pPr>
        <w:pStyle w:val="Predefinito"/>
        <w:ind w:left="720"/>
      </w:pPr>
      <w:proofErr w:type="gramStart"/>
      <w:r>
        <w:rPr>
          <w:rFonts w:ascii="Arial" w:hAnsi="Arial" w:cs="Arial"/>
          <w:sz w:val="20"/>
          <w:szCs w:val="20"/>
        </w:rPr>
        <w:t>Università degli Studi di Ferrara con una tesi dal titolo “</w:t>
      </w:r>
      <w:r>
        <w:rPr>
          <w:rFonts w:ascii="Arial" w:hAnsi="Arial" w:cs="Arial"/>
          <w:i/>
          <w:iCs/>
          <w:sz w:val="20"/>
          <w:szCs w:val="20"/>
        </w:rPr>
        <w:t>Carcinoma della vulva e linfonodo sentinella</w:t>
      </w:r>
      <w:proofErr w:type="gramEnd"/>
      <w:r>
        <w:rPr>
          <w:rFonts w:ascii="Arial" w:hAnsi="Arial" w:cs="Arial"/>
          <w:i/>
          <w:iCs/>
          <w:sz w:val="20"/>
          <w:szCs w:val="20"/>
        </w:rPr>
        <w:t>. Stato dell’arte ed esperienza iniziale presso l’Istituto per la Ricerca sul Cancro di Genova</w:t>
      </w:r>
      <w:r>
        <w:rPr>
          <w:rFonts w:ascii="Arial" w:hAnsi="Arial" w:cs="Arial"/>
          <w:sz w:val="20"/>
          <w:szCs w:val="20"/>
        </w:rPr>
        <w:t>”,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End"/>
      <w:r>
        <w:rPr>
          <w:rFonts w:ascii="Arial" w:hAnsi="Arial" w:cs="Arial"/>
          <w:sz w:val="20"/>
          <w:szCs w:val="20"/>
        </w:rPr>
        <w:t>relatore Chiar.mo prof. G. Mollica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End"/>
      <w:r>
        <w:rPr>
          <w:rFonts w:ascii="Arial" w:hAnsi="Arial" w:cs="Arial"/>
          <w:sz w:val="20"/>
          <w:szCs w:val="20"/>
        </w:rPr>
        <w:t>votazione 50/50 e lode.</w:t>
      </w:r>
    </w:p>
    <w:p w14:paraId="7603C7A4" w14:textId="77777777" w:rsidR="00D57B65" w:rsidRDefault="00D57B65">
      <w:pPr>
        <w:pStyle w:val="Predefinito"/>
        <w:ind w:left="720"/>
      </w:pPr>
    </w:p>
    <w:p w14:paraId="0A0EE767" w14:textId="77777777" w:rsidR="00D57B65" w:rsidRDefault="00956A19">
      <w:pPr>
        <w:pStyle w:val="Predefinito"/>
        <w:numPr>
          <w:ilvl w:val="0"/>
          <w:numId w:val="8"/>
        </w:numPr>
      </w:pPr>
      <w:r>
        <w:rPr>
          <w:rFonts w:ascii="Arial" w:hAnsi="Arial" w:cs="Arial"/>
          <w:sz w:val="20"/>
          <w:szCs w:val="20"/>
        </w:rPr>
        <w:t xml:space="preserve">25 luglio 2000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Abilitazione all’esercizio della professione medica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D0019A" w14:textId="77777777" w:rsidR="00D57B65" w:rsidRDefault="00956A19">
      <w:pPr>
        <w:pStyle w:val="Predefinito"/>
        <w:ind w:left="720"/>
      </w:pPr>
      <w:proofErr w:type="gramStart"/>
      <w:r>
        <w:rPr>
          <w:rFonts w:ascii="Arial" w:hAnsi="Arial" w:cs="Arial"/>
          <w:sz w:val="20"/>
          <w:szCs w:val="20"/>
        </w:rPr>
        <w:t>ed</w:t>
      </w:r>
      <w:proofErr w:type="gramEnd"/>
      <w:r>
        <w:rPr>
          <w:rFonts w:ascii="Arial" w:hAnsi="Arial" w:cs="Arial"/>
          <w:sz w:val="20"/>
          <w:szCs w:val="20"/>
        </w:rPr>
        <w:t xml:space="preserve"> iscrizione all’ordine dei medici di Genova con numero d’ordine GE 13964</w:t>
      </w:r>
    </w:p>
    <w:p w14:paraId="5EDA7112" w14:textId="77777777" w:rsidR="00D57B65" w:rsidRDefault="00D57B65">
      <w:pPr>
        <w:pStyle w:val="Predefinito"/>
        <w:ind w:left="720"/>
      </w:pPr>
    </w:p>
    <w:p w14:paraId="7D30B0C1" w14:textId="77777777" w:rsidR="00D57B65" w:rsidRDefault="00956A19">
      <w:pPr>
        <w:pStyle w:val="Predefinito"/>
        <w:numPr>
          <w:ilvl w:val="0"/>
          <w:numId w:val="8"/>
        </w:numPr>
      </w:pPr>
      <w:r>
        <w:rPr>
          <w:rFonts w:ascii="Arial" w:hAnsi="Arial" w:cs="Arial"/>
          <w:sz w:val="20"/>
          <w:szCs w:val="20"/>
        </w:rPr>
        <w:t xml:space="preserve">23 luglio 1999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Laurea in Medicina e Chirurgia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F9C78F" w14:textId="77777777" w:rsidR="00D57B65" w:rsidRDefault="00956A19">
      <w:pPr>
        <w:pStyle w:val="Predefinito"/>
        <w:ind w:left="720"/>
      </w:pPr>
      <w:r>
        <w:rPr>
          <w:rFonts w:ascii="Arial" w:hAnsi="Arial" w:cs="Arial"/>
          <w:sz w:val="20"/>
          <w:szCs w:val="20"/>
        </w:rPr>
        <w:t>Università degli Studi di Genova con una tesi dal titolo “</w:t>
      </w:r>
      <w:r>
        <w:rPr>
          <w:rFonts w:ascii="Arial" w:hAnsi="Arial" w:cs="Arial"/>
          <w:i/>
          <w:iCs/>
          <w:sz w:val="20"/>
          <w:szCs w:val="20"/>
        </w:rPr>
        <w:t>La chirurgia del setto retto-vaginale</w:t>
      </w:r>
      <w:r>
        <w:rPr>
          <w:rFonts w:ascii="Arial" w:hAnsi="Arial" w:cs="Arial"/>
          <w:sz w:val="20"/>
          <w:szCs w:val="20"/>
        </w:rPr>
        <w:t>”,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End"/>
      <w:r>
        <w:rPr>
          <w:rFonts w:ascii="Arial" w:hAnsi="Arial" w:cs="Arial"/>
          <w:sz w:val="20"/>
          <w:szCs w:val="20"/>
        </w:rPr>
        <w:t>relatore Chiar.mo prof. N. Ragni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End"/>
      <w:r>
        <w:rPr>
          <w:rFonts w:ascii="Arial" w:hAnsi="Arial" w:cs="Arial"/>
          <w:sz w:val="20"/>
          <w:szCs w:val="20"/>
        </w:rPr>
        <w:t>votazione 110/110 e lode</w:t>
      </w:r>
    </w:p>
    <w:p w14:paraId="3C69A512" w14:textId="77777777" w:rsidR="00D57B65" w:rsidRDefault="00D57B65">
      <w:pPr>
        <w:pStyle w:val="Predefinito"/>
        <w:ind w:left="720"/>
      </w:pPr>
    </w:p>
    <w:p w14:paraId="3BEE8180" w14:textId="77777777" w:rsidR="00D57B65" w:rsidRDefault="00956A19">
      <w:pPr>
        <w:pStyle w:val="Predefinito"/>
        <w:numPr>
          <w:ilvl w:val="0"/>
          <w:numId w:val="8"/>
        </w:numPr>
      </w:pPr>
      <w:r>
        <w:rPr>
          <w:rFonts w:ascii="Arial" w:hAnsi="Arial" w:cs="Arial"/>
          <w:sz w:val="20"/>
          <w:szCs w:val="20"/>
        </w:rPr>
        <w:t xml:space="preserve">1995 </w:t>
      </w:r>
    </w:p>
    <w:p w14:paraId="47EADCCC" w14:textId="77777777" w:rsidR="00D57B65" w:rsidRDefault="00956A19">
      <w:pPr>
        <w:pStyle w:val="Predefinito"/>
        <w:ind w:left="720"/>
      </w:pPr>
      <w:r>
        <w:rPr>
          <w:rFonts w:ascii="Arial" w:hAnsi="Arial" w:cs="Arial"/>
          <w:b/>
          <w:sz w:val="20"/>
          <w:szCs w:val="20"/>
        </w:rPr>
        <w:t>Diploma in pianoforte</w:t>
      </w:r>
    </w:p>
    <w:p w14:paraId="18255B06" w14:textId="77777777" w:rsidR="00D57B65" w:rsidRDefault="00956A19">
      <w:pPr>
        <w:pStyle w:val="Predefinito"/>
        <w:ind w:left="720"/>
      </w:pPr>
      <w:r>
        <w:rPr>
          <w:rFonts w:ascii="Arial" w:hAnsi="Arial" w:cs="Arial"/>
          <w:sz w:val="20"/>
          <w:szCs w:val="20"/>
        </w:rPr>
        <w:t>Conservatorio N. Paganini di Genova</w:t>
      </w:r>
      <w:r>
        <w:rPr>
          <w:rFonts w:ascii="Arial" w:hAnsi="Arial" w:cs="Arial"/>
          <w:sz w:val="20"/>
          <w:szCs w:val="20"/>
        </w:rPr>
        <w:br/>
        <w:t>pieni voti</w:t>
      </w:r>
    </w:p>
    <w:p w14:paraId="6C21B1A5" w14:textId="77777777" w:rsidR="00D57B65" w:rsidRDefault="00D57B65">
      <w:pPr>
        <w:pStyle w:val="Predefinito"/>
        <w:ind w:left="720"/>
      </w:pPr>
    </w:p>
    <w:p w14:paraId="63A8F72F" w14:textId="77777777" w:rsidR="00D57B65" w:rsidRDefault="00956A19">
      <w:pPr>
        <w:pStyle w:val="Predefinito"/>
        <w:numPr>
          <w:ilvl w:val="0"/>
          <w:numId w:val="8"/>
        </w:numPr>
      </w:pPr>
      <w:r>
        <w:rPr>
          <w:rFonts w:ascii="Arial" w:hAnsi="Arial" w:cs="Arial"/>
          <w:sz w:val="20"/>
          <w:szCs w:val="20"/>
        </w:rPr>
        <w:t xml:space="preserve">1993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Maturità scientifica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1FA3CF" w14:textId="77777777" w:rsidR="00D57B65" w:rsidRDefault="00956A19">
      <w:pPr>
        <w:pStyle w:val="Predefinito"/>
        <w:ind w:left="720"/>
      </w:pPr>
      <w:r>
        <w:rPr>
          <w:rFonts w:ascii="Arial" w:hAnsi="Arial" w:cs="Arial"/>
          <w:sz w:val="20"/>
          <w:szCs w:val="20"/>
        </w:rPr>
        <w:t xml:space="preserve">Liceo scientifico </w:t>
      </w:r>
      <w:proofErr w:type="gramStart"/>
      <w:r>
        <w:rPr>
          <w:rFonts w:ascii="Arial" w:hAnsi="Arial" w:cs="Arial"/>
          <w:sz w:val="20"/>
          <w:szCs w:val="20"/>
        </w:rPr>
        <w:t>M.L</w:t>
      </w:r>
      <w:proofErr w:type="gramEnd"/>
      <w:r>
        <w:rPr>
          <w:rFonts w:ascii="Arial" w:hAnsi="Arial" w:cs="Arial"/>
          <w:sz w:val="20"/>
          <w:szCs w:val="20"/>
        </w:rPr>
        <w:t xml:space="preserve"> King di Genova</w:t>
      </w:r>
    </w:p>
    <w:p w14:paraId="2CDC1EF5" w14:textId="77777777" w:rsidR="00D57B65" w:rsidRDefault="00D57B65">
      <w:pPr>
        <w:pStyle w:val="Predefinito"/>
        <w:ind w:left="720"/>
      </w:pPr>
    </w:p>
    <w:p w14:paraId="139C5FEB" w14:textId="34840411" w:rsidR="003C7C87" w:rsidRDefault="003C7C87">
      <w:pPr>
        <w:rPr>
          <w:rFonts w:ascii="Lucida Console" w:eastAsia="Times New Roman" w:hAnsi="Lucida Console" w:cs="Lucida Console"/>
          <w:b/>
          <w:bCs/>
          <w:lang w:eastAsia="zh-CN"/>
        </w:rPr>
      </w:pPr>
      <w:r>
        <w:br w:type="page"/>
      </w:r>
    </w:p>
    <w:p w14:paraId="5268C1ED" w14:textId="77777777" w:rsidR="00D57B65" w:rsidRPr="009D7662" w:rsidRDefault="00956A19">
      <w:pPr>
        <w:pStyle w:val="Intestazione3"/>
        <w:rPr>
          <w:sz w:val="36"/>
        </w:rPr>
      </w:pPr>
      <w:r w:rsidRPr="009D7662">
        <w:rPr>
          <w:rFonts w:ascii="Arial" w:hAnsi="Arial" w:cs="Arial"/>
          <w:color w:val="365F91"/>
          <w:sz w:val="28"/>
          <w:szCs w:val="20"/>
        </w:rPr>
        <w:lastRenderedPageBreak/>
        <w:t>ESPERIENZE PROFESSIONALI</w:t>
      </w:r>
    </w:p>
    <w:p w14:paraId="14EB6BA2" w14:textId="77777777" w:rsidR="00EE0573" w:rsidRDefault="00EE0573" w:rsidP="00EE0573">
      <w:pPr>
        <w:pStyle w:val="Predefinito"/>
        <w:rPr>
          <w:rFonts w:ascii="Arial" w:hAnsi="Arial" w:cs="Arial"/>
          <w:sz w:val="20"/>
          <w:szCs w:val="20"/>
        </w:rPr>
      </w:pPr>
    </w:p>
    <w:p w14:paraId="03B2CC62" w14:textId="1821458C" w:rsidR="00EE0573" w:rsidRDefault="00EE0573" w:rsidP="00816698">
      <w:pPr>
        <w:pStyle w:val="Predefinit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!6 luglio 2016 -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oggi </w:t>
      </w:r>
    </w:p>
    <w:p w14:paraId="4F75D331" w14:textId="662018D2" w:rsidR="00EE0573" w:rsidRDefault="00EE0573" w:rsidP="00EE0573">
      <w:pPr>
        <w:pStyle w:val="Predefini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Pr="00D931C9">
        <w:rPr>
          <w:rFonts w:ascii="Arial" w:hAnsi="Arial" w:cs="Arial"/>
          <w:b/>
          <w:sz w:val="20"/>
          <w:szCs w:val="20"/>
        </w:rPr>
        <w:t xml:space="preserve">Direttore </w:t>
      </w:r>
      <w:proofErr w:type="gramStart"/>
      <w:r w:rsidRPr="00D931C9">
        <w:rPr>
          <w:rFonts w:ascii="Arial" w:hAnsi="Arial" w:cs="Arial"/>
          <w:b/>
          <w:sz w:val="20"/>
          <w:szCs w:val="20"/>
        </w:rPr>
        <w:t>f.f.</w:t>
      </w:r>
      <w:proofErr w:type="gramEnd"/>
      <w:r w:rsidRPr="00D931C9">
        <w:rPr>
          <w:rFonts w:ascii="Arial" w:hAnsi="Arial" w:cs="Arial"/>
          <w:b/>
          <w:sz w:val="20"/>
          <w:szCs w:val="20"/>
        </w:rPr>
        <w:t xml:space="preserve"> della S.C. Ginecologia e Ostetricia</w:t>
      </w:r>
      <w:r>
        <w:rPr>
          <w:rFonts w:ascii="Arial" w:hAnsi="Arial" w:cs="Arial"/>
          <w:sz w:val="20"/>
          <w:szCs w:val="20"/>
        </w:rPr>
        <w:t xml:space="preserve"> dell’Ospeda</w:t>
      </w:r>
      <w:r>
        <w:rPr>
          <w:rFonts w:ascii="Arial" w:hAnsi="Arial" w:cs="Arial"/>
          <w:sz w:val="20"/>
          <w:szCs w:val="20"/>
        </w:rPr>
        <w:t xml:space="preserve">le Regina </w:t>
      </w:r>
      <w:proofErr w:type="spellStart"/>
      <w:r>
        <w:rPr>
          <w:rFonts w:ascii="Arial" w:hAnsi="Arial" w:cs="Arial"/>
          <w:sz w:val="20"/>
          <w:szCs w:val="20"/>
        </w:rPr>
        <w:t>Montis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Regalis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Mondovì</w:t>
      </w:r>
    </w:p>
    <w:p w14:paraId="78650FD2" w14:textId="77777777" w:rsidR="00EE0573" w:rsidRPr="00EE0573" w:rsidRDefault="00EE0573" w:rsidP="00EE0573">
      <w:pPr>
        <w:pStyle w:val="Predefinito"/>
        <w:rPr>
          <w:rFonts w:ascii="Arial" w:hAnsi="Arial" w:cs="Arial"/>
          <w:sz w:val="20"/>
          <w:szCs w:val="20"/>
        </w:rPr>
      </w:pPr>
    </w:p>
    <w:p w14:paraId="7148D12B" w14:textId="4EB6197F" w:rsidR="00D931C9" w:rsidRDefault="00D931C9" w:rsidP="00816698">
      <w:pPr>
        <w:pStyle w:val="Predefinit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86B7F">
        <w:rPr>
          <w:rFonts w:ascii="Arial" w:hAnsi="Arial" w:cs="Arial"/>
          <w:sz w:val="20"/>
          <w:szCs w:val="20"/>
        </w:rPr>
        <w:t>6</w:t>
      </w:r>
      <w:r w:rsidR="00EE0573">
        <w:rPr>
          <w:rFonts w:ascii="Arial" w:hAnsi="Arial" w:cs="Arial"/>
          <w:sz w:val="20"/>
          <w:szCs w:val="20"/>
        </w:rPr>
        <w:t xml:space="preserve"> dicembre 2015 – 15 luglio 2016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8D3A455" w14:textId="2CA1B7EA" w:rsidR="00D931C9" w:rsidRDefault="00D931C9" w:rsidP="00D931C9">
      <w:pPr>
        <w:pStyle w:val="Predefinito"/>
        <w:ind w:left="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Incarico di </w:t>
      </w:r>
      <w:r w:rsidRPr="00D931C9">
        <w:rPr>
          <w:rFonts w:ascii="Arial" w:hAnsi="Arial" w:cs="Arial"/>
          <w:b/>
          <w:sz w:val="20"/>
          <w:szCs w:val="20"/>
        </w:rPr>
        <w:t xml:space="preserve">Direttore </w:t>
      </w:r>
      <w:proofErr w:type="gramStart"/>
      <w:r w:rsidRPr="00D931C9">
        <w:rPr>
          <w:rFonts w:ascii="Arial" w:hAnsi="Arial" w:cs="Arial"/>
          <w:b/>
          <w:sz w:val="20"/>
          <w:szCs w:val="20"/>
        </w:rPr>
        <w:t>f.f.</w:t>
      </w:r>
      <w:proofErr w:type="gramEnd"/>
      <w:r w:rsidRPr="00D931C9">
        <w:rPr>
          <w:rFonts w:ascii="Arial" w:hAnsi="Arial" w:cs="Arial"/>
          <w:b/>
          <w:sz w:val="20"/>
          <w:szCs w:val="20"/>
        </w:rPr>
        <w:t xml:space="preserve"> della S.C. Ginecologia e Ostetricia</w:t>
      </w:r>
      <w:r>
        <w:rPr>
          <w:rFonts w:ascii="Arial" w:hAnsi="Arial" w:cs="Arial"/>
          <w:sz w:val="20"/>
          <w:szCs w:val="20"/>
        </w:rPr>
        <w:t xml:space="preserve"> dell’Ospedale Regina </w:t>
      </w:r>
      <w:proofErr w:type="spellStart"/>
      <w:r>
        <w:rPr>
          <w:rFonts w:ascii="Arial" w:hAnsi="Arial" w:cs="Arial"/>
          <w:sz w:val="20"/>
          <w:szCs w:val="20"/>
        </w:rPr>
        <w:t>Montis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Regalis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di Mondovì</w:t>
      </w:r>
    </w:p>
    <w:p w14:paraId="51DEB46C" w14:textId="77777777" w:rsidR="00D931C9" w:rsidRDefault="00D931C9" w:rsidP="00D931C9">
      <w:pPr>
        <w:pStyle w:val="Predefinito"/>
        <w:ind w:left="494"/>
        <w:rPr>
          <w:rFonts w:ascii="Arial" w:hAnsi="Arial" w:cs="Arial"/>
          <w:sz w:val="20"/>
          <w:szCs w:val="20"/>
        </w:rPr>
      </w:pPr>
    </w:p>
    <w:p w14:paraId="360179E7" w14:textId="77777777" w:rsidR="00D931C9" w:rsidRDefault="00D931C9" w:rsidP="00D931C9">
      <w:pPr>
        <w:pStyle w:val="Predefinito"/>
        <w:numPr>
          <w:ilvl w:val="0"/>
          <w:numId w:val="19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07 settembre – oggi </w:t>
      </w:r>
    </w:p>
    <w:p w14:paraId="5856D56E" w14:textId="717EE345" w:rsidR="00D931C9" w:rsidRPr="00D931C9" w:rsidRDefault="00D931C9" w:rsidP="00136707">
      <w:pPr>
        <w:pStyle w:val="Predefinito"/>
        <w:ind w:left="709" w:hanging="5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D931C9">
        <w:rPr>
          <w:rFonts w:ascii="Arial" w:hAnsi="Arial" w:cs="Arial"/>
          <w:sz w:val="20"/>
          <w:szCs w:val="20"/>
        </w:rPr>
        <w:t xml:space="preserve">Consulente presso la S.C. Ginecologia e Ostetricia dell’Ospedale di Biella </w:t>
      </w:r>
      <w:r w:rsidR="00136707">
        <w:rPr>
          <w:rFonts w:ascii="Arial" w:hAnsi="Arial" w:cs="Arial"/>
          <w:sz w:val="20"/>
          <w:szCs w:val="20"/>
        </w:rPr>
        <w:t xml:space="preserve">(Direttore R. </w:t>
      </w:r>
      <w:proofErr w:type="spellStart"/>
      <w:r w:rsidR="00136707">
        <w:rPr>
          <w:rFonts w:ascii="Arial" w:hAnsi="Arial" w:cs="Arial"/>
          <w:sz w:val="20"/>
          <w:szCs w:val="20"/>
        </w:rPr>
        <w:t>Jura</w:t>
      </w:r>
      <w:proofErr w:type="spellEnd"/>
      <w:r w:rsidR="00136707">
        <w:rPr>
          <w:rFonts w:ascii="Arial" w:hAnsi="Arial" w:cs="Arial"/>
          <w:sz w:val="20"/>
          <w:szCs w:val="20"/>
        </w:rPr>
        <w:t xml:space="preserve">) per l’insegnamento </w:t>
      </w:r>
      <w:proofErr w:type="gramStart"/>
      <w:r w:rsidR="00136707">
        <w:rPr>
          <w:rFonts w:ascii="Arial" w:hAnsi="Arial" w:cs="Arial"/>
          <w:sz w:val="20"/>
          <w:szCs w:val="20"/>
        </w:rPr>
        <w:t>ed</w:t>
      </w:r>
      <w:proofErr w:type="gramEnd"/>
      <w:r w:rsidR="00136707">
        <w:rPr>
          <w:rFonts w:ascii="Arial" w:hAnsi="Arial" w:cs="Arial"/>
          <w:sz w:val="20"/>
          <w:szCs w:val="20"/>
        </w:rPr>
        <w:t xml:space="preserve"> il </w:t>
      </w:r>
      <w:r w:rsidRPr="00D931C9">
        <w:rPr>
          <w:rFonts w:ascii="Arial" w:hAnsi="Arial" w:cs="Arial"/>
          <w:sz w:val="20"/>
          <w:szCs w:val="20"/>
        </w:rPr>
        <w:t xml:space="preserve">tutoraggio in ambito di chirurgia </w:t>
      </w:r>
      <w:proofErr w:type="spellStart"/>
      <w:r w:rsidRPr="00D931C9">
        <w:rPr>
          <w:rFonts w:ascii="Arial" w:hAnsi="Arial" w:cs="Arial"/>
          <w:sz w:val="20"/>
          <w:szCs w:val="20"/>
        </w:rPr>
        <w:t>oncoginecologica</w:t>
      </w:r>
      <w:proofErr w:type="spellEnd"/>
      <w:r w:rsidRPr="00D931C9">
        <w:rPr>
          <w:rFonts w:ascii="Arial" w:hAnsi="Arial" w:cs="Arial"/>
          <w:sz w:val="20"/>
          <w:szCs w:val="20"/>
        </w:rPr>
        <w:t xml:space="preserve"> laparoscopica </w:t>
      </w:r>
    </w:p>
    <w:p w14:paraId="1752C439" w14:textId="77777777" w:rsidR="00D931C9" w:rsidRPr="00D931C9" w:rsidRDefault="00D931C9" w:rsidP="00D931C9">
      <w:pPr>
        <w:pStyle w:val="Predefinito"/>
        <w:rPr>
          <w:rFonts w:ascii="Arial" w:hAnsi="Arial" w:cs="Arial"/>
          <w:sz w:val="20"/>
          <w:szCs w:val="20"/>
        </w:rPr>
      </w:pPr>
    </w:p>
    <w:p w14:paraId="6F570B7E" w14:textId="5F7EA313" w:rsidR="00956A19" w:rsidRPr="00816698" w:rsidRDefault="00600050" w:rsidP="00816698">
      <w:pPr>
        <w:pStyle w:val="Predefinit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novembre 2012</w:t>
      </w:r>
      <w:r w:rsidR="00D931C9">
        <w:rPr>
          <w:rFonts w:ascii="Arial" w:hAnsi="Arial" w:cs="Arial"/>
          <w:sz w:val="20"/>
          <w:szCs w:val="20"/>
        </w:rPr>
        <w:t xml:space="preserve"> – 30 </w:t>
      </w:r>
      <w:proofErr w:type="gramStart"/>
      <w:r w:rsidR="00D931C9">
        <w:rPr>
          <w:rFonts w:ascii="Arial" w:hAnsi="Arial" w:cs="Arial"/>
          <w:sz w:val="20"/>
          <w:szCs w:val="20"/>
        </w:rPr>
        <w:t>novembre</w:t>
      </w:r>
      <w:proofErr w:type="gramEnd"/>
      <w:r w:rsidR="00D931C9">
        <w:rPr>
          <w:rFonts w:ascii="Arial" w:hAnsi="Arial" w:cs="Arial"/>
          <w:sz w:val="20"/>
          <w:szCs w:val="20"/>
        </w:rPr>
        <w:t xml:space="preserve"> 2015</w:t>
      </w:r>
    </w:p>
    <w:p w14:paraId="17E31FDA" w14:textId="0441737C" w:rsidR="003C7C87" w:rsidRDefault="00816698" w:rsidP="003C7C87">
      <w:pPr>
        <w:pStyle w:val="Predefinito"/>
        <w:numPr>
          <w:ilvl w:val="0"/>
          <w:numId w:val="12"/>
        </w:numPr>
      </w:pPr>
      <w:r w:rsidRPr="00287846">
        <w:rPr>
          <w:rFonts w:ascii="Arial" w:hAnsi="Arial" w:cs="Arial"/>
          <w:b/>
          <w:i/>
          <w:sz w:val="20"/>
          <w:szCs w:val="20"/>
        </w:rPr>
        <w:t>Dirigente Medico I Livello</w:t>
      </w:r>
      <w:r>
        <w:rPr>
          <w:rFonts w:ascii="Arial" w:hAnsi="Arial" w:cs="Arial"/>
          <w:sz w:val="20"/>
          <w:szCs w:val="20"/>
        </w:rPr>
        <w:t xml:space="preserve"> </w:t>
      </w:r>
      <w:r w:rsidR="00956A19">
        <w:rPr>
          <w:rFonts w:ascii="Arial" w:hAnsi="Arial" w:cs="Arial"/>
          <w:sz w:val="20"/>
          <w:szCs w:val="20"/>
        </w:rPr>
        <w:t xml:space="preserve">S.C. Ginecologia </w:t>
      </w:r>
      <w:proofErr w:type="gramStart"/>
      <w:r w:rsidR="00956A19">
        <w:rPr>
          <w:rFonts w:ascii="Arial" w:hAnsi="Arial" w:cs="Arial"/>
          <w:sz w:val="20"/>
          <w:szCs w:val="20"/>
        </w:rPr>
        <w:t>ed</w:t>
      </w:r>
      <w:proofErr w:type="gramEnd"/>
      <w:r w:rsidR="00956A19">
        <w:rPr>
          <w:rFonts w:ascii="Arial" w:hAnsi="Arial" w:cs="Arial"/>
          <w:sz w:val="20"/>
          <w:szCs w:val="20"/>
        </w:rPr>
        <w:t xml:space="preserve"> Ostetricia Ospedale Regina </w:t>
      </w:r>
      <w:proofErr w:type="spellStart"/>
      <w:r w:rsidR="00956A19">
        <w:rPr>
          <w:rFonts w:ascii="Arial" w:hAnsi="Arial" w:cs="Arial"/>
          <w:sz w:val="20"/>
          <w:szCs w:val="20"/>
        </w:rPr>
        <w:t>Montis</w:t>
      </w:r>
      <w:proofErr w:type="spellEnd"/>
      <w:r w:rsidR="00956A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6A19">
        <w:rPr>
          <w:rFonts w:ascii="Arial" w:hAnsi="Arial" w:cs="Arial"/>
          <w:sz w:val="20"/>
          <w:szCs w:val="20"/>
        </w:rPr>
        <w:t>Regalis</w:t>
      </w:r>
      <w:proofErr w:type="spellEnd"/>
      <w:r w:rsidR="00956A19">
        <w:rPr>
          <w:rFonts w:ascii="Arial" w:hAnsi="Arial" w:cs="Arial"/>
          <w:sz w:val="20"/>
          <w:szCs w:val="20"/>
        </w:rPr>
        <w:t xml:space="preserve"> Mondovì, Direttore L. Galletto</w:t>
      </w:r>
    </w:p>
    <w:p w14:paraId="4CAA950B" w14:textId="0A9167D6" w:rsidR="003C7C87" w:rsidRPr="003C7C87" w:rsidRDefault="003C7C87" w:rsidP="003C7C87">
      <w:pPr>
        <w:pStyle w:val="Predefinito"/>
        <w:numPr>
          <w:ilvl w:val="0"/>
          <w:numId w:val="12"/>
        </w:numPr>
      </w:pPr>
      <w:r w:rsidRPr="003C7C87">
        <w:rPr>
          <w:rFonts w:ascii="Arial" w:hAnsi="Arial"/>
          <w:sz w:val="20"/>
        </w:rPr>
        <w:t>Consulenza</w:t>
      </w:r>
      <w:r>
        <w:rPr>
          <w:rFonts w:ascii="Arial" w:hAnsi="Arial"/>
          <w:sz w:val="20"/>
        </w:rPr>
        <w:t xml:space="preserve"> permanente per la </w:t>
      </w:r>
      <w:r w:rsidRPr="0064264C">
        <w:rPr>
          <w:rFonts w:ascii="Arial" w:hAnsi="Arial"/>
          <w:b/>
          <w:i/>
          <w:sz w:val="20"/>
        </w:rPr>
        <w:t xml:space="preserve">ginecologia oncologica e laparoscopia </w:t>
      </w:r>
      <w:r w:rsidR="0023541E" w:rsidRPr="0064264C">
        <w:rPr>
          <w:rFonts w:ascii="Arial" w:hAnsi="Arial"/>
          <w:b/>
          <w:i/>
          <w:sz w:val="20"/>
        </w:rPr>
        <w:t xml:space="preserve">di </w:t>
      </w:r>
      <w:r w:rsidRPr="0064264C">
        <w:rPr>
          <w:rFonts w:ascii="Arial" w:hAnsi="Arial"/>
          <w:b/>
          <w:i/>
          <w:sz w:val="20"/>
        </w:rPr>
        <w:t>II livello</w:t>
      </w:r>
      <w:r w:rsidRPr="003C7C87">
        <w:rPr>
          <w:rFonts w:ascii="Arial" w:hAnsi="Arial"/>
          <w:sz w:val="20"/>
        </w:rPr>
        <w:t xml:space="preserve"> presso S.C. Ginecologia </w:t>
      </w:r>
      <w:proofErr w:type="gramStart"/>
      <w:r w:rsidRPr="003C7C87">
        <w:rPr>
          <w:rFonts w:ascii="Arial" w:hAnsi="Arial"/>
          <w:sz w:val="20"/>
        </w:rPr>
        <w:t>ed</w:t>
      </w:r>
      <w:proofErr w:type="gramEnd"/>
      <w:r w:rsidRPr="003C7C87">
        <w:rPr>
          <w:rFonts w:ascii="Arial" w:hAnsi="Arial"/>
          <w:sz w:val="20"/>
        </w:rPr>
        <w:t xml:space="preserve"> Ostetricia,  Ospedale SS Annunziata di Savigliano</w:t>
      </w:r>
      <w:r w:rsidR="006F5C6A">
        <w:rPr>
          <w:rFonts w:ascii="Arial" w:hAnsi="Arial"/>
          <w:sz w:val="20"/>
        </w:rPr>
        <w:t xml:space="preserve"> (1-3 accessi settimanali)</w:t>
      </w:r>
    </w:p>
    <w:p w14:paraId="64E7EEAF" w14:textId="6C5E5F6D" w:rsidR="003C7C87" w:rsidRDefault="00816698" w:rsidP="003C7C87">
      <w:pPr>
        <w:pStyle w:val="Predefinito"/>
        <w:numPr>
          <w:ilvl w:val="0"/>
          <w:numId w:val="12"/>
        </w:numPr>
        <w:rPr>
          <w:rFonts w:ascii="Arial" w:hAnsi="Arial"/>
          <w:sz w:val="20"/>
        </w:rPr>
      </w:pPr>
      <w:r w:rsidRPr="0064264C">
        <w:rPr>
          <w:rFonts w:ascii="Arial" w:hAnsi="Arial"/>
          <w:b/>
          <w:i/>
          <w:sz w:val="20"/>
        </w:rPr>
        <w:t>Responsabile GIC</w:t>
      </w:r>
      <w:r w:rsidR="003C7C87" w:rsidRPr="003C7C8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</w:t>
      </w:r>
      <w:r w:rsidR="003C7C87" w:rsidRPr="003C7C87">
        <w:rPr>
          <w:rFonts w:ascii="Arial" w:hAnsi="Arial"/>
          <w:sz w:val="20"/>
        </w:rPr>
        <w:t xml:space="preserve">gruppo </w:t>
      </w:r>
      <w:r>
        <w:rPr>
          <w:rFonts w:ascii="Arial" w:hAnsi="Arial"/>
          <w:sz w:val="20"/>
        </w:rPr>
        <w:t xml:space="preserve">interdisciplinare di cure) </w:t>
      </w:r>
      <w:r w:rsidR="00111ED5">
        <w:rPr>
          <w:rFonts w:ascii="Arial" w:hAnsi="Arial"/>
          <w:sz w:val="20"/>
        </w:rPr>
        <w:t>ginecologia oncologica ASL CN</w:t>
      </w:r>
      <w:r w:rsidR="003C7C87" w:rsidRPr="003C7C87">
        <w:rPr>
          <w:rFonts w:ascii="Arial" w:hAnsi="Arial"/>
          <w:sz w:val="20"/>
        </w:rPr>
        <w:t xml:space="preserve"> </w:t>
      </w:r>
      <w:proofErr w:type="gramStart"/>
      <w:r w:rsidR="003C7C87" w:rsidRPr="003C7C87">
        <w:rPr>
          <w:rFonts w:ascii="Arial" w:hAnsi="Arial"/>
          <w:sz w:val="20"/>
        </w:rPr>
        <w:t>1</w:t>
      </w:r>
      <w:proofErr w:type="gramEnd"/>
    </w:p>
    <w:p w14:paraId="7A4AE051" w14:textId="6EC96820" w:rsidR="00600050" w:rsidRDefault="00287846" w:rsidP="003C7C87">
      <w:pPr>
        <w:pStyle w:val="Predefinito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Conferimento d’</w:t>
      </w:r>
      <w:r w:rsidR="00600050" w:rsidRPr="0064264C">
        <w:rPr>
          <w:rFonts w:ascii="Arial" w:hAnsi="Arial"/>
          <w:b/>
          <w:i/>
          <w:sz w:val="20"/>
        </w:rPr>
        <w:t xml:space="preserve">incarico di alta specializzazione </w:t>
      </w:r>
      <w:proofErr w:type="gramStart"/>
      <w:r w:rsidR="00600050">
        <w:rPr>
          <w:rFonts w:ascii="Arial" w:hAnsi="Arial"/>
          <w:sz w:val="20"/>
        </w:rPr>
        <w:t xml:space="preserve">dal </w:t>
      </w:r>
      <w:proofErr w:type="gramEnd"/>
      <w:r w:rsidR="00600050">
        <w:rPr>
          <w:rFonts w:ascii="Arial" w:hAnsi="Arial"/>
          <w:sz w:val="20"/>
        </w:rPr>
        <w:t>1 novembre 2014 (delibera direzione generale)</w:t>
      </w:r>
    </w:p>
    <w:p w14:paraId="77B95979" w14:textId="52D82F92" w:rsidR="00600050" w:rsidRDefault="00600050" w:rsidP="003C7C87">
      <w:pPr>
        <w:pStyle w:val="Predefinito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Responsabile ambulatorio di ginecologia oncologica Mondovì e Savigliano</w:t>
      </w:r>
    </w:p>
    <w:p w14:paraId="1CAA785C" w14:textId="4AA5DF30" w:rsidR="00600050" w:rsidRPr="003C7C87" w:rsidRDefault="00600050" w:rsidP="003C7C87">
      <w:pPr>
        <w:pStyle w:val="Predefinito"/>
        <w:numPr>
          <w:ilvl w:val="0"/>
          <w:numId w:val="1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Responsabile ambulatorio endometriosi e dolore pelvico Mondovì</w:t>
      </w:r>
    </w:p>
    <w:p w14:paraId="1056BA07" w14:textId="77777777" w:rsidR="00956A19" w:rsidRPr="00956A19" w:rsidRDefault="00956A19" w:rsidP="00956A19">
      <w:pPr>
        <w:pStyle w:val="Predefinito"/>
        <w:ind w:left="494"/>
      </w:pPr>
    </w:p>
    <w:p w14:paraId="6A2B571D" w14:textId="77777777" w:rsidR="00D57B65" w:rsidRDefault="00956A19">
      <w:pPr>
        <w:pStyle w:val="Predefinito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1 maggio 2012- 31 ottobre 2012 </w:t>
      </w:r>
    </w:p>
    <w:p w14:paraId="1BB9D2B2" w14:textId="77777777" w:rsidR="00D57B65" w:rsidRDefault="00956A19">
      <w:pPr>
        <w:pStyle w:val="Predefinito"/>
        <w:ind w:left="854"/>
      </w:pPr>
      <w:r>
        <w:rPr>
          <w:rFonts w:ascii="Arial" w:hAnsi="Arial" w:cs="Arial"/>
          <w:sz w:val="20"/>
          <w:szCs w:val="20"/>
        </w:rPr>
        <w:t xml:space="preserve">Dirigente Medico I Livello </w:t>
      </w:r>
    </w:p>
    <w:p w14:paraId="42D4C45D" w14:textId="77777777" w:rsidR="00D57B65" w:rsidRDefault="00956A19">
      <w:pPr>
        <w:pStyle w:val="Predefinito"/>
        <w:ind w:left="854"/>
      </w:pPr>
      <w:r>
        <w:rPr>
          <w:rFonts w:ascii="Arial" w:hAnsi="Arial" w:cs="Arial"/>
          <w:sz w:val="20"/>
          <w:szCs w:val="20"/>
        </w:rPr>
        <w:t xml:space="preserve">S.C. Oncologia Ginecologica, AOU San Martino – IST di Genova, Direttore </w:t>
      </w:r>
      <w:proofErr w:type="gramStart"/>
      <w:r>
        <w:rPr>
          <w:rFonts w:ascii="Arial" w:hAnsi="Arial" w:cs="Arial"/>
          <w:sz w:val="20"/>
          <w:szCs w:val="20"/>
        </w:rPr>
        <w:t>f.f.</w:t>
      </w:r>
      <w:proofErr w:type="gramEnd"/>
      <w:r>
        <w:rPr>
          <w:rFonts w:ascii="Arial" w:hAnsi="Arial" w:cs="Arial"/>
          <w:sz w:val="20"/>
          <w:szCs w:val="20"/>
        </w:rPr>
        <w:t xml:space="preserve"> Prof. </w:t>
      </w:r>
      <w:proofErr w:type="gramStart"/>
      <w:r>
        <w:rPr>
          <w:rFonts w:ascii="Arial" w:hAnsi="Arial" w:cs="Arial"/>
          <w:sz w:val="20"/>
          <w:szCs w:val="20"/>
        </w:rPr>
        <w:t>P.L.</w:t>
      </w:r>
      <w:proofErr w:type="gramEnd"/>
      <w:r>
        <w:rPr>
          <w:rFonts w:ascii="Arial" w:hAnsi="Arial" w:cs="Arial"/>
          <w:sz w:val="20"/>
          <w:szCs w:val="20"/>
        </w:rPr>
        <w:t xml:space="preserve"> Venturini</w:t>
      </w:r>
    </w:p>
    <w:p w14:paraId="777E0B7C" w14:textId="77777777" w:rsidR="00D57B65" w:rsidRDefault="00D57B65">
      <w:pPr>
        <w:pStyle w:val="Predefinito"/>
        <w:ind w:left="854"/>
      </w:pPr>
    </w:p>
    <w:p w14:paraId="398B7CDF" w14:textId="77777777" w:rsidR="00D57B65" w:rsidRDefault="00956A19">
      <w:pPr>
        <w:pStyle w:val="Predefinito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1 settembre 2007 – 30 aprile 2012</w:t>
      </w:r>
      <w:r>
        <w:rPr>
          <w:rFonts w:ascii="Arial" w:hAnsi="Arial" w:cs="Arial"/>
          <w:sz w:val="20"/>
          <w:szCs w:val="20"/>
        </w:rPr>
        <w:br/>
        <w:t xml:space="preserve">Dirigente Medico I Livello </w:t>
      </w:r>
    </w:p>
    <w:p w14:paraId="37425559" w14:textId="77777777" w:rsidR="00D57B65" w:rsidRDefault="00956A19">
      <w:pPr>
        <w:pStyle w:val="Predefinito"/>
        <w:ind w:left="854"/>
      </w:pPr>
      <w:r>
        <w:rPr>
          <w:rFonts w:ascii="Arial" w:hAnsi="Arial" w:cs="Arial"/>
          <w:sz w:val="20"/>
          <w:szCs w:val="20"/>
        </w:rPr>
        <w:t xml:space="preserve">S.C. Oncologia Ginecologica, Istituto Nazionale per la Ricerca sul Cancro di Genova, diretta dal </w:t>
      </w:r>
      <w:proofErr w:type="gramStart"/>
      <w:r>
        <w:rPr>
          <w:rFonts w:ascii="Arial" w:hAnsi="Arial" w:cs="Arial"/>
          <w:sz w:val="20"/>
          <w:szCs w:val="20"/>
        </w:rPr>
        <w:t>dr.</w:t>
      </w:r>
      <w:proofErr w:type="gramEnd"/>
      <w:r>
        <w:rPr>
          <w:rFonts w:ascii="Arial" w:hAnsi="Arial" w:cs="Arial"/>
          <w:sz w:val="20"/>
          <w:szCs w:val="20"/>
        </w:rPr>
        <w:t xml:space="preserve"> P. </w:t>
      </w:r>
      <w:proofErr w:type="spellStart"/>
      <w:r>
        <w:rPr>
          <w:rFonts w:ascii="Arial" w:hAnsi="Arial" w:cs="Arial"/>
          <w:sz w:val="20"/>
          <w:szCs w:val="20"/>
        </w:rPr>
        <w:t>Cristoforoni</w:t>
      </w:r>
      <w:proofErr w:type="spellEnd"/>
    </w:p>
    <w:p w14:paraId="06D1051D" w14:textId="77777777" w:rsidR="00D57B65" w:rsidRDefault="00D57B65">
      <w:pPr>
        <w:pStyle w:val="Predefinito"/>
        <w:ind w:left="854"/>
      </w:pPr>
    </w:p>
    <w:p w14:paraId="1BBDCB7B" w14:textId="516D560F" w:rsidR="00D57B65" w:rsidRDefault="00385473">
      <w:pPr>
        <w:pStyle w:val="Predefinito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2011-2012. Convenzione ASL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CN1</w:t>
      </w:r>
      <w:r w:rsidR="00956A19">
        <w:rPr>
          <w:rFonts w:ascii="Arial" w:hAnsi="Arial" w:cs="Arial"/>
          <w:sz w:val="20"/>
          <w:szCs w:val="20"/>
        </w:rPr>
        <w:t xml:space="preserve"> – Istituto Nazionale per la Ricerca sul Cancro di Genova. Ha partecipato, </w:t>
      </w:r>
      <w:proofErr w:type="gramStart"/>
      <w:r w:rsidR="00956A19">
        <w:rPr>
          <w:rFonts w:ascii="Arial" w:hAnsi="Arial" w:cs="Arial"/>
          <w:sz w:val="20"/>
          <w:szCs w:val="20"/>
        </w:rPr>
        <w:t>in qualità di</w:t>
      </w:r>
      <w:proofErr w:type="gramEnd"/>
      <w:r w:rsidR="00956A19">
        <w:rPr>
          <w:rFonts w:ascii="Arial" w:hAnsi="Arial" w:cs="Arial"/>
          <w:sz w:val="20"/>
          <w:szCs w:val="20"/>
        </w:rPr>
        <w:t xml:space="preserve"> primo o secondo operatore</w:t>
      </w:r>
      <w:r w:rsidR="003B5E82">
        <w:rPr>
          <w:rFonts w:ascii="Arial" w:hAnsi="Arial" w:cs="Arial"/>
          <w:sz w:val="20"/>
          <w:szCs w:val="20"/>
        </w:rPr>
        <w:t xml:space="preserve"> (in questo caso con </w:t>
      </w:r>
      <w:r w:rsidR="003B5E82" w:rsidRPr="003B5E82">
        <w:rPr>
          <w:rFonts w:ascii="Arial" w:hAnsi="Arial" w:cs="Arial"/>
          <w:b/>
          <w:sz w:val="20"/>
          <w:szCs w:val="20"/>
          <w:u w:val="single"/>
        </w:rPr>
        <w:t>ruolo di tutor</w:t>
      </w:r>
      <w:r w:rsidR="003B5E82">
        <w:rPr>
          <w:rFonts w:ascii="Arial" w:hAnsi="Arial" w:cs="Arial"/>
          <w:sz w:val="20"/>
          <w:szCs w:val="20"/>
        </w:rPr>
        <w:t>)</w:t>
      </w:r>
      <w:r w:rsidR="00956A19">
        <w:rPr>
          <w:rFonts w:ascii="Arial" w:hAnsi="Arial" w:cs="Arial"/>
          <w:sz w:val="20"/>
          <w:szCs w:val="20"/>
        </w:rPr>
        <w:t xml:space="preserve">, alle sedute operatorie con casi di ginecologia oncologica (interventi laparoscopici e laparotomici), tramite 2 accessi mensili regolati dalla suddetta convenzione. </w:t>
      </w:r>
    </w:p>
    <w:p w14:paraId="5B33EC06" w14:textId="77777777" w:rsidR="00D57B65" w:rsidRDefault="00D57B65">
      <w:pPr>
        <w:pStyle w:val="Predefinito"/>
        <w:ind w:left="854"/>
      </w:pPr>
    </w:p>
    <w:p w14:paraId="71F280D0" w14:textId="77777777" w:rsidR="00D57B65" w:rsidRDefault="00956A19">
      <w:pPr>
        <w:pStyle w:val="Predefinito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2009. Frequenza e stage per la chirurgia laparoscopica oncologica e per endometriosi severa presso l’Ospedale Sacro Cuore di Negrar (VR) nella SS Ginecologia Oncologica diretta dal </w:t>
      </w:r>
      <w:proofErr w:type="gramStart"/>
      <w:r>
        <w:rPr>
          <w:rFonts w:ascii="Arial" w:hAnsi="Arial" w:cs="Arial"/>
          <w:sz w:val="20"/>
          <w:szCs w:val="20"/>
        </w:rPr>
        <w:t>dr</w:t>
      </w:r>
      <w:proofErr w:type="gramEnd"/>
      <w:r>
        <w:rPr>
          <w:rFonts w:ascii="Arial" w:hAnsi="Arial" w:cs="Arial"/>
          <w:sz w:val="20"/>
          <w:szCs w:val="20"/>
        </w:rPr>
        <w:t xml:space="preserve"> M. </w:t>
      </w:r>
      <w:proofErr w:type="spellStart"/>
      <w:r>
        <w:rPr>
          <w:rFonts w:ascii="Arial" w:hAnsi="Arial" w:cs="Arial"/>
          <w:sz w:val="20"/>
          <w:szCs w:val="20"/>
        </w:rPr>
        <w:t>Ceccaroni</w:t>
      </w:r>
      <w:proofErr w:type="spellEnd"/>
      <w:r>
        <w:rPr>
          <w:rFonts w:ascii="Arial" w:hAnsi="Arial" w:cs="Arial"/>
          <w:sz w:val="20"/>
          <w:szCs w:val="20"/>
        </w:rPr>
        <w:t xml:space="preserve"> (afferente alla S.C. Ginecologia e Ostetricia diretta dal dr L. Minelli)</w:t>
      </w:r>
    </w:p>
    <w:p w14:paraId="7F449535" w14:textId="77777777" w:rsidR="00D57B65" w:rsidRDefault="00956A19">
      <w:pPr>
        <w:pStyle w:val="Predefinito"/>
        <w:ind w:left="854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51D16F5" w14:textId="77777777" w:rsidR="00D57B65" w:rsidRDefault="00956A19">
      <w:pPr>
        <w:pStyle w:val="Predefinito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ottobre 2004 – febbraio 2007</w:t>
      </w:r>
    </w:p>
    <w:p w14:paraId="48065C7E" w14:textId="77777777" w:rsidR="00D57B65" w:rsidRDefault="00956A19">
      <w:pPr>
        <w:pStyle w:val="Predefinito"/>
        <w:ind w:left="854"/>
      </w:pPr>
      <w:proofErr w:type="gramStart"/>
      <w:r>
        <w:rPr>
          <w:rFonts w:ascii="Arial" w:hAnsi="Arial" w:cs="Arial"/>
          <w:sz w:val="20"/>
          <w:szCs w:val="20"/>
        </w:rPr>
        <w:t>borsista</w:t>
      </w:r>
      <w:proofErr w:type="gramEnd"/>
      <w:r>
        <w:rPr>
          <w:rFonts w:ascii="Arial" w:hAnsi="Arial" w:cs="Arial"/>
          <w:sz w:val="20"/>
          <w:szCs w:val="20"/>
        </w:rPr>
        <w:t xml:space="preserve"> (finanziamento LILT e Fondazione pro-IST) </w:t>
      </w:r>
      <w:r>
        <w:rPr>
          <w:rFonts w:ascii="Arial" w:hAnsi="Arial" w:cs="Arial"/>
          <w:sz w:val="20"/>
          <w:szCs w:val="20"/>
        </w:rPr>
        <w:br/>
        <w:t xml:space="preserve">S.C. Oncologia Chirurgica C (Ginecologia), Istituto Nazionale per la Ricerca sul Cancro di Genova, diretta dal prof. C. </w:t>
      </w:r>
      <w:proofErr w:type="spellStart"/>
      <w:r>
        <w:rPr>
          <w:rFonts w:ascii="Arial" w:hAnsi="Arial" w:cs="Arial"/>
          <w:sz w:val="20"/>
          <w:szCs w:val="20"/>
        </w:rPr>
        <w:t>Gustavino</w:t>
      </w:r>
      <w:proofErr w:type="spellEnd"/>
    </w:p>
    <w:p w14:paraId="37171D0C" w14:textId="77777777" w:rsidR="00D57B65" w:rsidRDefault="00D57B65">
      <w:pPr>
        <w:pStyle w:val="Predefinito"/>
        <w:ind w:left="854"/>
      </w:pPr>
    </w:p>
    <w:p w14:paraId="0CC235F2" w14:textId="77777777" w:rsidR="00D57B65" w:rsidRDefault="00956A19">
      <w:pPr>
        <w:pStyle w:val="Predefinito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>ottobre 2004 – settembre 2007</w:t>
      </w:r>
    </w:p>
    <w:p w14:paraId="119C3D90" w14:textId="77777777" w:rsidR="00D57B65" w:rsidRDefault="00956A19">
      <w:pPr>
        <w:pStyle w:val="Predefinito"/>
        <w:ind w:left="854"/>
      </w:pPr>
      <w:r>
        <w:rPr>
          <w:rFonts w:ascii="Arial" w:hAnsi="Arial" w:cs="Arial"/>
          <w:sz w:val="20"/>
          <w:szCs w:val="20"/>
        </w:rPr>
        <w:t xml:space="preserve">Servizio di guardia medica attiva presso la Casa di Cura Villa Esperia di Salice Terme (PV) e presso la Casa di Cura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S.Anna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di Casale Monferrato (AL)</w:t>
      </w:r>
    </w:p>
    <w:p w14:paraId="31F27D14" w14:textId="77777777" w:rsidR="00D57B65" w:rsidRDefault="00D57B65">
      <w:pPr>
        <w:pStyle w:val="Predefinito"/>
        <w:ind w:left="854"/>
      </w:pPr>
    </w:p>
    <w:p w14:paraId="3EB531D8" w14:textId="77777777" w:rsidR="00D57B65" w:rsidRDefault="00956A19">
      <w:pPr>
        <w:pStyle w:val="Predefinito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ottobre 2002 - </w:t>
      </w:r>
      <w:proofErr w:type="gramStart"/>
      <w:r>
        <w:rPr>
          <w:rFonts w:ascii="Arial" w:hAnsi="Arial" w:cs="Arial"/>
          <w:sz w:val="20"/>
          <w:szCs w:val="20"/>
        </w:rPr>
        <w:t>ottobre</w:t>
      </w:r>
      <w:proofErr w:type="gramEnd"/>
      <w:r>
        <w:rPr>
          <w:rFonts w:ascii="Arial" w:hAnsi="Arial" w:cs="Arial"/>
          <w:sz w:val="20"/>
          <w:szCs w:val="20"/>
        </w:rPr>
        <w:t xml:space="preserve"> 2004 </w:t>
      </w:r>
    </w:p>
    <w:p w14:paraId="4846138B" w14:textId="77777777" w:rsidR="00D57B65" w:rsidRDefault="00956A19">
      <w:pPr>
        <w:pStyle w:val="Predefinito"/>
        <w:ind w:left="854"/>
      </w:pPr>
      <w:proofErr w:type="gramStart"/>
      <w:r>
        <w:rPr>
          <w:rFonts w:ascii="Arial" w:hAnsi="Arial" w:cs="Arial"/>
          <w:sz w:val="20"/>
          <w:szCs w:val="20"/>
        </w:rPr>
        <w:t>frequenza</w:t>
      </w:r>
      <w:proofErr w:type="gramEnd"/>
      <w:r>
        <w:rPr>
          <w:rFonts w:ascii="Arial" w:hAnsi="Arial" w:cs="Arial"/>
          <w:sz w:val="20"/>
          <w:szCs w:val="20"/>
        </w:rPr>
        <w:t xml:space="preserve"> , in qualità di medico specializzando “fuori sede”, </w:t>
      </w:r>
    </w:p>
    <w:p w14:paraId="4368A0CD" w14:textId="77777777" w:rsidR="00D57B65" w:rsidRDefault="00956A19">
      <w:pPr>
        <w:pStyle w:val="Predefinito"/>
        <w:ind w:left="854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S.C. Oncologia Chirurgica C </w:t>
      </w:r>
      <w:r>
        <w:rPr>
          <w:rFonts w:ascii="Arial" w:hAnsi="Arial" w:cs="Arial"/>
          <w:i/>
          <w:sz w:val="20"/>
          <w:szCs w:val="20"/>
        </w:rPr>
        <w:t>(già S.C. Prevenzione Tumori Femminili e S.C. Prevenzione e Diagnostica Precoce)</w:t>
      </w:r>
      <w:r>
        <w:rPr>
          <w:rFonts w:ascii="Arial" w:hAnsi="Arial" w:cs="Arial"/>
          <w:sz w:val="20"/>
          <w:szCs w:val="20"/>
        </w:rPr>
        <w:t xml:space="preserve">, Istituto Nazionale per la Ricerca sul Cancro di Genova, diretta dal prof. C. </w:t>
      </w:r>
      <w:proofErr w:type="spellStart"/>
      <w:r>
        <w:rPr>
          <w:rFonts w:ascii="Arial" w:hAnsi="Arial" w:cs="Arial"/>
          <w:sz w:val="20"/>
          <w:szCs w:val="20"/>
        </w:rPr>
        <w:t>Gustavino</w:t>
      </w:r>
      <w:proofErr w:type="spellEnd"/>
    </w:p>
    <w:p w14:paraId="1FEDA221" w14:textId="77777777" w:rsidR="00D57B65" w:rsidRDefault="00D57B65">
      <w:pPr>
        <w:pStyle w:val="Predefinito"/>
      </w:pPr>
    </w:p>
    <w:p w14:paraId="7A7194AA" w14:textId="37C3B39A" w:rsidR="00D57B65" w:rsidRDefault="00362986">
      <w:pPr>
        <w:pStyle w:val="Predefinito"/>
        <w:numPr>
          <w:ilvl w:val="0"/>
          <w:numId w:val="4"/>
        </w:numPr>
      </w:pPr>
      <w:proofErr w:type="gramStart"/>
      <w:r>
        <w:rPr>
          <w:rFonts w:ascii="Arial" w:hAnsi="Arial" w:cs="Arial"/>
          <w:sz w:val="20"/>
          <w:szCs w:val="20"/>
        </w:rPr>
        <w:lastRenderedPageBreak/>
        <w:t>ottobre</w:t>
      </w:r>
      <w:proofErr w:type="gramEnd"/>
      <w:r>
        <w:rPr>
          <w:rFonts w:ascii="Arial" w:hAnsi="Arial" w:cs="Arial"/>
          <w:sz w:val="20"/>
          <w:szCs w:val="20"/>
        </w:rPr>
        <w:t xml:space="preserve"> 2002-otto</w:t>
      </w:r>
      <w:r w:rsidR="00956A19">
        <w:rPr>
          <w:rFonts w:ascii="Arial" w:hAnsi="Arial" w:cs="Arial"/>
          <w:sz w:val="20"/>
          <w:szCs w:val="20"/>
        </w:rPr>
        <w:t>bre 2004</w:t>
      </w:r>
    </w:p>
    <w:p w14:paraId="7261454D" w14:textId="77777777" w:rsidR="00D57B65" w:rsidRDefault="00956A19">
      <w:pPr>
        <w:pStyle w:val="Predefinito"/>
        <w:ind w:left="854"/>
      </w:pPr>
      <w:proofErr w:type="gramStart"/>
      <w:r>
        <w:rPr>
          <w:rFonts w:ascii="Arial" w:hAnsi="Arial" w:cs="Arial"/>
          <w:sz w:val="20"/>
          <w:szCs w:val="20"/>
        </w:rPr>
        <w:t>Frequenza (1/settimana) della Clinica Ostetrico-Ginecologica dell’Università di Pavia, Direttore prof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E.</w:t>
      </w:r>
      <w:proofErr w:type="gramEnd"/>
      <w:r>
        <w:rPr>
          <w:rFonts w:ascii="Arial" w:hAnsi="Arial" w:cs="Arial"/>
          <w:sz w:val="20"/>
          <w:szCs w:val="20"/>
        </w:rPr>
        <w:t xml:space="preserve"> Imparato</w:t>
      </w:r>
      <w:r>
        <w:rPr>
          <w:rFonts w:ascii="Arial" w:hAnsi="Arial" w:cs="Arial"/>
          <w:sz w:val="20"/>
          <w:szCs w:val="20"/>
        </w:rPr>
        <w:br/>
      </w:r>
    </w:p>
    <w:p w14:paraId="18AC8B71" w14:textId="77777777" w:rsidR="00D57B65" w:rsidRDefault="00956A19">
      <w:pPr>
        <w:pStyle w:val="Predefinito"/>
        <w:numPr>
          <w:ilvl w:val="0"/>
          <w:numId w:val="4"/>
        </w:numPr>
      </w:pPr>
      <w:proofErr w:type="gramStart"/>
      <w:r>
        <w:rPr>
          <w:rFonts w:ascii="Arial" w:hAnsi="Arial" w:cs="Arial"/>
          <w:sz w:val="20"/>
          <w:szCs w:val="20"/>
        </w:rPr>
        <w:t>ottobre</w:t>
      </w:r>
      <w:proofErr w:type="gramEnd"/>
      <w:r>
        <w:rPr>
          <w:rFonts w:ascii="Arial" w:hAnsi="Arial" w:cs="Arial"/>
          <w:sz w:val="20"/>
          <w:szCs w:val="20"/>
        </w:rPr>
        <w:t xml:space="preserve"> 1999-ottobre 2004 (solo attività di guardia da ottobre 2002 a ottobre 2004)</w:t>
      </w:r>
    </w:p>
    <w:p w14:paraId="2E6E3A41" w14:textId="77777777" w:rsidR="00D57B65" w:rsidRDefault="00956A19">
      <w:pPr>
        <w:pStyle w:val="Predefinito"/>
        <w:ind w:left="854"/>
      </w:pPr>
      <w:proofErr w:type="gramStart"/>
      <w:r>
        <w:rPr>
          <w:rFonts w:ascii="Arial" w:hAnsi="Arial" w:cs="Arial"/>
          <w:sz w:val="20"/>
          <w:szCs w:val="20"/>
        </w:rPr>
        <w:t>frequenza</w:t>
      </w:r>
      <w:proofErr w:type="gramEnd"/>
      <w:r>
        <w:rPr>
          <w:rFonts w:ascii="Arial" w:hAnsi="Arial" w:cs="Arial"/>
          <w:sz w:val="20"/>
          <w:szCs w:val="20"/>
        </w:rPr>
        <w:t xml:space="preserve"> in qualità di medico specializzando</w:t>
      </w:r>
    </w:p>
    <w:p w14:paraId="55BD9F09" w14:textId="77777777" w:rsidR="00D57B65" w:rsidRDefault="00956A19">
      <w:pPr>
        <w:pStyle w:val="Predefinito"/>
        <w:ind w:left="854"/>
      </w:pPr>
      <w:r>
        <w:rPr>
          <w:rFonts w:ascii="Arial" w:hAnsi="Arial" w:cs="Arial"/>
          <w:sz w:val="20"/>
          <w:szCs w:val="20"/>
        </w:rPr>
        <w:t>Clinica Ostetrica dell’Università di Ferrara,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gramEnd"/>
      <w:r>
        <w:rPr>
          <w:rFonts w:ascii="Arial" w:hAnsi="Arial" w:cs="Arial"/>
          <w:sz w:val="20"/>
          <w:szCs w:val="20"/>
        </w:rPr>
        <w:t>diretta dal prof. G. Mollica</w:t>
      </w:r>
    </w:p>
    <w:p w14:paraId="668B0AC9" w14:textId="77777777" w:rsidR="00D57B65" w:rsidRDefault="00D57B65">
      <w:pPr>
        <w:pStyle w:val="Predefinito"/>
        <w:ind w:left="854"/>
      </w:pPr>
    </w:p>
    <w:p w14:paraId="7F29BE25" w14:textId="77777777" w:rsidR="00D57B65" w:rsidRDefault="00956A19">
      <w:pPr>
        <w:pStyle w:val="Predefinito"/>
        <w:numPr>
          <w:ilvl w:val="0"/>
          <w:numId w:val="4"/>
        </w:numPr>
      </w:pPr>
      <w:r>
        <w:rPr>
          <w:rFonts w:ascii="Arial" w:hAnsi="Arial" w:cs="Arial"/>
          <w:sz w:val="20"/>
          <w:szCs w:val="20"/>
        </w:rPr>
        <w:t xml:space="preserve">1998 -2000 </w:t>
      </w:r>
    </w:p>
    <w:p w14:paraId="7F709EAD" w14:textId="77777777" w:rsidR="00D57B65" w:rsidRDefault="00956A19">
      <w:pPr>
        <w:pStyle w:val="Predefinito"/>
        <w:ind w:left="854"/>
      </w:pPr>
      <w:proofErr w:type="gramStart"/>
      <w:r>
        <w:rPr>
          <w:rFonts w:ascii="Arial" w:hAnsi="Arial" w:cs="Arial"/>
          <w:sz w:val="20"/>
          <w:szCs w:val="20"/>
        </w:rPr>
        <w:t>frequenza</w:t>
      </w:r>
      <w:proofErr w:type="gramEnd"/>
      <w:r>
        <w:rPr>
          <w:rFonts w:ascii="Arial" w:hAnsi="Arial" w:cs="Arial"/>
          <w:sz w:val="20"/>
          <w:szCs w:val="20"/>
        </w:rPr>
        <w:t xml:space="preserve"> della Divisione di Ginecologia ed Ostetricia dell’Ospedale Galliera di Genova, </w:t>
      </w:r>
      <w:r>
        <w:rPr>
          <w:rFonts w:ascii="Arial" w:hAnsi="Arial" w:cs="Arial"/>
          <w:sz w:val="20"/>
          <w:szCs w:val="20"/>
        </w:rPr>
        <w:br/>
        <w:t xml:space="preserve">diretta dal prof. </w:t>
      </w:r>
      <w:proofErr w:type="gramStart"/>
      <w:r>
        <w:rPr>
          <w:rFonts w:ascii="Arial" w:hAnsi="Arial" w:cs="Arial"/>
          <w:sz w:val="20"/>
          <w:szCs w:val="20"/>
        </w:rPr>
        <w:t>E.</w:t>
      </w:r>
      <w:proofErr w:type="gramEnd"/>
      <w:r>
        <w:rPr>
          <w:rFonts w:ascii="Arial" w:hAnsi="Arial" w:cs="Arial"/>
          <w:sz w:val="20"/>
          <w:szCs w:val="20"/>
        </w:rPr>
        <w:t xml:space="preserve"> Imparato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past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president</w:t>
      </w:r>
      <w:proofErr w:type="spellEnd"/>
      <w:r>
        <w:rPr>
          <w:rFonts w:ascii="Arial" w:hAnsi="Arial" w:cs="Arial"/>
          <w:sz w:val="20"/>
          <w:szCs w:val="20"/>
        </w:rPr>
        <w:t xml:space="preserve"> S.I.G.O., Società Italiana di Ginecologia ed Ostetricia)</w:t>
      </w:r>
    </w:p>
    <w:p w14:paraId="384FC8DE" w14:textId="77777777" w:rsidR="00956A19" w:rsidRPr="00956A19" w:rsidRDefault="00956A19">
      <w:pPr>
        <w:pStyle w:val="Intestazione3"/>
      </w:pPr>
    </w:p>
    <w:p w14:paraId="67D9B5B4" w14:textId="4AB56575" w:rsidR="00D57B65" w:rsidRDefault="00956A19">
      <w:pPr>
        <w:pStyle w:val="Intestazione3"/>
      </w:pPr>
      <w:r w:rsidRPr="009D7662">
        <w:rPr>
          <w:rFonts w:ascii="Arial" w:hAnsi="Arial" w:cs="Arial"/>
          <w:color w:val="365F91"/>
          <w:sz w:val="28"/>
          <w:szCs w:val="20"/>
        </w:rPr>
        <w:t>RICONOSCIMENTI</w:t>
      </w:r>
      <w:r w:rsidR="009D7662" w:rsidRPr="009D7662">
        <w:rPr>
          <w:rFonts w:ascii="Arial" w:hAnsi="Arial" w:cs="Arial"/>
          <w:color w:val="365F91"/>
          <w:sz w:val="28"/>
          <w:szCs w:val="20"/>
        </w:rPr>
        <w:t xml:space="preserve"> PROFESSIONALI</w:t>
      </w:r>
      <w:r>
        <w:rPr>
          <w:rFonts w:ascii="Arial" w:hAnsi="Arial" w:cs="Arial"/>
          <w:sz w:val="20"/>
          <w:szCs w:val="20"/>
        </w:rPr>
        <w:br/>
      </w:r>
    </w:p>
    <w:p w14:paraId="123A1690" w14:textId="09252E31" w:rsidR="00600050" w:rsidRDefault="00600050" w:rsidP="00600050">
      <w:pPr>
        <w:pStyle w:val="Predefinit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2014-2015 </w:t>
      </w:r>
      <w:r w:rsidR="00D931C9">
        <w:rPr>
          <w:rFonts w:ascii="Arial" w:hAnsi="Arial" w:cs="Arial"/>
          <w:b/>
          <w:sz w:val="20"/>
          <w:szCs w:val="20"/>
        </w:rPr>
        <w:t xml:space="preserve">Membro della </w:t>
      </w:r>
      <w:proofErr w:type="spellStart"/>
      <w:r w:rsidR="00D931C9">
        <w:rPr>
          <w:rFonts w:ascii="Arial" w:hAnsi="Arial" w:cs="Arial"/>
          <w:b/>
          <w:sz w:val="20"/>
          <w:szCs w:val="20"/>
        </w:rPr>
        <w:t>Faculty</w:t>
      </w:r>
      <w:proofErr w:type="spellEnd"/>
      <w:r w:rsidR="00D931C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931C9">
        <w:rPr>
          <w:rFonts w:ascii="Arial" w:hAnsi="Arial" w:cs="Arial"/>
          <w:b/>
          <w:sz w:val="20"/>
          <w:szCs w:val="20"/>
        </w:rPr>
        <w:t>del</w:t>
      </w:r>
      <w:r w:rsidRPr="006F5C6A">
        <w:rPr>
          <w:rFonts w:ascii="Arial" w:hAnsi="Arial" w:cs="Arial"/>
          <w:b/>
          <w:sz w:val="20"/>
          <w:szCs w:val="20"/>
        </w:rPr>
        <w:t xml:space="preserve">la </w:t>
      </w:r>
      <w:proofErr w:type="gramEnd"/>
      <w:r w:rsidRPr="006F5C6A">
        <w:rPr>
          <w:rFonts w:ascii="Arial" w:hAnsi="Arial" w:cs="Arial"/>
          <w:b/>
          <w:sz w:val="20"/>
          <w:szCs w:val="20"/>
        </w:rPr>
        <w:t>ISSA School di Negrar</w:t>
      </w:r>
      <w:r>
        <w:rPr>
          <w:rFonts w:ascii="Arial" w:hAnsi="Arial" w:cs="Arial"/>
          <w:sz w:val="20"/>
          <w:szCs w:val="20"/>
        </w:rPr>
        <w:t xml:space="preserve"> (International School of </w:t>
      </w:r>
      <w:proofErr w:type="spellStart"/>
      <w:r>
        <w:rPr>
          <w:rFonts w:ascii="Arial" w:hAnsi="Arial" w:cs="Arial"/>
          <w:sz w:val="20"/>
          <w:szCs w:val="20"/>
        </w:rPr>
        <w:t>Surgical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Anatomy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D931C9">
        <w:rPr>
          <w:rFonts w:ascii="Arial" w:hAnsi="Arial" w:cs="Arial"/>
          <w:sz w:val="20"/>
          <w:szCs w:val="20"/>
        </w:rPr>
        <w:t>, con incarichi di docenza</w:t>
      </w:r>
      <w:r>
        <w:rPr>
          <w:rFonts w:ascii="Arial" w:hAnsi="Arial" w:cs="Arial"/>
          <w:sz w:val="20"/>
          <w:szCs w:val="20"/>
        </w:rPr>
        <w:t xml:space="preserve"> durante i corsi di anatomia chirurgica su preparati cadaverici </w:t>
      </w:r>
      <w:r w:rsidR="00D931C9">
        <w:rPr>
          <w:rFonts w:ascii="Arial" w:hAnsi="Arial" w:cs="Arial"/>
          <w:sz w:val="20"/>
          <w:szCs w:val="20"/>
        </w:rPr>
        <w:t xml:space="preserve">e nel corso di eventi di Live </w:t>
      </w:r>
      <w:proofErr w:type="spellStart"/>
      <w:r w:rsidR="00D931C9">
        <w:rPr>
          <w:rFonts w:ascii="Arial" w:hAnsi="Arial" w:cs="Arial"/>
          <w:sz w:val="20"/>
          <w:szCs w:val="20"/>
        </w:rPr>
        <w:t>Surgery</w:t>
      </w:r>
      <w:proofErr w:type="spellEnd"/>
      <w:r w:rsidR="00D931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(sedi di Negrar, </w:t>
      </w:r>
      <w:proofErr w:type="spellStart"/>
      <w:r>
        <w:rPr>
          <w:rFonts w:ascii="Arial" w:hAnsi="Arial" w:cs="Arial"/>
          <w:sz w:val="20"/>
          <w:szCs w:val="20"/>
        </w:rPr>
        <w:t>Tubingen</w:t>
      </w:r>
      <w:proofErr w:type="spellEnd"/>
      <w:r>
        <w:rPr>
          <w:rFonts w:ascii="Arial" w:hAnsi="Arial" w:cs="Arial"/>
          <w:sz w:val="20"/>
          <w:szCs w:val="20"/>
        </w:rPr>
        <w:t xml:space="preserve"> e Parigi)</w:t>
      </w:r>
    </w:p>
    <w:p w14:paraId="33C3AA34" w14:textId="77777777" w:rsidR="00600050" w:rsidRPr="00600050" w:rsidRDefault="00600050" w:rsidP="00600050">
      <w:pPr>
        <w:pStyle w:val="Predefinito"/>
        <w:rPr>
          <w:rFonts w:ascii="Arial" w:hAnsi="Arial" w:cs="Arial"/>
          <w:sz w:val="20"/>
          <w:szCs w:val="20"/>
        </w:rPr>
      </w:pPr>
    </w:p>
    <w:p w14:paraId="580E7516" w14:textId="437322CD" w:rsidR="004A3EFC" w:rsidRPr="00600050" w:rsidRDefault="00600050" w:rsidP="00600050">
      <w:pPr>
        <w:pStyle w:val="Predefinit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2013-2014-2015</w:t>
      </w:r>
      <w:r w:rsidR="00136707">
        <w:rPr>
          <w:rFonts w:ascii="Arial" w:hAnsi="Arial" w:cs="Arial"/>
          <w:sz w:val="20"/>
          <w:szCs w:val="20"/>
        </w:rPr>
        <w:t>-2016</w:t>
      </w:r>
      <w:r>
        <w:rPr>
          <w:rFonts w:ascii="Arial" w:hAnsi="Arial" w:cs="Arial"/>
          <w:sz w:val="20"/>
          <w:szCs w:val="20"/>
        </w:rPr>
        <w:t xml:space="preserve"> </w:t>
      </w:r>
      <w:r w:rsidR="003C7C87" w:rsidRPr="006F5C6A">
        <w:rPr>
          <w:rFonts w:ascii="Arial" w:hAnsi="Arial" w:cs="Arial"/>
          <w:b/>
          <w:sz w:val="20"/>
          <w:szCs w:val="20"/>
        </w:rPr>
        <w:t>Docente unico</w:t>
      </w:r>
      <w:r w:rsidR="003C7C87" w:rsidRPr="0060005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per </w:t>
      </w:r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sessione chirurgiche) dei </w:t>
      </w:r>
      <w:r w:rsidRPr="006F5C6A">
        <w:rPr>
          <w:rFonts w:ascii="Arial" w:hAnsi="Arial" w:cs="Arial"/>
          <w:b/>
          <w:sz w:val="20"/>
          <w:szCs w:val="20"/>
        </w:rPr>
        <w:t>corsi</w:t>
      </w:r>
      <w:r w:rsidR="003C7C87" w:rsidRPr="006F5C6A">
        <w:rPr>
          <w:rFonts w:ascii="Arial" w:hAnsi="Arial" w:cs="Arial"/>
          <w:b/>
          <w:sz w:val="20"/>
          <w:szCs w:val="20"/>
        </w:rPr>
        <w:t xml:space="preserve"> </w:t>
      </w:r>
      <w:r w:rsidR="00136707">
        <w:rPr>
          <w:rFonts w:ascii="Arial" w:hAnsi="Arial" w:cs="Arial"/>
          <w:b/>
          <w:sz w:val="20"/>
          <w:szCs w:val="20"/>
        </w:rPr>
        <w:t>di chirurgia laparoscopica</w:t>
      </w:r>
      <w:r w:rsidR="003C7C87" w:rsidRPr="006F5C6A">
        <w:rPr>
          <w:rFonts w:ascii="Arial" w:hAnsi="Arial" w:cs="Arial"/>
          <w:b/>
          <w:sz w:val="20"/>
          <w:szCs w:val="20"/>
        </w:rPr>
        <w:t xml:space="preserve"> </w:t>
      </w:r>
      <w:r w:rsidR="00136707">
        <w:rPr>
          <w:rFonts w:ascii="Arial" w:hAnsi="Arial" w:cs="Arial"/>
          <w:b/>
          <w:sz w:val="20"/>
          <w:szCs w:val="20"/>
        </w:rPr>
        <w:t xml:space="preserve"> - </w:t>
      </w:r>
      <w:r w:rsidR="003C7C87" w:rsidRPr="006F5C6A">
        <w:rPr>
          <w:rFonts w:ascii="Arial" w:hAnsi="Arial" w:cs="Arial"/>
          <w:b/>
          <w:sz w:val="20"/>
          <w:szCs w:val="20"/>
        </w:rPr>
        <w:t>livello</w:t>
      </w:r>
      <w:r w:rsidR="00136707">
        <w:rPr>
          <w:rFonts w:ascii="Arial" w:hAnsi="Arial" w:cs="Arial"/>
          <w:b/>
          <w:sz w:val="20"/>
          <w:szCs w:val="20"/>
        </w:rPr>
        <w:t xml:space="preserve"> intermediate/</w:t>
      </w:r>
      <w:proofErr w:type="spellStart"/>
      <w:r w:rsidR="00136707">
        <w:rPr>
          <w:rFonts w:ascii="Arial" w:hAnsi="Arial" w:cs="Arial"/>
          <w:b/>
          <w:sz w:val="20"/>
          <w:szCs w:val="20"/>
        </w:rPr>
        <w:t>advanced</w:t>
      </w:r>
      <w:proofErr w:type="spellEnd"/>
      <w:r>
        <w:rPr>
          <w:rFonts w:ascii="Arial" w:hAnsi="Arial" w:cs="Arial"/>
          <w:sz w:val="20"/>
          <w:szCs w:val="20"/>
        </w:rPr>
        <w:t xml:space="preserve"> (due edizioni/anno)</w:t>
      </w:r>
      <w:r w:rsidR="003C7C87" w:rsidRPr="00600050">
        <w:rPr>
          <w:rFonts w:ascii="Arial" w:hAnsi="Arial" w:cs="Arial"/>
          <w:sz w:val="20"/>
          <w:szCs w:val="20"/>
        </w:rPr>
        <w:t xml:space="preserve"> presso gli Ospedali di Mondovì e Savigliano (corso</w:t>
      </w:r>
      <w:r w:rsidR="00727B61" w:rsidRPr="00600050">
        <w:rPr>
          <w:rFonts w:ascii="Arial" w:hAnsi="Arial" w:cs="Arial"/>
          <w:sz w:val="20"/>
          <w:szCs w:val="20"/>
        </w:rPr>
        <w:t xml:space="preserve"> supportato da</w:t>
      </w:r>
      <w:r w:rsidR="003C7C87" w:rsidRPr="006000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7C87" w:rsidRPr="00600050">
        <w:rPr>
          <w:rFonts w:ascii="Arial" w:hAnsi="Arial" w:cs="Arial"/>
          <w:sz w:val="20"/>
          <w:szCs w:val="20"/>
        </w:rPr>
        <w:t>Ethicon</w:t>
      </w:r>
      <w:proofErr w:type="spellEnd"/>
      <w:r w:rsidR="003C7C87" w:rsidRPr="0060005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7C87" w:rsidRPr="00600050">
        <w:rPr>
          <w:rFonts w:ascii="Arial" w:hAnsi="Arial" w:cs="Arial"/>
          <w:sz w:val="20"/>
          <w:szCs w:val="20"/>
        </w:rPr>
        <w:t>Endosurgery</w:t>
      </w:r>
      <w:proofErr w:type="spellEnd"/>
      <w:r w:rsidR="003C7C87" w:rsidRPr="00600050">
        <w:rPr>
          <w:rFonts w:ascii="Arial" w:hAnsi="Arial" w:cs="Arial"/>
          <w:sz w:val="20"/>
          <w:szCs w:val="20"/>
        </w:rPr>
        <w:t>)</w:t>
      </w:r>
      <w:r w:rsidR="0023541E" w:rsidRPr="00600050">
        <w:rPr>
          <w:rFonts w:ascii="Arial" w:hAnsi="Arial" w:cs="Arial"/>
          <w:sz w:val="20"/>
          <w:szCs w:val="20"/>
        </w:rPr>
        <w:t>.</w:t>
      </w:r>
    </w:p>
    <w:p w14:paraId="37C1680D" w14:textId="77777777" w:rsidR="004A3EFC" w:rsidRDefault="004A3EFC" w:rsidP="004A3EFC">
      <w:pPr>
        <w:pStyle w:val="Predefinito"/>
        <w:ind w:left="360"/>
        <w:rPr>
          <w:rFonts w:ascii="Arial" w:hAnsi="Arial" w:cs="Arial"/>
          <w:sz w:val="20"/>
          <w:szCs w:val="20"/>
        </w:rPr>
      </w:pPr>
    </w:p>
    <w:p w14:paraId="38BC4097" w14:textId="330AF514" w:rsidR="004A3EFC" w:rsidRDefault="004A3EFC" w:rsidP="004A3EFC">
      <w:pPr>
        <w:pStyle w:val="Predefinito"/>
        <w:numPr>
          <w:ilvl w:val="0"/>
          <w:numId w:val="18"/>
        </w:numPr>
        <w:ind w:left="709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2013</w:t>
      </w:r>
      <w:r w:rsidR="00600050">
        <w:rPr>
          <w:rFonts w:ascii="Arial" w:hAnsi="Arial" w:cs="Arial"/>
          <w:sz w:val="20"/>
          <w:szCs w:val="20"/>
        </w:rPr>
        <w:t>-2014-2015</w:t>
      </w:r>
      <w:r w:rsidR="00136707">
        <w:rPr>
          <w:rFonts w:ascii="Arial" w:hAnsi="Arial" w:cs="Arial"/>
          <w:sz w:val="20"/>
          <w:szCs w:val="20"/>
        </w:rPr>
        <w:t>-2016</w:t>
      </w:r>
      <w:proofErr w:type="gramEnd"/>
    </w:p>
    <w:p w14:paraId="1390818A" w14:textId="002A8E62" w:rsidR="004A3EFC" w:rsidRDefault="004A3EFC" w:rsidP="004A3EFC">
      <w:pPr>
        <w:pStyle w:val="Predefini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77F13">
        <w:rPr>
          <w:rFonts w:ascii="Arial" w:hAnsi="Arial" w:cs="Arial"/>
          <w:sz w:val="20"/>
          <w:szCs w:val="20"/>
        </w:rPr>
        <w:t>Responsabile</w:t>
      </w:r>
      <w:r w:rsidRPr="004A3EFC">
        <w:rPr>
          <w:rFonts w:ascii="Arial" w:hAnsi="Arial" w:cs="Arial"/>
          <w:sz w:val="20"/>
          <w:szCs w:val="20"/>
        </w:rPr>
        <w:t xml:space="preserve"> del </w:t>
      </w:r>
      <w:r w:rsidRPr="00727B61">
        <w:rPr>
          <w:rFonts w:ascii="Arial" w:hAnsi="Arial" w:cs="Arial"/>
          <w:b/>
          <w:sz w:val="20"/>
          <w:szCs w:val="20"/>
        </w:rPr>
        <w:t xml:space="preserve">Gruppo </w:t>
      </w:r>
      <w:proofErr w:type="spellStart"/>
      <w:r w:rsidRPr="00727B61">
        <w:rPr>
          <w:rFonts w:ascii="Arial" w:hAnsi="Arial" w:cs="Arial"/>
          <w:b/>
          <w:sz w:val="20"/>
          <w:szCs w:val="20"/>
        </w:rPr>
        <w:t>Indisciplinare</w:t>
      </w:r>
      <w:proofErr w:type="spellEnd"/>
      <w:r w:rsidRPr="00727B61">
        <w:rPr>
          <w:rFonts w:ascii="Arial" w:hAnsi="Arial" w:cs="Arial"/>
          <w:b/>
          <w:sz w:val="20"/>
          <w:szCs w:val="20"/>
        </w:rPr>
        <w:t xml:space="preserve"> di Cure della Ginecologia Oncologica</w:t>
      </w:r>
      <w:r w:rsidR="00277F13">
        <w:rPr>
          <w:rFonts w:ascii="Arial" w:hAnsi="Arial" w:cs="Arial"/>
          <w:sz w:val="20"/>
          <w:szCs w:val="20"/>
        </w:rPr>
        <w:t xml:space="preserve"> dell’ASL CN</w:t>
      </w:r>
      <w:r w:rsidRPr="004A3EFC">
        <w:rPr>
          <w:rFonts w:ascii="Arial" w:hAnsi="Arial" w:cs="Arial"/>
          <w:sz w:val="20"/>
          <w:szCs w:val="20"/>
        </w:rPr>
        <w:t>1 e</w:t>
      </w:r>
      <w:proofErr w:type="gramStart"/>
      <w:r w:rsidRPr="004A3E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gramEnd"/>
      <w:r w:rsidR="00277F13">
        <w:rPr>
          <w:rFonts w:ascii="Arial" w:hAnsi="Arial" w:cs="Arial"/>
          <w:sz w:val="20"/>
          <w:szCs w:val="20"/>
        </w:rPr>
        <w:t>rappresentate per l’ASL CN</w:t>
      </w:r>
      <w:r w:rsidRPr="004A3EFC">
        <w:rPr>
          <w:rFonts w:ascii="Arial" w:hAnsi="Arial" w:cs="Arial"/>
          <w:sz w:val="20"/>
          <w:szCs w:val="20"/>
        </w:rPr>
        <w:t xml:space="preserve">1 (nell’ambito del gruppo ginecologia oncologica) per la Rete Oncologica </w:t>
      </w:r>
      <w:r>
        <w:rPr>
          <w:rFonts w:ascii="Arial" w:hAnsi="Arial" w:cs="Arial"/>
          <w:sz w:val="20"/>
          <w:szCs w:val="20"/>
        </w:rPr>
        <w:tab/>
      </w:r>
      <w:r w:rsidRPr="004A3EFC">
        <w:rPr>
          <w:rFonts w:ascii="Arial" w:hAnsi="Arial" w:cs="Arial"/>
          <w:sz w:val="20"/>
          <w:szCs w:val="20"/>
        </w:rPr>
        <w:t>Regionale del Piemonte</w:t>
      </w:r>
    </w:p>
    <w:p w14:paraId="20FF6F9A" w14:textId="77777777" w:rsidR="00287846" w:rsidRDefault="00287846" w:rsidP="004A3EFC">
      <w:pPr>
        <w:pStyle w:val="Predefinito"/>
        <w:rPr>
          <w:rFonts w:ascii="Arial" w:hAnsi="Arial" w:cs="Arial"/>
          <w:sz w:val="20"/>
          <w:szCs w:val="20"/>
        </w:rPr>
      </w:pPr>
    </w:p>
    <w:p w14:paraId="02693733" w14:textId="0B5B0B36" w:rsidR="00287846" w:rsidRPr="004A3EFC" w:rsidRDefault="00287846" w:rsidP="00287846">
      <w:pPr>
        <w:pStyle w:val="Predefinito"/>
        <w:numPr>
          <w:ilvl w:val="0"/>
          <w:numId w:val="18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Invitato in altri ospedali per </w:t>
      </w:r>
      <w:r w:rsidRPr="00287846">
        <w:rPr>
          <w:rFonts w:ascii="Arial" w:hAnsi="Arial" w:cs="Arial"/>
          <w:b/>
          <w:i/>
          <w:sz w:val="20"/>
          <w:szCs w:val="20"/>
        </w:rPr>
        <w:t xml:space="preserve">tutoraggio </w:t>
      </w:r>
      <w:r w:rsidR="004C3A77">
        <w:rPr>
          <w:rFonts w:ascii="Arial" w:hAnsi="Arial" w:cs="Arial"/>
          <w:b/>
          <w:i/>
          <w:sz w:val="20"/>
          <w:szCs w:val="20"/>
        </w:rPr>
        <w:t xml:space="preserve">in </w:t>
      </w:r>
      <w:r w:rsidRPr="00287846">
        <w:rPr>
          <w:rFonts w:ascii="Arial" w:hAnsi="Arial" w:cs="Arial"/>
          <w:b/>
          <w:i/>
          <w:sz w:val="20"/>
          <w:szCs w:val="20"/>
        </w:rPr>
        <w:t>chirurgia oncologica laparoscopica</w:t>
      </w:r>
      <w:r w:rsidR="009D7662">
        <w:rPr>
          <w:rFonts w:ascii="Arial" w:hAnsi="Arial" w:cs="Arial"/>
          <w:b/>
          <w:i/>
          <w:sz w:val="20"/>
          <w:szCs w:val="20"/>
        </w:rPr>
        <w:t xml:space="preserve"> e laparotomica</w:t>
      </w:r>
      <w:r>
        <w:rPr>
          <w:rFonts w:ascii="Arial" w:hAnsi="Arial" w:cs="Arial"/>
          <w:sz w:val="20"/>
          <w:szCs w:val="20"/>
        </w:rPr>
        <w:t xml:space="preserve">: Ospedale di Voghera (Direttore </w:t>
      </w:r>
      <w:proofErr w:type="gramStart"/>
      <w:r>
        <w:rPr>
          <w:rFonts w:ascii="Arial" w:hAnsi="Arial" w:cs="Arial"/>
          <w:sz w:val="20"/>
          <w:szCs w:val="20"/>
        </w:rPr>
        <w:t>dr</w:t>
      </w:r>
      <w:proofErr w:type="gramEnd"/>
      <w:r>
        <w:rPr>
          <w:rFonts w:ascii="Arial" w:hAnsi="Arial" w:cs="Arial"/>
          <w:sz w:val="20"/>
          <w:szCs w:val="20"/>
        </w:rPr>
        <w:t xml:space="preserve"> M. Galbusera), Ospedale di Carmagnola (Direttore: G. </w:t>
      </w:r>
      <w:proofErr w:type="spellStart"/>
      <w:r>
        <w:rPr>
          <w:rFonts w:ascii="Arial" w:hAnsi="Arial" w:cs="Arial"/>
          <w:sz w:val="20"/>
          <w:szCs w:val="20"/>
        </w:rPr>
        <w:t>Vaudano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1B18D1">
        <w:rPr>
          <w:rFonts w:ascii="Arial" w:hAnsi="Arial" w:cs="Arial"/>
          <w:sz w:val="20"/>
          <w:szCs w:val="20"/>
        </w:rPr>
        <w:t xml:space="preserve">, Ospedale di Crema (Direttore : dr G. </w:t>
      </w:r>
      <w:proofErr w:type="spellStart"/>
      <w:r w:rsidR="001B18D1">
        <w:rPr>
          <w:rFonts w:ascii="Arial" w:hAnsi="Arial" w:cs="Arial"/>
          <w:sz w:val="20"/>
          <w:szCs w:val="20"/>
        </w:rPr>
        <w:t>Baudino</w:t>
      </w:r>
      <w:proofErr w:type="spellEnd"/>
      <w:r w:rsidR="001B18D1">
        <w:rPr>
          <w:rFonts w:ascii="Arial" w:hAnsi="Arial" w:cs="Arial"/>
          <w:sz w:val="20"/>
          <w:szCs w:val="20"/>
        </w:rPr>
        <w:t>)</w:t>
      </w:r>
      <w:r w:rsidR="004C3A77">
        <w:rPr>
          <w:rFonts w:ascii="Arial" w:hAnsi="Arial" w:cs="Arial"/>
          <w:sz w:val="20"/>
          <w:szCs w:val="20"/>
        </w:rPr>
        <w:t>, Ospedale Mauriziano di Torino (Direttore: Prof. G. Menato)</w:t>
      </w:r>
      <w:r w:rsidR="00AC4F76">
        <w:rPr>
          <w:rFonts w:ascii="Arial" w:hAnsi="Arial" w:cs="Arial"/>
          <w:sz w:val="20"/>
          <w:szCs w:val="20"/>
        </w:rPr>
        <w:t xml:space="preserve">, Ospedale di Biella (Direttore: </w:t>
      </w:r>
      <w:proofErr w:type="gramStart"/>
      <w:r w:rsidR="00AC4F76">
        <w:rPr>
          <w:rFonts w:ascii="Arial" w:hAnsi="Arial" w:cs="Arial"/>
          <w:sz w:val="20"/>
          <w:szCs w:val="20"/>
        </w:rPr>
        <w:t>dr</w:t>
      </w:r>
      <w:proofErr w:type="gramEnd"/>
      <w:r w:rsidR="00AC4F76">
        <w:rPr>
          <w:rFonts w:ascii="Arial" w:hAnsi="Arial" w:cs="Arial"/>
          <w:sz w:val="20"/>
          <w:szCs w:val="20"/>
        </w:rPr>
        <w:t xml:space="preserve"> R. </w:t>
      </w:r>
      <w:proofErr w:type="spellStart"/>
      <w:r w:rsidR="00AC4F76">
        <w:rPr>
          <w:rFonts w:ascii="Arial" w:hAnsi="Arial" w:cs="Arial"/>
          <w:sz w:val="20"/>
          <w:szCs w:val="20"/>
        </w:rPr>
        <w:t>Jura</w:t>
      </w:r>
      <w:proofErr w:type="spellEnd"/>
      <w:r w:rsidR="00AC4F76">
        <w:rPr>
          <w:rFonts w:ascii="Arial" w:hAnsi="Arial" w:cs="Arial"/>
          <w:sz w:val="20"/>
          <w:szCs w:val="20"/>
        </w:rPr>
        <w:t>)</w:t>
      </w:r>
      <w:r w:rsidR="009D7662">
        <w:rPr>
          <w:rFonts w:ascii="Arial" w:hAnsi="Arial" w:cs="Arial"/>
          <w:sz w:val="20"/>
          <w:szCs w:val="20"/>
        </w:rPr>
        <w:t xml:space="preserve">, Ospedale di Alba ASL CN2 (Direttore f.f.: M. Foglia), Ospedale di </w:t>
      </w:r>
      <w:proofErr w:type="spellStart"/>
      <w:r w:rsidR="009D7662">
        <w:rPr>
          <w:rFonts w:ascii="Arial" w:hAnsi="Arial" w:cs="Arial"/>
          <w:sz w:val="20"/>
          <w:szCs w:val="20"/>
        </w:rPr>
        <w:t>Brà</w:t>
      </w:r>
      <w:proofErr w:type="spellEnd"/>
      <w:r w:rsidR="009D7662">
        <w:rPr>
          <w:rFonts w:ascii="Arial" w:hAnsi="Arial" w:cs="Arial"/>
          <w:sz w:val="20"/>
          <w:szCs w:val="20"/>
        </w:rPr>
        <w:t xml:space="preserve"> (Direttore: M. </w:t>
      </w:r>
      <w:proofErr w:type="spellStart"/>
      <w:r w:rsidR="009D7662">
        <w:rPr>
          <w:rFonts w:ascii="Arial" w:hAnsi="Arial" w:cs="Arial"/>
          <w:sz w:val="20"/>
          <w:szCs w:val="20"/>
        </w:rPr>
        <w:t>Ardizzoia</w:t>
      </w:r>
      <w:proofErr w:type="spellEnd"/>
      <w:r w:rsidR="009D7662">
        <w:rPr>
          <w:rFonts w:ascii="Arial" w:hAnsi="Arial" w:cs="Arial"/>
          <w:sz w:val="20"/>
          <w:szCs w:val="20"/>
        </w:rPr>
        <w:t xml:space="preserve">). </w:t>
      </w:r>
    </w:p>
    <w:p w14:paraId="3DAEA5EF" w14:textId="77777777" w:rsidR="004A3EFC" w:rsidRPr="003C7C87" w:rsidRDefault="004A3EFC" w:rsidP="004A3EFC">
      <w:pPr>
        <w:pStyle w:val="Predefinito"/>
        <w:ind w:left="360"/>
        <w:rPr>
          <w:rFonts w:ascii="Arial" w:hAnsi="Arial" w:cs="Arial"/>
          <w:sz w:val="20"/>
          <w:szCs w:val="20"/>
        </w:rPr>
      </w:pPr>
    </w:p>
    <w:p w14:paraId="261C980E" w14:textId="77777777" w:rsidR="00D57B65" w:rsidRDefault="00956A19">
      <w:pPr>
        <w:pStyle w:val="Predefinito"/>
        <w:numPr>
          <w:ilvl w:val="0"/>
          <w:numId w:val="11"/>
        </w:numPr>
      </w:pPr>
      <w:r>
        <w:rPr>
          <w:rFonts w:ascii="Arial" w:hAnsi="Arial" w:cs="Arial"/>
          <w:sz w:val="20"/>
          <w:szCs w:val="20"/>
        </w:rPr>
        <w:t xml:space="preserve">2011 </w:t>
      </w:r>
    </w:p>
    <w:p w14:paraId="32020683" w14:textId="7290D03C" w:rsidR="00D57B65" w:rsidRDefault="00956A19">
      <w:pPr>
        <w:pStyle w:val="Predefinito"/>
        <w:ind w:left="720"/>
      </w:pPr>
      <w:proofErr w:type="gramStart"/>
      <w:r>
        <w:rPr>
          <w:rFonts w:ascii="Arial" w:hAnsi="Arial" w:cs="Arial"/>
          <w:sz w:val="20"/>
          <w:szCs w:val="20"/>
        </w:rPr>
        <w:t xml:space="preserve">Invitato al </w:t>
      </w:r>
      <w:r>
        <w:rPr>
          <w:rFonts w:ascii="Arial" w:hAnsi="Arial" w:cs="Arial"/>
          <w:b/>
          <w:i/>
          <w:sz w:val="20"/>
          <w:szCs w:val="20"/>
        </w:rPr>
        <w:t xml:space="preserve">5th International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congress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minimal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invasive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gynecology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– Istanbul (American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Association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Gynecologic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Laparoscopists</w:t>
      </w:r>
      <w:proofErr w:type="spellEnd"/>
      <w:r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per pr</w:t>
      </w:r>
      <w:proofErr w:type="gramEnd"/>
      <w:r>
        <w:rPr>
          <w:rFonts w:ascii="Arial" w:hAnsi="Arial" w:cs="Arial"/>
          <w:sz w:val="20"/>
          <w:szCs w:val="20"/>
        </w:rPr>
        <w:t xml:space="preserve">esentare la relazione sul tema: </w:t>
      </w:r>
      <w:r>
        <w:rPr>
          <w:rFonts w:ascii="Arial" w:hAnsi="Arial" w:cs="Arial"/>
          <w:i/>
          <w:sz w:val="20"/>
          <w:szCs w:val="20"/>
        </w:rPr>
        <w:t>Isterectomia totalmente laparoscopica con tecnologia bipolare avanzata</w:t>
      </w:r>
      <w:r w:rsidR="007841CF">
        <w:rPr>
          <w:rFonts w:ascii="Arial" w:hAnsi="Arial" w:cs="Arial"/>
          <w:i/>
          <w:sz w:val="20"/>
          <w:szCs w:val="20"/>
        </w:rPr>
        <w:t xml:space="preserve"> (relazione per Jhonson &amp; Jhonson)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14:paraId="12C096A0" w14:textId="77777777" w:rsidR="00D57B65" w:rsidRDefault="00D57B65">
      <w:pPr>
        <w:pStyle w:val="Predefinito"/>
        <w:ind w:left="720"/>
      </w:pPr>
    </w:p>
    <w:p w14:paraId="015F3319" w14:textId="77777777" w:rsidR="00D57B65" w:rsidRDefault="00956A19">
      <w:pPr>
        <w:pStyle w:val="Predefinito"/>
        <w:numPr>
          <w:ilvl w:val="0"/>
          <w:numId w:val="11"/>
        </w:numPr>
      </w:pPr>
      <w:r>
        <w:rPr>
          <w:rFonts w:ascii="Arial" w:hAnsi="Arial" w:cs="Arial"/>
          <w:sz w:val="20"/>
          <w:szCs w:val="20"/>
        </w:rPr>
        <w:t xml:space="preserve">2011 </w:t>
      </w:r>
    </w:p>
    <w:p w14:paraId="3C37F7AF" w14:textId="77777777" w:rsidR="00D57B65" w:rsidRDefault="00956A19">
      <w:pPr>
        <w:pStyle w:val="Predefinito"/>
        <w:ind w:left="708"/>
      </w:pPr>
      <w:proofErr w:type="gramStart"/>
      <w:r>
        <w:rPr>
          <w:rFonts w:ascii="Arial" w:hAnsi="Arial" w:cs="Arial"/>
          <w:sz w:val="20"/>
          <w:szCs w:val="20"/>
        </w:rPr>
        <w:t xml:space="preserve">Propositore del progetto della LILT, finanziato (6000 euro) dall’Agenzia Regionale Sanitaria (Liguria), dal titolo </w:t>
      </w:r>
      <w:r>
        <w:rPr>
          <w:rFonts w:ascii="Arial" w:hAnsi="Arial" w:cs="Arial"/>
          <w:b/>
          <w:i/>
          <w:sz w:val="18"/>
          <w:szCs w:val="22"/>
        </w:rPr>
        <w:t>OTTIMIZZAZIONE DEL PERCOR</w:t>
      </w:r>
      <w:proofErr w:type="gramEnd"/>
      <w:r>
        <w:rPr>
          <w:rFonts w:ascii="Arial" w:hAnsi="Arial" w:cs="Arial"/>
          <w:b/>
          <w:i/>
          <w:sz w:val="18"/>
          <w:szCs w:val="22"/>
        </w:rPr>
        <w:t>SO DIAGNOSTICO-TERAPEUTICO NELLA PAZIENTE AFFETTA DA SANGUINAMENTO UTERINO ANORMALE IN POST-MENOPAUSA PER LA DIAGNOSI E IL TRATTAMENTO DEI TUMORI DEL CORPO UTERINO</w:t>
      </w:r>
      <w:r>
        <w:rPr>
          <w:rFonts w:ascii="Arial" w:hAnsi="Arial" w:cs="Arial"/>
          <w:sz w:val="18"/>
          <w:szCs w:val="22"/>
        </w:rPr>
        <w:t xml:space="preserve">.  </w:t>
      </w:r>
    </w:p>
    <w:p w14:paraId="4A25D7DB" w14:textId="77777777" w:rsidR="00D57B65" w:rsidRDefault="00956A19">
      <w:pPr>
        <w:pStyle w:val="Predefinito"/>
        <w:ind w:left="72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8D6C55A" w14:textId="77777777" w:rsidR="00D57B65" w:rsidRDefault="00956A19">
      <w:pPr>
        <w:pStyle w:val="Predefinito"/>
        <w:numPr>
          <w:ilvl w:val="0"/>
          <w:numId w:val="11"/>
        </w:numPr>
      </w:pPr>
      <w:r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m</w:t>
      </w:r>
      <w:proofErr w:type="gramEnd"/>
      <w:r>
        <w:rPr>
          <w:rFonts w:ascii="Arial" w:hAnsi="Arial" w:cs="Arial"/>
          <w:sz w:val="20"/>
          <w:szCs w:val="20"/>
        </w:rPr>
        <w:t xml:space="preserve">embro del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Disease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Management Team Ginecologia Oncologica</w:t>
      </w:r>
      <w:r>
        <w:rPr>
          <w:rFonts w:ascii="Arial" w:hAnsi="Arial" w:cs="Arial"/>
          <w:sz w:val="20"/>
          <w:szCs w:val="20"/>
        </w:rPr>
        <w:t xml:space="preserve"> dell’IST</w:t>
      </w:r>
      <w:r>
        <w:rPr>
          <w:rFonts w:ascii="Arial" w:hAnsi="Arial" w:cs="Arial"/>
          <w:sz w:val="20"/>
          <w:szCs w:val="20"/>
        </w:rPr>
        <w:br/>
      </w:r>
    </w:p>
    <w:p w14:paraId="525DCA89" w14:textId="77777777" w:rsidR="00D57B65" w:rsidRDefault="00956A19">
      <w:pPr>
        <w:pStyle w:val="Predefinito"/>
        <w:numPr>
          <w:ilvl w:val="0"/>
          <w:numId w:val="11"/>
        </w:numPr>
      </w:pPr>
      <w:r>
        <w:rPr>
          <w:rFonts w:ascii="Arial" w:hAnsi="Arial" w:cs="Arial"/>
          <w:sz w:val="20"/>
          <w:szCs w:val="20"/>
        </w:rPr>
        <w:t xml:space="preserve">2005 </w:t>
      </w:r>
      <w:r>
        <w:rPr>
          <w:rFonts w:ascii="Arial" w:hAnsi="Arial" w:cs="Arial"/>
          <w:sz w:val="20"/>
          <w:szCs w:val="20"/>
        </w:rPr>
        <w:br/>
        <w:t xml:space="preserve">Responsabile scientifico dello studio sperimentale </w:t>
      </w:r>
      <w:r>
        <w:rPr>
          <w:rFonts w:ascii="Arial" w:hAnsi="Arial" w:cs="Arial"/>
          <w:b/>
          <w:sz w:val="20"/>
          <w:szCs w:val="20"/>
        </w:rPr>
        <w:t>“Studio di nuovi marcatori biomolecolari per la diagnosi e la terapia del carcinoma ovarico”</w:t>
      </w:r>
      <w:r>
        <w:rPr>
          <w:rFonts w:ascii="Arial" w:hAnsi="Arial" w:cs="Arial"/>
          <w:sz w:val="20"/>
          <w:szCs w:val="20"/>
        </w:rPr>
        <w:t>, che ha ottenuto un finanziamento (euro 170.000) nell’ambito dei progetti di ricerca finalizzati della Regione Liguria (biennio 2006-2007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br/>
      </w:r>
    </w:p>
    <w:p w14:paraId="732FD67D" w14:textId="77777777" w:rsidR="00D57B65" w:rsidRDefault="00956A19">
      <w:pPr>
        <w:pStyle w:val="Predefinito"/>
        <w:numPr>
          <w:ilvl w:val="0"/>
          <w:numId w:val="11"/>
        </w:numPr>
      </w:pPr>
      <w:r>
        <w:rPr>
          <w:rFonts w:ascii="Arial" w:hAnsi="Arial" w:cs="Arial"/>
          <w:sz w:val="20"/>
          <w:szCs w:val="20"/>
        </w:rPr>
        <w:t xml:space="preserve">2004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Borsa di ricerca della Fondazione pro-</w:t>
      </w:r>
      <w:proofErr w:type="spellStart"/>
      <w:r>
        <w:rPr>
          <w:rFonts w:ascii="Arial" w:hAnsi="Arial" w:cs="Arial"/>
          <w:sz w:val="20"/>
          <w:szCs w:val="20"/>
        </w:rPr>
        <w:t>Ist</w:t>
      </w:r>
      <w:proofErr w:type="spellEnd"/>
      <w:r>
        <w:rPr>
          <w:rFonts w:ascii="Arial" w:hAnsi="Arial" w:cs="Arial"/>
          <w:sz w:val="20"/>
          <w:szCs w:val="20"/>
        </w:rPr>
        <w:t xml:space="preserve"> per lo svolgimento dello studio multicentrico “</w:t>
      </w:r>
      <w:r>
        <w:rPr>
          <w:rFonts w:ascii="Arial" w:hAnsi="Arial" w:cs="Arial"/>
          <w:i/>
          <w:iCs/>
          <w:sz w:val="20"/>
          <w:szCs w:val="20"/>
        </w:rPr>
        <w:t xml:space="preserve">SLN and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endometrial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cancer</w:t>
      </w:r>
      <w:proofErr w:type="spellEnd"/>
      <w:r>
        <w:rPr>
          <w:rFonts w:ascii="Arial" w:hAnsi="Arial" w:cs="Arial"/>
          <w:i/>
          <w:i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br/>
      </w:r>
    </w:p>
    <w:p w14:paraId="0D4468C2" w14:textId="77777777" w:rsidR="00D57B65" w:rsidRDefault="00956A19">
      <w:pPr>
        <w:pStyle w:val="Predefinito"/>
        <w:numPr>
          <w:ilvl w:val="0"/>
          <w:numId w:val="11"/>
        </w:numPr>
      </w:pPr>
      <w:r>
        <w:rPr>
          <w:rFonts w:ascii="Arial" w:hAnsi="Arial" w:cs="Arial"/>
          <w:sz w:val="20"/>
          <w:szCs w:val="20"/>
        </w:rPr>
        <w:t>2002</w:t>
      </w:r>
      <w:r>
        <w:rPr>
          <w:rFonts w:ascii="Arial" w:hAnsi="Arial" w:cs="Arial"/>
          <w:sz w:val="20"/>
          <w:szCs w:val="20"/>
        </w:rPr>
        <w:br/>
        <w:t xml:space="preserve">Borsa di studio per meriti della Rotary Foundation </w:t>
      </w:r>
    </w:p>
    <w:p w14:paraId="14738AF5" w14:textId="77777777" w:rsidR="00D57B65" w:rsidRDefault="00D57B65">
      <w:pPr>
        <w:pStyle w:val="Predefinito"/>
        <w:ind w:left="720"/>
      </w:pPr>
    </w:p>
    <w:p w14:paraId="0FC6476D" w14:textId="35298D1E" w:rsidR="004A3EFC" w:rsidRPr="00F82D1A" w:rsidRDefault="00956A19" w:rsidP="00F82D1A">
      <w:pPr>
        <w:pStyle w:val="Predefinito"/>
        <w:numPr>
          <w:ilvl w:val="0"/>
          <w:numId w:val="11"/>
        </w:numPr>
      </w:pPr>
      <w:r>
        <w:rPr>
          <w:rFonts w:ascii="Arial" w:hAnsi="Arial" w:cs="Arial"/>
          <w:sz w:val="20"/>
          <w:szCs w:val="20"/>
        </w:rPr>
        <w:lastRenderedPageBreak/>
        <w:t xml:space="preserve">1999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Tesi di Laurea in Medicina e Chirurgia premiata in occasione del I corso di chirurgia ginecologica organizzato dal Circolo Galliera Chirurgi</w:t>
      </w:r>
      <w:proofErr w:type="gramEnd"/>
      <w:r>
        <w:rPr>
          <w:rFonts w:ascii="Arial" w:hAnsi="Arial" w:cs="Arial"/>
          <w:sz w:val="20"/>
          <w:szCs w:val="20"/>
        </w:rPr>
        <w:t xml:space="preserve">a Ginecologica, presidente prof. </w:t>
      </w:r>
      <w:proofErr w:type="gramStart"/>
      <w:r>
        <w:rPr>
          <w:rFonts w:ascii="Arial" w:hAnsi="Arial" w:cs="Arial"/>
          <w:sz w:val="20"/>
          <w:szCs w:val="20"/>
        </w:rPr>
        <w:t>E.</w:t>
      </w:r>
      <w:proofErr w:type="gramEnd"/>
      <w:r>
        <w:rPr>
          <w:rFonts w:ascii="Arial" w:hAnsi="Arial" w:cs="Arial"/>
          <w:sz w:val="20"/>
          <w:szCs w:val="20"/>
        </w:rPr>
        <w:t xml:space="preserve"> Imparato</w:t>
      </w:r>
    </w:p>
    <w:p w14:paraId="5DA84057" w14:textId="77777777" w:rsidR="00EF52D0" w:rsidRPr="00EF52D0" w:rsidRDefault="00EF52D0">
      <w:pPr>
        <w:pStyle w:val="Intestazione3"/>
        <w:rPr>
          <w:sz w:val="36"/>
        </w:rPr>
      </w:pPr>
    </w:p>
    <w:p w14:paraId="6026B824" w14:textId="311FB024" w:rsidR="00D57B65" w:rsidRPr="009D7662" w:rsidRDefault="009D7662">
      <w:pPr>
        <w:pStyle w:val="Intestazione3"/>
        <w:rPr>
          <w:sz w:val="36"/>
        </w:rPr>
      </w:pPr>
      <w:r>
        <w:rPr>
          <w:rFonts w:ascii="Arial" w:hAnsi="Arial" w:cs="Arial"/>
          <w:color w:val="365F91"/>
          <w:sz w:val="28"/>
          <w:szCs w:val="20"/>
        </w:rPr>
        <w:t xml:space="preserve">PRINCIPALI </w:t>
      </w:r>
      <w:r w:rsidR="00956A19" w:rsidRPr="009D7662">
        <w:rPr>
          <w:rFonts w:ascii="Arial" w:hAnsi="Arial" w:cs="Arial"/>
          <w:color w:val="365F91"/>
          <w:sz w:val="28"/>
          <w:szCs w:val="20"/>
        </w:rPr>
        <w:t>AMBITI DI INTERESSE</w:t>
      </w:r>
    </w:p>
    <w:p w14:paraId="48731BB6" w14:textId="77777777" w:rsidR="00D57B65" w:rsidRDefault="00D57B65">
      <w:pPr>
        <w:pStyle w:val="Predefinito"/>
      </w:pPr>
    </w:p>
    <w:p w14:paraId="4344AE65" w14:textId="73F4A135" w:rsidR="00A86B7F" w:rsidRPr="00A86B7F" w:rsidRDefault="00956A19" w:rsidP="00A86B7F">
      <w:pPr>
        <w:pStyle w:val="Predefinito"/>
        <w:numPr>
          <w:ilvl w:val="0"/>
          <w:numId w:val="18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Oncologia chirurgica ginecologica</w:t>
      </w:r>
      <w:r>
        <w:rPr>
          <w:rFonts w:ascii="Arial" w:hAnsi="Arial" w:cs="Arial"/>
          <w:sz w:val="20"/>
          <w:szCs w:val="20"/>
        </w:rPr>
        <w:br/>
      </w:r>
      <w:r w:rsidR="00A86B7F">
        <w:rPr>
          <w:rFonts w:ascii="Arial" w:hAnsi="Arial" w:cs="Arial"/>
          <w:sz w:val="20"/>
          <w:szCs w:val="20"/>
        </w:rPr>
        <w:tab/>
        <w:t xml:space="preserve">FORMAZIONE. </w:t>
      </w:r>
      <w:r w:rsidR="009D7662">
        <w:rPr>
          <w:rFonts w:ascii="Arial" w:hAnsi="Arial" w:cs="Arial"/>
          <w:sz w:val="20"/>
          <w:szCs w:val="20"/>
        </w:rPr>
        <w:t xml:space="preserve">Da sempre </w:t>
      </w:r>
      <w:r w:rsidR="00A86B7F">
        <w:rPr>
          <w:rFonts w:ascii="Arial" w:hAnsi="Arial" w:cs="Arial"/>
          <w:sz w:val="20"/>
          <w:szCs w:val="20"/>
        </w:rPr>
        <w:t xml:space="preserve">L’oncologia ginecologica </w:t>
      </w:r>
      <w:r w:rsidR="009D7662">
        <w:rPr>
          <w:rFonts w:ascii="Arial" w:hAnsi="Arial" w:cs="Arial"/>
          <w:sz w:val="20"/>
          <w:szCs w:val="20"/>
        </w:rPr>
        <w:t>rimane il p</w:t>
      </w:r>
      <w:r w:rsidR="00A86B7F">
        <w:rPr>
          <w:rFonts w:ascii="Arial" w:hAnsi="Arial" w:cs="Arial"/>
          <w:sz w:val="20"/>
          <w:szCs w:val="20"/>
        </w:rPr>
        <w:t xml:space="preserve">rincipale settore </w:t>
      </w:r>
      <w:proofErr w:type="gramStart"/>
      <w:r w:rsidR="00A86B7F">
        <w:rPr>
          <w:rFonts w:ascii="Arial" w:hAnsi="Arial" w:cs="Arial"/>
          <w:sz w:val="20"/>
          <w:szCs w:val="20"/>
        </w:rPr>
        <w:t xml:space="preserve">di </w:t>
      </w:r>
      <w:proofErr w:type="gramEnd"/>
      <w:r w:rsidR="00A86B7F">
        <w:rPr>
          <w:rFonts w:ascii="Arial" w:hAnsi="Arial" w:cs="Arial"/>
          <w:sz w:val="20"/>
          <w:szCs w:val="20"/>
        </w:rPr>
        <w:t xml:space="preserve">interesse. </w:t>
      </w:r>
      <w:r w:rsidR="009D7662" w:rsidRPr="00A86B7F">
        <w:rPr>
          <w:rFonts w:ascii="Arial" w:hAnsi="Arial" w:cs="Arial"/>
          <w:sz w:val="20"/>
          <w:szCs w:val="20"/>
        </w:rPr>
        <w:t xml:space="preserve">Negli anni ho affiancato </w:t>
      </w:r>
      <w:r w:rsidRPr="00A86B7F">
        <w:rPr>
          <w:rFonts w:ascii="Arial" w:hAnsi="Arial" w:cs="Arial"/>
          <w:sz w:val="20"/>
          <w:szCs w:val="20"/>
        </w:rPr>
        <w:t xml:space="preserve">attività di ricerca e </w:t>
      </w:r>
      <w:proofErr w:type="gramStart"/>
      <w:r w:rsidRPr="00A86B7F">
        <w:rPr>
          <w:rFonts w:ascii="Arial" w:hAnsi="Arial" w:cs="Arial"/>
          <w:sz w:val="20"/>
          <w:szCs w:val="20"/>
        </w:rPr>
        <w:t>attività</w:t>
      </w:r>
      <w:proofErr w:type="gramEnd"/>
      <w:r w:rsidRPr="00A86B7F">
        <w:rPr>
          <w:rFonts w:ascii="Arial" w:hAnsi="Arial" w:cs="Arial"/>
          <w:sz w:val="20"/>
          <w:szCs w:val="20"/>
        </w:rPr>
        <w:t xml:space="preserve"> clinica</w:t>
      </w:r>
      <w:r w:rsidR="004A3EFC" w:rsidRPr="00A86B7F">
        <w:rPr>
          <w:rFonts w:ascii="Arial" w:hAnsi="Arial" w:cs="Arial"/>
          <w:sz w:val="20"/>
          <w:szCs w:val="20"/>
        </w:rPr>
        <w:t xml:space="preserve"> e chirurgica</w:t>
      </w:r>
      <w:r w:rsidRPr="00A86B7F">
        <w:rPr>
          <w:rFonts w:ascii="Arial" w:hAnsi="Arial" w:cs="Arial"/>
          <w:sz w:val="20"/>
          <w:szCs w:val="20"/>
        </w:rPr>
        <w:t xml:space="preserve">. In particolare </w:t>
      </w:r>
      <w:r w:rsidR="009D7662" w:rsidRPr="00A86B7F">
        <w:rPr>
          <w:rFonts w:ascii="Arial" w:hAnsi="Arial" w:cs="Arial"/>
          <w:sz w:val="20"/>
          <w:szCs w:val="20"/>
        </w:rPr>
        <w:t xml:space="preserve">ho approfondito i temi della </w:t>
      </w:r>
      <w:r w:rsidRPr="00A86B7F">
        <w:rPr>
          <w:rFonts w:ascii="Arial" w:hAnsi="Arial" w:cs="Arial"/>
          <w:sz w:val="20"/>
          <w:szCs w:val="20"/>
        </w:rPr>
        <w:t xml:space="preserve">chirurgia radicale </w:t>
      </w:r>
      <w:proofErr w:type="spellStart"/>
      <w:r w:rsidRPr="00A86B7F">
        <w:rPr>
          <w:rFonts w:ascii="Arial" w:hAnsi="Arial" w:cs="Arial"/>
          <w:sz w:val="20"/>
          <w:szCs w:val="20"/>
        </w:rPr>
        <w:t>nerve-sparing</w:t>
      </w:r>
      <w:proofErr w:type="spellEnd"/>
      <w:r w:rsidRPr="00A86B7F">
        <w:rPr>
          <w:rFonts w:ascii="Arial" w:hAnsi="Arial" w:cs="Arial"/>
          <w:sz w:val="20"/>
          <w:szCs w:val="20"/>
        </w:rPr>
        <w:t xml:space="preserve">, </w:t>
      </w:r>
      <w:r w:rsidR="009D7662" w:rsidRPr="00A86B7F">
        <w:rPr>
          <w:rFonts w:ascii="Arial" w:hAnsi="Arial" w:cs="Arial"/>
          <w:sz w:val="20"/>
          <w:szCs w:val="20"/>
        </w:rPr>
        <w:t>l’</w:t>
      </w:r>
      <w:r w:rsidRPr="00A86B7F">
        <w:rPr>
          <w:rFonts w:ascii="Arial" w:hAnsi="Arial" w:cs="Arial"/>
          <w:sz w:val="20"/>
          <w:szCs w:val="20"/>
        </w:rPr>
        <w:t>anatomia nervosa e linfatica della pelv</w:t>
      </w:r>
      <w:r w:rsidR="009D7662" w:rsidRPr="00A86B7F">
        <w:rPr>
          <w:rFonts w:ascii="Arial" w:hAnsi="Arial" w:cs="Arial"/>
          <w:sz w:val="20"/>
          <w:szCs w:val="20"/>
        </w:rPr>
        <w:t xml:space="preserve">i e del distretto </w:t>
      </w:r>
      <w:proofErr w:type="spellStart"/>
      <w:r w:rsidR="009D7662" w:rsidRPr="00A86B7F">
        <w:rPr>
          <w:rFonts w:ascii="Arial" w:hAnsi="Arial" w:cs="Arial"/>
          <w:sz w:val="20"/>
          <w:szCs w:val="20"/>
        </w:rPr>
        <w:t>lomboaortico</w:t>
      </w:r>
      <w:proofErr w:type="spellEnd"/>
      <w:r w:rsidR="009D7662" w:rsidRPr="00A86B7F">
        <w:rPr>
          <w:rFonts w:ascii="Arial" w:hAnsi="Arial" w:cs="Arial"/>
          <w:sz w:val="20"/>
          <w:szCs w:val="20"/>
        </w:rPr>
        <w:t>.</w:t>
      </w:r>
      <w:r w:rsidRPr="00A86B7F">
        <w:rPr>
          <w:rFonts w:ascii="Arial" w:hAnsi="Arial" w:cs="Arial"/>
          <w:sz w:val="20"/>
          <w:szCs w:val="20"/>
        </w:rPr>
        <w:t xml:space="preserve"> </w:t>
      </w:r>
      <w:r w:rsidR="009D7662" w:rsidRPr="00A86B7F">
        <w:rPr>
          <w:rFonts w:ascii="Arial" w:hAnsi="Arial" w:cs="Arial"/>
          <w:sz w:val="20"/>
          <w:szCs w:val="20"/>
        </w:rPr>
        <w:t>Ho frequentato diversi corsi di f</w:t>
      </w:r>
      <w:r w:rsidR="008A3CE6" w:rsidRPr="00A86B7F">
        <w:rPr>
          <w:rFonts w:ascii="Arial" w:hAnsi="Arial" w:cs="Arial"/>
          <w:sz w:val="20"/>
          <w:szCs w:val="20"/>
        </w:rPr>
        <w:t>ormazione chirurgica in centri di riferimento e se</w:t>
      </w:r>
      <w:r w:rsidR="009D7662" w:rsidRPr="00A86B7F">
        <w:rPr>
          <w:rFonts w:ascii="Arial" w:hAnsi="Arial" w:cs="Arial"/>
          <w:sz w:val="20"/>
          <w:szCs w:val="20"/>
        </w:rPr>
        <w:t>ssioni di dissezione cadav</w:t>
      </w:r>
      <w:r w:rsidR="00A86B7F" w:rsidRPr="00A86B7F">
        <w:rPr>
          <w:rFonts w:ascii="Arial" w:hAnsi="Arial" w:cs="Arial"/>
          <w:sz w:val="20"/>
          <w:szCs w:val="20"/>
        </w:rPr>
        <w:t xml:space="preserve">erica. </w:t>
      </w:r>
    </w:p>
    <w:p w14:paraId="558A2470" w14:textId="4364F81C" w:rsidR="008F756E" w:rsidRPr="00A86B7F" w:rsidRDefault="00A86B7F" w:rsidP="00A86B7F">
      <w:pPr>
        <w:pStyle w:val="Predefinito"/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Pr="00A86B7F">
        <w:rPr>
          <w:rFonts w:ascii="Arial" w:hAnsi="Arial" w:cs="Arial"/>
          <w:sz w:val="20"/>
          <w:szCs w:val="20"/>
        </w:rPr>
        <w:t>DOCENZA E TUTORAGGIO N</w:t>
      </w:r>
      <w:r w:rsidR="009D7662" w:rsidRPr="00A86B7F">
        <w:rPr>
          <w:rFonts w:ascii="Arial" w:hAnsi="Arial" w:cs="Arial"/>
          <w:sz w:val="20"/>
          <w:szCs w:val="20"/>
        </w:rPr>
        <w:t xml:space="preserve">egli ultimi due anni sono frequentemente </w:t>
      </w:r>
      <w:proofErr w:type="gramStart"/>
      <w:r w:rsidR="009D7662" w:rsidRPr="00A86B7F">
        <w:rPr>
          <w:rFonts w:ascii="Arial" w:hAnsi="Arial" w:cs="Arial"/>
          <w:sz w:val="20"/>
          <w:szCs w:val="20"/>
        </w:rPr>
        <w:t>chiamato</w:t>
      </w:r>
      <w:proofErr w:type="gramEnd"/>
      <w:r w:rsidR="009D7662" w:rsidRPr="00A86B7F">
        <w:rPr>
          <w:rFonts w:ascii="Arial" w:hAnsi="Arial" w:cs="Arial"/>
          <w:sz w:val="20"/>
          <w:szCs w:val="20"/>
        </w:rPr>
        <w:t xml:space="preserve"> come docente/tutor in questi corsi</w:t>
      </w:r>
      <w:r w:rsidR="00A32EBF">
        <w:rPr>
          <w:rFonts w:ascii="Arial" w:hAnsi="Arial" w:cs="Arial"/>
          <w:sz w:val="20"/>
          <w:szCs w:val="20"/>
        </w:rPr>
        <w:t xml:space="preserve"> di dissezione cadaverica o in eventi di “live-</w:t>
      </w:r>
      <w:proofErr w:type="spellStart"/>
      <w:r w:rsidR="00A32EBF">
        <w:rPr>
          <w:rFonts w:ascii="Arial" w:hAnsi="Arial" w:cs="Arial"/>
          <w:sz w:val="20"/>
          <w:szCs w:val="20"/>
        </w:rPr>
        <w:t>surgery</w:t>
      </w:r>
      <w:proofErr w:type="spellEnd"/>
      <w:r w:rsidR="00A32EBF">
        <w:rPr>
          <w:rFonts w:ascii="Arial" w:hAnsi="Arial" w:cs="Arial"/>
          <w:sz w:val="20"/>
          <w:szCs w:val="20"/>
        </w:rPr>
        <w:t>”</w:t>
      </w:r>
      <w:r w:rsidR="009D7662" w:rsidRPr="00A86B7F">
        <w:rPr>
          <w:rFonts w:ascii="Arial" w:hAnsi="Arial" w:cs="Arial"/>
          <w:sz w:val="20"/>
          <w:szCs w:val="20"/>
        </w:rPr>
        <w:t xml:space="preserve"> </w:t>
      </w:r>
      <w:r w:rsidRPr="00A86B7F">
        <w:rPr>
          <w:rFonts w:ascii="Arial" w:hAnsi="Arial" w:cs="Arial"/>
          <w:sz w:val="20"/>
          <w:szCs w:val="20"/>
        </w:rPr>
        <w:t>(</w:t>
      </w:r>
      <w:proofErr w:type="spellStart"/>
      <w:r w:rsidRPr="00A86B7F">
        <w:rPr>
          <w:rFonts w:ascii="Arial" w:hAnsi="Arial" w:cs="Arial"/>
          <w:sz w:val="20"/>
          <w:szCs w:val="20"/>
        </w:rPr>
        <w:t>Tubingen</w:t>
      </w:r>
      <w:proofErr w:type="spellEnd"/>
      <w:r w:rsidRPr="00A86B7F">
        <w:rPr>
          <w:rFonts w:ascii="Arial" w:hAnsi="Arial" w:cs="Arial"/>
          <w:sz w:val="20"/>
          <w:szCs w:val="20"/>
        </w:rPr>
        <w:t xml:space="preserve"> Germania, Parigi Francia, Negrar Verona) </w:t>
      </w:r>
      <w:r w:rsidR="00A32EBF">
        <w:rPr>
          <w:rFonts w:ascii="Arial" w:hAnsi="Arial" w:cs="Arial"/>
          <w:sz w:val="20"/>
          <w:szCs w:val="20"/>
        </w:rPr>
        <w:t xml:space="preserve">; sono </w:t>
      </w:r>
      <w:proofErr w:type="spellStart"/>
      <w:r w:rsidR="00A32EBF">
        <w:rPr>
          <w:rFonts w:ascii="Arial" w:hAnsi="Arial" w:cs="Arial"/>
          <w:sz w:val="20"/>
          <w:szCs w:val="20"/>
        </w:rPr>
        <w:t>inioltre</w:t>
      </w:r>
      <w:proofErr w:type="spellEnd"/>
      <w:r w:rsidR="00A32EBF">
        <w:rPr>
          <w:rFonts w:ascii="Arial" w:hAnsi="Arial" w:cs="Arial"/>
          <w:sz w:val="20"/>
          <w:szCs w:val="20"/>
        </w:rPr>
        <w:t xml:space="preserve"> </w:t>
      </w:r>
      <w:r w:rsidR="009D7662" w:rsidRPr="00A86B7F">
        <w:rPr>
          <w:rFonts w:ascii="Arial" w:hAnsi="Arial" w:cs="Arial"/>
          <w:sz w:val="20"/>
          <w:szCs w:val="20"/>
        </w:rPr>
        <w:t>regolarmente invitato in diversi</w:t>
      </w:r>
      <w:r w:rsidR="008A3CE6" w:rsidRPr="00A86B7F">
        <w:rPr>
          <w:rFonts w:ascii="Arial" w:hAnsi="Arial" w:cs="Arial"/>
          <w:sz w:val="20"/>
          <w:szCs w:val="20"/>
        </w:rPr>
        <w:t xml:space="preserve"> </w:t>
      </w:r>
      <w:r w:rsidR="008F756E" w:rsidRPr="00A86B7F">
        <w:rPr>
          <w:rFonts w:ascii="Arial" w:hAnsi="Arial" w:cs="Arial"/>
          <w:sz w:val="20"/>
          <w:szCs w:val="20"/>
        </w:rPr>
        <w:t xml:space="preserve">ospedali per </w:t>
      </w:r>
      <w:r w:rsidR="008F756E" w:rsidRPr="00A86B7F">
        <w:rPr>
          <w:rFonts w:ascii="Arial" w:hAnsi="Arial" w:cs="Arial"/>
          <w:b/>
          <w:i/>
          <w:sz w:val="20"/>
          <w:szCs w:val="20"/>
        </w:rPr>
        <w:t>tutoraggio in chirurgia oncologica laparoscopica e laparotomica</w:t>
      </w:r>
      <w:r w:rsidRPr="00A86B7F">
        <w:rPr>
          <w:rFonts w:ascii="Arial" w:hAnsi="Arial" w:cs="Arial"/>
          <w:sz w:val="20"/>
          <w:szCs w:val="20"/>
        </w:rPr>
        <w:t>. N</w:t>
      </w:r>
      <w:r w:rsidR="008F756E" w:rsidRPr="00A86B7F">
        <w:rPr>
          <w:rFonts w:ascii="Arial" w:hAnsi="Arial" w:cs="Arial"/>
          <w:sz w:val="20"/>
          <w:szCs w:val="20"/>
        </w:rPr>
        <w:t xml:space="preserve">el dettaglio sono stato chiamato nei seguenti presidi: </w:t>
      </w:r>
    </w:p>
    <w:p w14:paraId="4E31EF82" w14:textId="4011C3D6" w:rsidR="004A3EFC" w:rsidRDefault="008F756E" w:rsidP="008F756E">
      <w:pPr>
        <w:pStyle w:val="Predefinito"/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756E">
        <w:rPr>
          <w:rFonts w:ascii="Arial" w:hAnsi="Arial" w:cs="Arial"/>
          <w:sz w:val="20"/>
          <w:szCs w:val="20"/>
        </w:rPr>
        <w:t xml:space="preserve">Ospedale di Voghera (Direttore </w:t>
      </w:r>
      <w:proofErr w:type="gramStart"/>
      <w:r w:rsidRPr="008F756E">
        <w:rPr>
          <w:rFonts w:ascii="Arial" w:hAnsi="Arial" w:cs="Arial"/>
          <w:sz w:val="20"/>
          <w:szCs w:val="20"/>
        </w:rPr>
        <w:t>dr</w:t>
      </w:r>
      <w:proofErr w:type="gramEnd"/>
      <w:r w:rsidRPr="008F756E">
        <w:rPr>
          <w:rFonts w:ascii="Arial" w:hAnsi="Arial" w:cs="Arial"/>
          <w:sz w:val="20"/>
          <w:szCs w:val="20"/>
        </w:rPr>
        <w:t xml:space="preserve"> M. Galbusera), Ospedale di Carmagnola (Direttore: G. </w:t>
      </w:r>
      <w:proofErr w:type="spellStart"/>
      <w:r w:rsidRPr="008F756E">
        <w:rPr>
          <w:rFonts w:ascii="Arial" w:hAnsi="Arial" w:cs="Arial"/>
          <w:sz w:val="20"/>
          <w:szCs w:val="20"/>
        </w:rPr>
        <w:t>Vaudano</w:t>
      </w:r>
      <w:proofErr w:type="spellEnd"/>
      <w:r w:rsidRPr="008F756E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ab/>
      </w:r>
      <w:r w:rsidRPr="008F756E">
        <w:rPr>
          <w:rFonts w:ascii="Arial" w:hAnsi="Arial" w:cs="Arial"/>
          <w:sz w:val="20"/>
          <w:szCs w:val="20"/>
        </w:rPr>
        <w:t>Ospedale di Crema (Direttore</w:t>
      </w:r>
      <w:proofErr w:type="gramStart"/>
      <w:r w:rsidRPr="008F756E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F756E">
        <w:rPr>
          <w:rFonts w:ascii="Arial" w:hAnsi="Arial" w:cs="Arial"/>
          <w:sz w:val="20"/>
          <w:szCs w:val="20"/>
        </w:rPr>
        <w:t xml:space="preserve"> dr G. </w:t>
      </w:r>
      <w:proofErr w:type="spellStart"/>
      <w:r w:rsidRPr="008F756E">
        <w:rPr>
          <w:rFonts w:ascii="Arial" w:hAnsi="Arial" w:cs="Arial"/>
          <w:sz w:val="20"/>
          <w:szCs w:val="20"/>
        </w:rPr>
        <w:t>Baudino</w:t>
      </w:r>
      <w:proofErr w:type="spellEnd"/>
      <w:r w:rsidRPr="008F756E">
        <w:rPr>
          <w:rFonts w:ascii="Arial" w:hAnsi="Arial" w:cs="Arial"/>
          <w:sz w:val="20"/>
          <w:szCs w:val="20"/>
        </w:rPr>
        <w:t xml:space="preserve">), Ospedale Mauriziano di Torino (Direttore: Prof. G. </w:t>
      </w:r>
      <w:r>
        <w:rPr>
          <w:rFonts w:ascii="Arial" w:hAnsi="Arial" w:cs="Arial"/>
          <w:sz w:val="20"/>
          <w:szCs w:val="20"/>
        </w:rPr>
        <w:tab/>
      </w:r>
      <w:r w:rsidRPr="008F756E">
        <w:rPr>
          <w:rFonts w:ascii="Arial" w:hAnsi="Arial" w:cs="Arial"/>
          <w:sz w:val="20"/>
          <w:szCs w:val="20"/>
        </w:rPr>
        <w:t xml:space="preserve">Menato), Ospedale di Biella (Direttore: </w:t>
      </w:r>
      <w:proofErr w:type="gramStart"/>
      <w:r w:rsidRPr="008F756E">
        <w:rPr>
          <w:rFonts w:ascii="Arial" w:hAnsi="Arial" w:cs="Arial"/>
          <w:sz w:val="20"/>
          <w:szCs w:val="20"/>
        </w:rPr>
        <w:t>dr</w:t>
      </w:r>
      <w:proofErr w:type="gramEnd"/>
      <w:r w:rsidRPr="008F756E">
        <w:rPr>
          <w:rFonts w:ascii="Arial" w:hAnsi="Arial" w:cs="Arial"/>
          <w:sz w:val="20"/>
          <w:szCs w:val="20"/>
        </w:rPr>
        <w:t xml:space="preserve"> R. </w:t>
      </w:r>
      <w:proofErr w:type="spellStart"/>
      <w:r w:rsidRPr="008F756E">
        <w:rPr>
          <w:rFonts w:ascii="Arial" w:hAnsi="Arial" w:cs="Arial"/>
          <w:sz w:val="20"/>
          <w:szCs w:val="20"/>
        </w:rPr>
        <w:t>Jura</w:t>
      </w:r>
      <w:proofErr w:type="spellEnd"/>
      <w:r w:rsidRPr="008F756E">
        <w:rPr>
          <w:rFonts w:ascii="Arial" w:hAnsi="Arial" w:cs="Arial"/>
          <w:sz w:val="20"/>
          <w:szCs w:val="20"/>
        </w:rPr>
        <w:t xml:space="preserve">), Ospedale di Alba ASL CN2 (Direttore f.f.: M. </w:t>
      </w:r>
      <w:r>
        <w:rPr>
          <w:rFonts w:ascii="Arial" w:hAnsi="Arial" w:cs="Arial"/>
          <w:sz w:val="20"/>
          <w:szCs w:val="20"/>
        </w:rPr>
        <w:tab/>
      </w:r>
      <w:r w:rsidRPr="008F756E">
        <w:rPr>
          <w:rFonts w:ascii="Arial" w:hAnsi="Arial" w:cs="Arial"/>
          <w:sz w:val="20"/>
          <w:szCs w:val="20"/>
        </w:rPr>
        <w:t xml:space="preserve">Foglia), Ospedale di </w:t>
      </w:r>
      <w:proofErr w:type="spellStart"/>
      <w:r w:rsidRPr="008F756E">
        <w:rPr>
          <w:rFonts w:ascii="Arial" w:hAnsi="Arial" w:cs="Arial"/>
          <w:sz w:val="20"/>
          <w:szCs w:val="20"/>
        </w:rPr>
        <w:t>Brà</w:t>
      </w:r>
      <w:proofErr w:type="spellEnd"/>
      <w:r w:rsidRPr="008F756E">
        <w:rPr>
          <w:rFonts w:ascii="Arial" w:hAnsi="Arial" w:cs="Arial"/>
          <w:sz w:val="20"/>
          <w:szCs w:val="20"/>
        </w:rPr>
        <w:t xml:space="preserve"> (Direttore: M. </w:t>
      </w:r>
      <w:proofErr w:type="spellStart"/>
      <w:r w:rsidRPr="008F756E">
        <w:rPr>
          <w:rFonts w:ascii="Arial" w:hAnsi="Arial" w:cs="Arial"/>
          <w:sz w:val="20"/>
          <w:szCs w:val="20"/>
        </w:rPr>
        <w:t>Ardizzoia</w:t>
      </w:r>
      <w:proofErr w:type="spellEnd"/>
      <w:proofErr w:type="gramStart"/>
      <w:r w:rsidRPr="008F756E">
        <w:rPr>
          <w:rFonts w:ascii="Arial" w:hAnsi="Arial" w:cs="Arial"/>
          <w:sz w:val="20"/>
          <w:szCs w:val="20"/>
        </w:rPr>
        <w:t>).</w:t>
      </w:r>
      <w:proofErr w:type="gramEnd"/>
      <w:r w:rsidRPr="008F756E">
        <w:rPr>
          <w:rFonts w:ascii="Arial" w:hAnsi="Arial" w:cs="Arial"/>
          <w:sz w:val="20"/>
          <w:szCs w:val="20"/>
        </w:rPr>
        <w:t xml:space="preserve"> </w:t>
      </w:r>
    </w:p>
    <w:p w14:paraId="176A6D8F" w14:textId="14E5DAB2" w:rsidR="004A3EFC" w:rsidRPr="00A32EBF" w:rsidRDefault="00A86B7F" w:rsidP="00A32EBF">
      <w:pPr>
        <w:pStyle w:val="Predefinito"/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454707" w14:textId="77777777" w:rsidR="004A3EFC" w:rsidRDefault="004A3EFC" w:rsidP="004A3EFC">
      <w:pPr>
        <w:pStyle w:val="Predefinito"/>
        <w:numPr>
          <w:ilvl w:val="0"/>
          <w:numId w:val="7"/>
        </w:numPr>
      </w:pPr>
      <w:r>
        <w:rPr>
          <w:rFonts w:ascii="Arial" w:hAnsi="Arial" w:cs="Arial"/>
          <w:b/>
          <w:i/>
          <w:sz w:val="20"/>
          <w:szCs w:val="20"/>
        </w:rPr>
        <w:t>Endometriosi pelvica severa</w:t>
      </w:r>
    </w:p>
    <w:p w14:paraId="2A66D0FC" w14:textId="77777777" w:rsidR="00A32EBF" w:rsidRDefault="004A3EFC" w:rsidP="004A3EFC">
      <w:pPr>
        <w:pStyle w:val="Predefini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6B7F">
        <w:rPr>
          <w:rFonts w:ascii="Arial" w:hAnsi="Arial" w:cs="Arial"/>
          <w:sz w:val="20"/>
          <w:szCs w:val="20"/>
        </w:rPr>
        <w:t xml:space="preserve">Formazione presso </w:t>
      </w:r>
      <w:proofErr w:type="gramStart"/>
      <w:r w:rsidR="00A86B7F">
        <w:rPr>
          <w:rFonts w:ascii="Arial" w:hAnsi="Arial" w:cs="Arial"/>
          <w:sz w:val="20"/>
          <w:szCs w:val="20"/>
        </w:rPr>
        <w:t xml:space="preserve">la </w:t>
      </w:r>
      <w:proofErr w:type="gramEnd"/>
      <w:r w:rsidR="00A86B7F">
        <w:rPr>
          <w:rFonts w:ascii="Arial" w:hAnsi="Arial" w:cs="Arial"/>
          <w:sz w:val="20"/>
          <w:szCs w:val="20"/>
        </w:rPr>
        <w:t>ISSA School di Negrar</w:t>
      </w:r>
      <w:r w:rsidR="00A32EBF">
        <w:rPr>
          <w:rFonts w:ascii="Arial" w:hAnsi="Arial" w:cs="Arial"/>
          <w:sz w:val="20"/>
          <w:szCs w:val="20"/>
        </w:rPr>
        <w:t xml:space="preserve"> e con il gruppo </w:t>
      </w:r>
      <w:proofErr w:type="spellStart"/>
      <w:r w:rsidR="00A32EBF">
        <w:rPr>
          <w:rFonts w:ascii="Arial" w:hAnsi="Arial" w:cs="Arial"/>
          <w:sz w:val="20"/>
          <w:szCs w:val="20"/>
        </w:rPr>
        <w:t>Gin&amp;Co</w:t>
      </w:r>
      <w:proofErr w:type="spellEnd"/>
      <w:r w:rsidR="00A32EBF">
        <w:rPr>
          <w:rFonts w:ascii="Arial" w:hAnsi="Arial" w:cs="Arial"/>
          <w:sz w:val="20"/>
          <w:szCs w:val="20"/>
        </w:rPr>
        <w:t xml:space="preserve"> di Torino</w:t>
      </w:r>
      <w:r w:rsidR="00A86B7F">
        <w:rPr>
          <w:rFonts w:ascii="Arial" w:hAnsi="Arial" w:cs="Arial"/>
          <w:sz w:val="20"/>
          <w:szCs w:val="20"/>
        </w:rPr>
        <w:t>. Dal 2013 mi sono dedicato all’inquadramento clinico e al trattamento chirurgico di pazienti affette da endometriosi pelvica severa</w:t>
      </w:r>
      <w:r w:rsidR="00A32EBF">
        <w:rPr>
          <w:rFonts w:ascii="Arial" w:hAnsi="Arial" w:cs="Arial"/>
          <w:sz w:val="20"/>
          <w:szCs w:val="20"/>
        </w:rPr>
        <w:t xml:space="preserve">, attivando un </w:t>
      </w:r>
      <w:r w:rsidR="00A32EBF" w:rsidRPr="00FE188F">
        <w:rPr>
          <w:rFonts w:ascii="Arial" w:hAnsi="Arial" w:cs="Arial"/>
          <w:b/>
          <w:sz w:val="20"/>
          <w:szCs w:val="20"/>
        </w:rPr>
        <w:t>ambulatorio dedicato</w:t>
      </w:r>
      <w:r w:rsidR="00A32EBF">
        <w:rPr>
          <w:rFonts w:ascii="Arial" w:hAnsi="Arial" w:cs="Arial"/>
          <w:sz w:val="20"/>
          <w:szCs w:val="20"/>
        </w:rPr>
        <w:t xml:space="preserve"> </w:t>
      </w:r>
      <w:r w:rsidR="00A32EBF" w:rsidRPr="007E6190">
        <w:rPr>
          <w:rFonts w:ascii="Arial" w:hAnsi="Arial" w:cs="Arial"/>
          <w:b/>
          <w:sz w:val="20"/>
          <w:szCs w:val="20"/>
        </w:rPr>
        <w:t>presso l’Ospedale di Mondovì</w:t>
      </w:r>
      <w:r w:rsidR="00A32EBF">
        <w:rPr>
          <w:rFonts w:ascii="Arial" w:hAnsi="Arial" w:cs="Arial"/>
          <w:sz w:val="20"/>
          <w:szCs w:val="20"/>
        </w:rPr>
        <w:t>; tale ambulatorio presenta un notevole afflusso di pazienti provenienti da Piemonte e Liguria</w:t>
      </w:r>
      <w:r w:rsidR="00A86B7F">
        <w:rPr>
          <w:rFonts w:ascii="Arial" w:hAnsi="Arial" w:cs="Arial"/>
          <w:sz w:val="20"/>
          <w:szCs w:val="20"/>
        </w:rPr>
        <w:t xml:space="preserve">. </w:t>
      </w:r>
    </w:p>
    <w:p w14:paraId="3490E4B6" w14:textId="54177207" w:rsidR="004A3EFC" w:rsidRPr="004A3EFC" w:rsidRDefault="003658F5" w:rsidP="004A3EFC">
      <w:pPr>
        <w:pStyle w:val="Predefinito"/>
        <w:ind w:left="360"/>
      </w:pPr>
      <w:r>
        <w:rPr>
          <w:rFonts w:ascii="Arial" w:hAnsi="Arial" w:cs="Arial"/>
          <w:sz w:val="20"/>
          <w:szCs w:val="20"/>
        </w:rPr>
        <w:tab/>
      </w:r>
      <w:r w:rsidR="004A3EFC" w:rsidRPr="004A3EFC">
        <w:rPr>
          <w:rFonts w:ascii="Arial" w:hAnsi="Arial" w:cs="Arial"/>
          <w:sz w:val="20"/>
          <w:szCs w:val="20"/>
        </w:rPr>
        <w:t xml:space="preserve">In particolare </w:t>
      </w:r>
      <w:r>
        <w:rPr>
          <w:rFonts w:ascii="Arial" w:hAnsi="Arial" w:cs="Arial"/>
          <w:sz w:val="20"/>
          <w:szCs w:val="20"/>
        </w:rPr>
        <w:t xml:space="preserve">l’attuale filosofia </w:t>
      </w:r>
      <w:proofErr w:type="gramStart"/>
      <w:r>
        <w:rPr>
          <w:rFonts w:ascii="Arial" w:hAnsi="Arial" w:cs="Arial"/>
          <w:sz w:val="20"/>
          <w:szCs w:val="20"/>
        </w:rPr>
        <w:t xml:space="preserve">di </w:t>
      </w:r>
      <w:proofErr w:type="gramEnd"/>
      <w:r>
        <w:rPr>
          <w:rFonts w:ascii="Arial" w:hAnsi="Arial" w:cs="Arial"/>
          <w:sz w:val="20"/>
          <w:szCs w:val="20"/>
        </w:rPr>
        <w:t xml:space="preserve">intervento </w:t>
      </w:r>
      <w:r w:rsidR="002861F7">
        <w:rPr>
          <w:rFonts w:ascii="Arial" w:hAnsi="Arial" w:cs="Arial"/>
          <w:sz w:val="20"/>
          <w:szCs w:val="20"/>
        </w:rPr>
        <w:t xml:space="preserve">del nostro gruppo </w:t>
      </w:r>
      <w:r>
        <w:rPr>
          <w:rFonts w:ascii="Arial" w:hAnsi="Arial" w:cs="Arial"/>
          <w:sz w:val="20"/>
          <w:szCs w:val="20"/>
        </w:rPr>
        <w:t xml:space="preserve">prevede l’applicazione dei concetti di </w:t>
      </w:r>
      <w:r w:rsidR="004A3EFC" w:rsidRPr="004A3EFC">
        <w:rPr>
          <w:rFonts w:ascii="Arial" w:hAnsi="Arial" w:cs="Arial"/>
          <w:sz w:val="20"/>
          <w:szCs w:val="20"/>
        </w:rPr>
        <w:t>c</w:t>
      </w:r>
      <w:r w:rsidR="004A3EFC">
        <w:rPr>
          <w:rFonts w:ascii="Arial" w:hAnsi="Arial" w:cs="Arial"/>
          <w:sz w:val="20"/>
          <w:szCs w:val="20"/>
        </w:rPr>
        <w:t xml:space="preserve">hirurgia </w:t>
      </w:r>
      <w:r w:rsidR="00ED1391">
        <w:rPr>
          <w:rFonts w:ascii="Arial" w:hAnsi="Arial" w:cs="Arial"/>
          <w:sz w:val="20"/>
          <w:szCs w:val="20"/>
        </w:rPr>
        <w:t xml:space="preserve">laparoscopica </w:t>
      </w:r>
      <w:r w:rsidR="004A3EFC">
        <w:rPr>
          <w:rFonts w:ascii="Arial" w:hAnsi="Arial" w:cs="Arial"/>
          <w:sz w:val="20"/>
          <w:szCs w:val="20"/>
        </w:rPr>
        <w:t xml:space="preserve">radicale </w:t>
      </w:r>
      <w:proofErr w:type="spellStart"/>
      <w:r w:rsidR="004A3EFC">
        <w:rPr>
          <w:rFonts w:ascii="Arial" w:hAnsi="Arial" w:cs="Arial"/>
          <w:sz w:val="20"/>
          <w:szCs w:val="20"/>
        </w:rPr>
        <w:t>nerve-sparing</w:t>
      </w:r>
      <w:proofErr w:type="spellEnd"/>
      <w:r w:rsidR="004A3EFC">
        <w:rPr>
          <w:rFonts w:ascii="Arial" w:hAnsi="Arial" w:cs="Arial"/>
          <w:sz w:val="20"/>
          <w:szCs w:val="20"/>
        </w:rPr>
        <w:t xml:space="preserve"> dell’endometriosi infiltrante </w:t>
      </w:r>
      <w:r w:rsidR="00EA2EC1">
        <w:rPr>
          <w:rFonts w:ascii="Arial" w:hAnsi="Arial" w:cs="Arial"/>
          <w:sz w:val="20"/>
          <w:szCs w:val="20"/>
        </w:rPr>
        <w:t>della pelvi</w:t>
      </w:r>
      <w:r w:rsidR="00D26AD5">
        <w:rPr>
          <w:rFonts w:ascii="Arial" w:hAnsi="Arial" w:cs="Arial"/>
          <w:sz w:val="20"/>
          <w:szCs w:val="20"/>
        </w:rPr>
        <w:t xml:space="preserve"> dopo accurato studio </w:t>
      </w:r>
      <w:proofErr w:type="spellStart"/>
      <w:r w:rsidR="00D26AD5">
        <w:rPr>
          <w:rFonts w:ascii="Arial" w:hAnsi="Arial" w:cs="Arial"/>
          <w:sz w:val="20"/>
          <w:szCs w:val="20"/>
        </w:rPr>
        <w:t>pre</w:t>
      </w:r>
      <w:proofErr w:type="spellEnd"/>
      <w:r w:rsidR="00D26AD5">
        <w:rPr>
          <w:rFonts w:ascii="Arial" w:hAnsi="Arial" w:cs="Arial"/>
          <w:sz w:val="20"/>
          <w:szCs w:val="20"/>
        </w:rPr>
        <w:t>-operatorio basato su esame clinico, ecografia di II livello e risonanza magnetica nucleare; ci avvaliamo</w:t>
      </w:r>
      <w:r w:rsidR="00EA2E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frequentemente </w:t>
      </w:r>
      <w:r w:rsidR="004A3EFC">
        <w:rPr>
          <w:rFonts w:ascii="Arial" w:hAnsi="Arial" w:cs="Arial"/>
          <w:sz w:val="20"/>
          <w:szCs w:val="20"/>
        </w:rPr>
        <w:t>di un approccio multidi</w:t>
      </w:r>
      <w:r w:rsidR="00941E39">
        <w:rPr>
          <w:rFonts w:ascii="Arial" w:hAnsi="Arial" w:cs="Arial"/>
          <w:sz w:val="20"/>
          <w:szCs w:val="20"/>
        </w:rPr>
        <w:t>s</w:t>
      </w:r>
      <w:r w:rsidR="004A3EFC">
        <w:rPr>
          <w:rFonts w:ascii="Arial" w:hAnsi="Arial" w:cs="Arial"/>
          <w:sz w:val="20"/>
          <w:szCs w:val="20"/>
        </w:rPr>
        <w:t>ciplinare</w:t>
      </w:r>
      <w:r w:rsidR="004A3EFC" w:rsidRPr="004A3EFC">
        <w:rPr>
          <w:rFonts w:ascii="Arial" w:hAnsi="Arial" w:cs="Arial"/>
          <w:sz w:val="20"/>
          <w:szCs w:val="20"/>
        </w:rPr>
        <w:t xml:space="preserve"> </w:t>
      </w:r>
      <w:r w:rsidR="00EA2EC1">
        <w:rPr>
          <w:rFonts w:ascii="Arial" w:hAnsi="Arial" w:cs="Arial"/>
          <w:sz w:val="20"/>
          <w:szCs w:val="20"/>
        </w:rPr>
        <w:t>che prevede la partecipazione, si</w:t>
      </w:r>
      <w:r w:rsidR="00D26AD5">
        <w:rPr>
          <w:rFonts w:ascii="Arial" w:hAnsi="Arial" w:cs="Arial"/>
          <w:sz w:val="20"/>
          <w:szCs w:val="20"/>
        </w:rPr>
        <w:t>a</w:t>
      </w:r>
      <w:r w:rsidR="00EA2EC1">
        <w:rPr>
          <w:rFonts w:ascii="Arial" w:hAnsi="Arial" w:cs="Arial"/>
          <w:sz w:val="20"/>
          <w:szCs w:val="20"/>
        </w:rPr>
        <w:t xml:space="preserve"> in fase di inquadramento diagnostico che di trattamento chirurgico, di altre figure specialistiche </w:t>
      </w:r>
      <w:r w:rsidR="004A3EFC">
        <w:rPr>
          <w:rFonts w:ascii="Arial" w:hAnsi="Arial" w:cs="Arial"/>
          <w:sz w:val="20"/>
          <w:szCs w:val="20"/>
        </w:rPr>
        <w:t>(</w:t>
      </w:r>
      <w:r w:rsidR="00EA2EC1">
        <w:rPr>
          <w:rFonts w:ascii="Arial" w:hAnsi="Arial" w:cs="Arial"/>
          <w:sz w:val="20"/>
          <w:szCs w:val="20"/>
        </w:rPr>
        <w:t>in particolare</w:t>
      </w:r>
      <w:r w:rsidR="004A3EFC">
        <w:rPr>
          <w:rFonts w:ascii="Arial" w:hAnsi="Arial" w:cs="Arial"/>
          <w:sz w:val="20"/>
          <w:szCs w:val="20"/>
        </w:rPr>
        <w:t xml:space="preserve"> chirurgo generale, urologo)</w:t>
      </w:r>
      <w:r w:rsidR="008A3CE6">
        <w:rPr>
          <w:rFonts w:ascii="Arial" w:hAnsi="Arial" w:cs="Arial"/>
          <w:sz w:val="20"/>
          <w:szCs w:val="20"/>
        </w:rPr>
        <w:t xml:space="preserve">. </w:t>
      </w:r>
    </w:p>
    <w:p w14:paraId="17988040" w14:textId="77777777" w:rsidR="00D57B65" w:rsidRDefault="00D57B65">
      <w:pPr>
        <w:pStyle w:val="Predefinito"/>
        <w:ind w:left="720"/>
      </w:pPr>
    </w:p>
    <w:p w14:paraId="459A0696" w14:textId="5C45B0BF" w:rsidR="007E6190" w:rsidRPr="007E6190" w:rsidRDefault="00956A19" w:rsidP="007E6190">
      <w:pPr>
        <w:pStyle w:val="Predefinito"/>
        <w:numPr>
          <w:ilvl w:val="0"/>
          <w:numId w:val="7"/>
        </w:numPr>
      </w:pPr>
      <w:r>
        <w:rPr>
          <w:rFonts w:ascii="Arial" w:hAnsi="Arial" w:cs="Arial"/>
          <w:b/>
          <w:i/>
          <w:sz w:val="20"/>
          <w:szCs w:val="20"/>
        </w:rPr>
        <w:t>Patologia funzionale del pavimento pelvico</w:t>
      </w:r>
      <w:r w:rsidR="005F6BB5">
        <w:rPr>
          <w:rFonts w:ascii="Arial" w:hAnsi="Arial" w:cs="Arial"/>
          <w:b/>
          <w:i/>
          <w:sz w:val="20"/>
          <w:szCs w:val="20"/>
        </w:rPr>
        <w:t xml:space="preserve"> e </w:t>
      </w:r>
      <w:proofErr w:type="spellStart"/>
      <w:r w:rsidR="005F6BB5">
        <w:rPr>
          <w:rFonts w:ascii="Arial" w:hAnsi="Arial" w:cs="Arial"/>
          <w:b/>
          <w:i/>
          <w:sz w:val="20"/>
          <w:szCs w:val="20"/>
        </w:rPr>
        <w:t>uroginecologia</w:t>
      </w:r>
      <w:proofErr w:type="spellEnd"/>
      <w:r w:rsidR="007E6190">
        <w:t xml:space="preserve"> </w:t>
      </w:r>
      <w:r w:rsidRPr="007E6190">
        <w:rPr>
          <w:rFonts w:ascii="Arial" w:hAnsi="Arial" w:cs="Arial"/>
          <w:sz w:val="20"/>
          <w:szCs w:val="20"/>
        </w:rPr>
        <w:t>con particolare riguardo all’inquadramento e alla cura del prolasso genitale e dell’incontinenza urinaria – dal 2003 ha attivato un ambulatorio dedicato presso l’IST di Genova</w:t>
      </w:r>
      <w:r w:rsidR="002861F7" w:rsidRPr="007E6190">
        <w:rPr>
          <w:rFonts w:ascii="Arial" w:hAnsi="Arial" w:cs="Arial"/>
          <w:sz w:val="20"/>
          <w:szCs w:val="20"/>
        </w:rPr>
        <w:t>, mantenuto fino al trasferimento presso altra struttura.</w:t>
      </w:r>
      <w:r w:rsidR="007E6190" w:rsidRPr="007E619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70362">
        <w:rPr>
          <w:rFonts w:ascii="Arial" w:hAnsi="Arial" w:cs="Arial"/>
          <w:sz w:val="20"/>
          <w:szCs w:val="20"/>
        </w:rPr>
        <w:t>Attualmente</w:t>
      </w:r>
      <w:proofErr w:type="gramEnd"/>
      <w:r w:rsidR="00870362">
        <w:rPr>
          <w:rFonts w:ascii="Arial" w:hAnsi="Arial" w:cs="Arial"/>
          <w:sz w:val="20"/>
          <w:szCs w:val="20"/>
        </w:rPr>
        <w:t xml:space="preserve"> l’impegno prosegue trattando numerose pazienti per via laparoscopica e vaginale. </w:t>
      </w:r>
    </w:p>
    <w:p w14:paraId="23AF4D37" w14:textId="77777777" w:rsidR="00D57B65" w:rsidRDefault="00D57B65">
      <w:pPr>
        <w:pStyle w:val="Predefinito"/>
      </w:pPr>
    </w:p>
    <w:p w14:paraId="173206EF" w14:textId="4368F5FB" w:rsidR="00D57B65" w:rsidRPr="000422F0" w:rsidRDefault="009C4F24">
      <w:pPr>
        <w:pStyle w:val="Predefinito"/>
        <w:numPr>
          <w:ilvl w:val="0"/>
          <w:numId w:val="7"/>
        </w:numPr>
        <w:rPr>
          <w:i/>
        </w:rPr>
      </w:pPr>
      <w:r w:rsidRPr="000422F0">
        <w:rPr>
          <w:rFonts w:ascii="Arial" w:hAnsi="Arial" w:cs="Arial"/>
          <w:b/>
          <w:i/>
          <w:sz w:val="20"/>
          <w:szCs w:val="20"/>
        </w:rPr>
        <w:t>Attività clinica ostetrica</w:t>
      </w:r>
      <w:r w:rsidR="002861F7" w:rsidRPr="000422F0">
        <w:rPr>
          <w:rFonts w:ascii="Arial" w:hAnsi="Arial" w:cs="Arial"/>
          <w:b/>
          <w:i/>
          <w:sz w:val="20"/>
          <w:szCs w:val="20"/>
        </w:rPr>
        <w:t xml:space="preserve"> basata </w:t>
      </w:r>
      <w:proofErr w:type="gramStart"/>
      <w:r w:rsidR="002861F7" w:rsidRPr="000422F0">
        <w:rPr>
          <w:rFonts w:ascii="Arial" w:hAnsi="Arial" w:cs="Arial"/>
          <w:b/>
          <w:i/>
          <w:sz w:val="20"/>
          <w:szCs w:val="20"/>
        </w:rPr>
        <w:t xml:space="preserve">sulla </w:t>
      </w:r>
      <w:proofErr w:type="gramEnd"/>
      <w:r w:rsidR="002861F7" w:rsidRPr="000422F0">
        <w:rPr>
          <w:rFonts w:ascii="Arial" w:hAnsi="Arial" w:cs="Arial"/>
          <w:b/>
          <w:i/>
          <w:sz w:val="20"/>
          <w:szCs w:val="20"/>
        </w:rPr>
        <w:t xml:space="preserve">EBM. </w:t>
      </w:r>
      <w:r w:rsidR="003A1D04">
        <w:rPr>
          <w:rFonts w:ascii="Arial" w:hAnsi="Arial" w:cs="Arial"/>
          <w:sz w:val="20"/>
          <w:szCs w:val="20"/>
        </w:rPr>
        <w:t xml:space="preserve">Revisione dei PDTA aziendali (vedi capitolo seguente) e inquadramento collegiale di tutte le gravidanza a rischio che transitano per gli ambulatori dell’Ospedale di Mondovì - ASL CN1. </w:t>
      </w:r>
    </w:p>
    <w:p w14:paraId="09E18FCB" w14:textId="77777777" w:rsidR="007735C1" w:rsidRDefault="007735C1" w:rsidP="007735C1">
      <w:pPr>
        <w:pStyle w:val="Predefinito"/>
        <w:rPr>
          <w:rFonts w:ascii="Arial" w:hAnsi="Arial" w:cs="Arial"/>
          <w:b/>
          <w:sz w:val="20"/>
          <w:szCs w:val="20"/>
        </w:rPr>
      </w:pPr>
    </w:p>
    <w:p w14:paraId="2D5626D4" w14:textId="4DF0EE34" w:rsidR="007735C1" w:rsidRDefault="000422F0" w:rsidP="007735C1">
      <w:pPr>
        <w:pStyle w:val="Predefinito"/>
        <w:numPr>
          <w:ilvl w:val="0"/>
          <w:numId w:val="18"/>
        </w:numPr>
        <w:ind w:left="709"/>
        <w:rPr>
          <w:rFonts w:ascii="Arial" w:hAnsi="Arial" w:cs="Arial"/>
          <w:b/>
          <w:sz w:val="20"/>
          <w:szCs w:val="20"/>
        </w:rPr>
      </w:pPr>
      <w:r w:rsidRPr="000422F0">
        <w:rPr>
          <w:rFonts w:ascii="Arial" w:hAnsi="Arial" w:cs="Arial"/>
          <w:b/>
          <w:sz w:val="20"/>
          <w:szCs w:val="20"/>
        </w:rPr>
        <w:t xml:space="preserve">Organizzazione </w:t>
      </w:r>
      <w:r w:rsidR="00D26AD5">
        <w:rPr>
          <w:rFonts w:ascii="Arial" w:hAnsi="Arial" w:cs="Arial"/>
          <w:b/>
          <w:sz w:val="20"/>
          <w:szCs w:val="20"/>
        </w:rPr>
        <w:t xml:space="preserve">eventi </w:t>
      </w:r>
      <w:r w:rsidRPr="000422F0">
        <w:rPr>
          <w:rFonts w:ascii="Arial" w:hAnsi="Arial" w:cs="Arial"/>
          <w:b/>
          <w:sz w:val="20"/>
          <w:szCs w:val="20"/>
        </w:rPr>
        <w:t xml:space="preserve">formativi </w:t>
      </w:r>
      <w:proofErr w:type="gramStart"/>
      <w:r w:rsidRPr="000422F0">
        <w:rPr>
          <w:rFonts w:ascii="Arial" w:hAnsi="Arial" w:cs="Arial"/>
          <w:b/>
          <w:sz w:val="20"/>
          <w:szCs w:val="20"/>
        </w:rPr>
        <w:t>in qualità di</w:t>
      </w:r>
      <w:proofErr w:type="gramEnd"/>
      <w:r w:rsidRPr="000422F0">
        <w:rPr>
          <w:rFonts w:ascii="Arial" w:hAnsi="Arial" w:cs="Arial"/>
          <w:b/>
          <w:sz w:val="20"/>
          <w:szCs w:val="20"/>
        </w:rPr>
        <w:t xml:space="preserve"> responsabile scientifico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61789F52" w14:textId="01A27133" w:rsidR="000422F0" w:rsidRPr="000422F0" w:rsidRDefault="000422F0" w:rsidP="000422F0">
      <w:pPr>
        <w:pStyle w:val="Predefinito"/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 Novembre 2015, Savigliano. </w:t>
      </w:r>
      <w:r w:rsidRPr="006F5C6A">
        <w:rPr>
          <w:rFonts w:ascii="Arial" w:hAnsi="Arial" w:cs="Arial"/>
          <w:b/>
          <w:i/>
          <w:sz w:val="20"/>
          <w:szCs w:val="20"/>
        </w:rPr>
        <w:t>ENDOMETRIOSI: DAL SAPER DIRE AL SAPER FARE. INCONTRO CON LA ISSA SCHOOL DI NEGRAR.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Sessioni frontali e chirurgia in diretta (in cooperazione con il </w:t>
      </w:r>
      <w:proofErr w:type="gramStart"/>
      <w:r>
        <w:rPr>
          <w:rFonts w:ascii="Arial" w:hAnsi="Arial" w:cs="Arial"/>
          <w:i/>
          <w:sz w:val="20"/>
          <w:szCs w:val="20"/>
        </w:rPr>
        <w:t>dr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M. </w:t>
      </w:r>
      <w:proofErr w:type="spellStart"/>
      <w:r>
        <w:rPr>
          <w:rFonts w:ascii="Arial" w:hAnsi="Arial" w:cs="Arial"/>
          <w:i/>
          <w:sz w:val="20"/>
          <w:szCs w:val="20"/>
        </w:rPr>
        <w:t>Ceccaroni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0A8EBD4D" w14:textId="5DBCB40F" w:rsidR="000422F0" w:rsidRPr="005F1836" w:rsidRDefault="000422F0" w:rsidP="000422F0">
      <w:pPr>
        <w:pStyle w:val="Predefinito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0422F0">
        <w:rPr>
          <w:rFonts w:ascii="Arial" w:hAnsi="Arial" w:cs="Arial"/>
          <w:sz w:val="20"/>
          <w:szCs w:val="20"/>
        </w:rPr>
        <w:t xml:space="preserve">15 dicembre 2015, Mondovì. </w:t>
      </w:r>
      <w:r>
        <w:rPr>
          <w:rFonts w:ascii="Arial" w:hAnsi="Arial" w:cs="Arial"/>
          <w:b/>
          <w:i/>
          <w:sz w:val="20"/>
          <w:szCs w:val="20"/>
        </w:rPr>
        <w:t xml:space="preserve">AIUG </w:t>
      </w:r>
      <w:r w:rsidR="005F1836">
        <w:rPr>
          <w:rFonts w:ascii="Arial" w:hAnsi="Arial" w:cs="Arial"/>
          <w:b/>
          <w:i/>
          <w:sz w:val="20"/>
          <w:szCs w:val="20"/>
        </w:rPr>
        <w:t>LIVE SURGERY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 xml:space="preserve">Moderazione delle sessioni e chirurgo operatore per la sessione Live </w:t>
      </w:r>
      <w:proofErr w:type="spellStart"/>
      <w:r>
        <w:rPr>
          <w:rFonts w:ascii="Arial" w:hAnsi="Arial" w:cs="Arial"/>
          <w:i/>
          <w:sz w:val="20"/>
          <w:szCs w:val="20"/>
        </w:rPr>
        <w:t>Surgery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(intervento: isterectomia subtotale + </w:t>
      </w:r>
      <w:proofErr w:type="spellStart"/>
      <w:r>
        <w:rPr>
          <w:rFonts w:ascii="Arial" w:hAnsi="Arial" w:cs="Arial"/>
          <w:i/>
          <w:sz w:val="20"/>
          <w:szCs w:val="20"/>
        </w:rPr>
        <w:t>cervicosacropessi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laparoscopica</w:t>
      </w:r>
      <w:proofErr w:type="gramStart"/>
      <w:r>
        <w:rPr>
          <w:rFonts w:ascii="Arial" w:hAnsi="Arial" w:cs="Arial"/>
          <w:i/>
          <w:sz w:val="20"/>
          <w:szCs w:val="20"/>
        </w:rPr>
        <w:t>)</w:t>
      </w:r>
      <w:proofErr w:type="gramEnd"/>
    </w:p>
    <w:p w14:paraId="41AEB4F4" w14:textId="24DA310D" w:rsidR="00DD5FEB" w:rsidRDefault="00B819E9" w:rsidP="000422F0">
      <w:pPr>
        <w:pStyle w:val="Predefinito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anni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2013, 2014,</w:t>
      </w:r>
      <w:r w:rsidR="005F1836">
        <w:rPr>
          <w:rFonts w:ascii="Arial" w:hAnsi="Arial" w:cs="Arial"/>
          <w:i/>
          <w:sz w:val="20"/>
          <w:szCs w:val="20"/>
        </w:rPr>
        <w:t xml:space="preserve"> 2015</w:t>
      </w:r>
      <w:r>
        <w:rPr>
          <w:rFonts w:ascii="Arial" w:hAnsi="Arial" w:cs="Arial"/>
          <w:i/>
          <w:sz w:val="20"/>
          <w:szCs w:val="20"/>
        </w:rPr>
        <w:t xml:space="preserve"> e 2016</w:t>
      </w:r>
      <w:r w:rsidR="005F1836">
        <w:rPr>
          <w:rFonts w:ascii="Arial" w:hAnsi="Arial" w:cs="Arial"/>
          <w:i/>
          <w:sz w:val="20"/>
          <w:szCs w:val="20"/>
        </w:rPr>
        <w:t xml:space="preserve">. </w:t>
      </w:r>
      <w:r w:rsidRPr="00B819E9">
        <w:rPr>
          <w:rFonts w:ascii="Arial" w:hAnsi="Arial" w:cs="Arial"/>
          <w:b/>
          <w:i/>
          <w:sz w:val="20"/>
          <w:szCs w:val="20"/>
        </w:rPr>
        <w:t>Realizzazione di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B819E9">
        <w:rPr>
          <w:rFonts w:ascii="Arial" w:hAnsi="Arial" w:cs="Arial"/>
          <w:b/>
          <w:i/>
          <w:sz w:val="20"/>
          <w:szCs w:val="20"/>
        </w:rPr>
        <w:t>5</w:t>
      </w:r>
      <w:proofErr w:type="gramEnd"/>
      <w:r w:rsidRPr="00B819E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Corsi di perfezionamento chirurgico in collaborazione con </w:t>
      </w:r>
      <w:proofErr w:type="spellStart"/>
      <w:r>
        <w:rPr>
          <w:rFonts w:ascii="Arial" w:hAnsi="Arial" w:cs="Arial"/>
          <w:b/>
          <w:sz w:val="20"/>
          <w:szCs w:val="20"/>
        </w:rPr>
        <w:t>Ethicon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Endosurgery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(CHIRURGIA LAPAROSCOPICA </w:t>
      </w:r>
      <w:r w:rsidRPr="00722CFE">
        <w:rPr>
          <w:rFonts w:ascii="Arial" w:hAnsi="Arial" w:cs="Arial"/>
          <w:sz w:val="20"/>
          <w:szCs w:val="20"/>
        </w:rPr>
        <w:t>IN GINECOLOGIA</w:t>
      </w:r>
      <w:r>
        <w:rPr>
          <w:rFonts w:ascii="Arial" w:hAnsi="Arial" w:cs="Arial"/>
          <w:sz w:val="20"/>
          <w:szCs w:val="20"/>
        </w:rPr>
        <w:t xml:space="preserve"> – livello intermediate/</w:t>
      </w:r>
      <w:proofErr w:type="spellStart"/>
      <w:r>
        <w:rPr>
          <w:rFonts w:ascii="Arial" w:hAnsi="Arial" w:cs="Arial"/>
          <w:sz w:val="20"/>
          <w:szCs w:val="20"/>
        </w:rPr>
        <w:t>advanced</w:t>
      </w:r>
      <w:proofErr w:type="spellEnd"/>
      <w:r w:rsidRPr="00722CFE">
        <w:rPr>
          <w:rFonts w:ascii="Arial" w:hAnsi="Arial" w:cs="Arial"/>
          <w:sz w:val="20"/>
          <w:szCs w:val="20"/>
        </w:rPr>
        <w:t>) presso le sedi ospedaliere di Mondovì e Savigliano</w:t>
      </w:r>
      <w:r>
        <w:rPr>
          <w:rFonts w:ascii="Arial" w:hAnsi="Arial" w:cs="Arial"/>
          <w:sz w:val="20"/>
          <w:szCs w:val="20"/>
        </w:rPr>
        <w:t xml:space="preserve">. In questi corsi ho svolto il ruolo di responsabile scientifico, relatore e chirurgo operatore/tutor per le sessioni chirurgiche. </w:t>
      </w:r>
    </w:p>
    <w:p w14:paraId="61989810" w14:textId="77777777" w:rsidR="00DD5FEB" w:rsidRPr="00DD5FEB" w:rsidRDefault="00DD5FEB" w:rsidP="00DD5FEB">
      <w:pPr>
        <w:pStyle w:val="Predefinito"/>
        <w:rPr>
          <w:rFonts w:ascii="Arial" w:hAnsi="Arial" w:cs="Arial"/>
          <w:sz w:val="20"/>
          <w:szCs w:val="20"/>
        </w:rPr>
      </w:pPr>
    </w:p>
    <w:p w14:paraId="303EB398" w14:textId="1B4C2BCD" w:rsidR="00DD5FEB" w:rsidRPr="006126FA" w:rsidRDefault="00DD5FEB" w:rsidP="00DD5FEB">
      <w:pPr>
        <w:pStyle w:val="Predefinito"/>
        <w:numPr>
          <w:ilvl w:val="0"/>
          <w:numId w:val="25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Prossimi eventi formativi </w:t>
      </w:r>
      <w:r w:rsidR="006126FA">
        <w:rPr>
          <w:rFonts w:ascii="Arial" w:hAnsi="Arial" w:cs="Arial"/>
          <w:b/>
          <w:sz w:val="20"/>
          <w:szCs w:val="20"/>
        </w:rPr>
        <w:t xml:space="preserve">– inviti </w:t>
      </w:r>
      <w:proofErr w:type="gramStart"/>
      <w:r w:rsidR="006126FA">
        <w:rPr>
          <w:rFonts w:ascii="Arial" w:hAnsi="Arial" w:cs="Arial"/>
          <w:b/>
          <w:sz w:val="20"/>
          <w:szCs w:val="20"/>
        </w:rPr>
        <w:t>in qualità di</w:t>
      </w:r>
      <w:proofErr w:type="gramEnd"/>
      <w:r w:rsidR="006126FA">
        <w:rPr>
          <w:rFonts w:ascii="Arial" w:hAnsi="Arial" w:cs="Arial"/>
          <w:b/>
          <w:sz w:val="20"/>
          <w:szCs w:val="20"/>
        </w:rPr>
        <w:t xml:space="preserve"> relatore/</w:t>
      </w:r>
      <w:r>
        <w:rPr>
          <w:rFonts w:ascii="Arial" w:hAnsi="Arial" w:cs="Arial"/>
          <w:b/>
          <w:sz w:val="20"/>
          <w:szCs w:val="20"/>
        </w:rPr>
        <w:t>operatore live-</w:t>
      </w:r>
      <w:proofErr w:type="spellStart"/>
      <w:r>
        <w:rPr>
          <w:rFonts w:ascii="Arial" w:hAnsi="Arial" w:cs="Arial"/>
          <w:b/>
          <w:sz w:val="20"/>
          <w:szCs w:val="20"/>
        </w:rPr>
        <w:t>surgery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</w:p>
    <w:p w14:paraId="03F567F9" w14:textId="77777777" w:rsidR="006126FA" w:rsidRPr="006126FA" w:rsidRDefault="006126FA" w:rsidP="006126FA">
      <w:pPr>
        <w:pStyle w:val="Predefinito"/>
        <w:rPr>
          <w:rFonts w:ascii="Arial" w:hAnsi="Arial" w:cs="Arial"/>
          <w:sz w:val="20"/>
          <w:szCs w:val="20"/>
        </w:rPr>
      </w:pPr>
    </w:p>
    <w:p w14:paraId="7A6BF478" w14:textId="357A2EF5" w:rsidR="006126FA" w:rsidRPr="00C11EF5" w:rsidRDefault="006126FA" w:rsidP="006126FA">
      <w:pPr>
        <w:pStyle w:val="Predefinit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11EF5">
        <w:rPr>
          <w:rFonts w:ascii="Helvetica" w:hAnsi="Helvetica" w:cs="Helvetica"/>
          <w:bCs/>
          <w:sz w:val="20"/>
          <w:szCs w:val="20"/>
        </w:rPr>
        <w:t xml:space="preserve">Corso teorico-pratico di chirurgia laparoscopica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avanzata</w:t>
      </w:r>
      <w:proofErr w:type="gramStart"/>
      <w:r w:rsidRPr="00C11EF5">
        <w:rPr>
          <w:rFonts w:ascii="Helvetica" w:hAnsi="Helvetica" w:cs="Helvetica"/>
          <w:bCs/>
          <w:sz w:val="20"/>
          <w:szCs w:val="20"/>
        </w:rPr>
        <w:t>:</w:t>
      </w:r>
      <w:proofErr w:type="gramEnd"/>
      <w:r w:rsidRPr="00C11EF5">
        <w:rPr>
          <w:rFonts w:ascii="Helvetica" w:hAnsi="Helvetica" w:cs="Helvetica"/>
          <w:bCs/>
          <w:sz w:val="20"/>
          <w:szCs w:val="20"/>
        </w:rPr>
        <w:t>chirurgia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radicale e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nerve-sparing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nell’endometriosi profonda Negrar (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Vr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>)  7-8 Aprile 2016 ; 17-18 Ottobre 2016</w:t>
      </w:r>
    </w:p>
    <w:p w14:paraId="741926E0" w14:textId="77777777" w:rsidR="006126FA" w:rsidRPr="00C11EF5" w:rsidRDefault="006126FA" w:rsidP="006126FA">
      <w:pPr>
        <w:pStyle w:val="Predefinito"/>
        <w:rPr>
          <w:rFonts w:ascii="Arial" w:hAnsi="Arial" w:cs="Arial"/>
          <w:sz w:val="20"/>
          <w:szCs w:val="20"/>
        </w:rPr>
      </w:pPr>
    </w:p>
    <w:p w14:paraId="5ADA197C" w14:textId="26465AE1" w:rsidR="006126FA" w:rsidRPr="00C11EF5" w:rsidRDefault="006126FA" w:rsidP="006126FA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proofErr w:type="gramStart"/>
      <w:r w:rsidRPr="00C11EF5">
        <w:rPr>
          <w:rFonts w:ascii="Helvetica" w:hAnsi="Helvetica" w:cs="Helvetica"/>
          <w:bCs/>
          <w:sz w:val="20"/>
          <w:szCs w:val="20"/>
        </w:rPr>
        <w:t>Corso Teorico-Pratico di Chirurgia Laparoscopica Avanzata: Anatomia Chirurgica e Tecniche Operatorie in Ginecologia Oncologica ed Endometrio</w:t>
      </w:r>
      <w:proofErr w:type="gramEnd"/>
      <w:r w:rsidRPr="00C11EF5">
        <w:rPr>
          <w:rFonts w:ascii="Helvetica" w:hAnsi="Helvetica" w:cs="Helvetica"/>
          <w:bCs/>
          <w:sz w:val="20"/>
          <w:szCs w:val="20"/>
        </w:rPr>
        <w:t>si Profonda. Negrar (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Vr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) 16-17 giugno 2016 </w:t>
      </w:r>
    </w:p>
    <w:p w14:paraId="2A1521E0" w14:textId="4FFB6E5F" w:rsidR="006126FA" w:rsidRPr="00C11EF5" w:rsidRDefault="006126FA" w:rsidP="006126FA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C11EF5">
        <w:rPr>
          <w:rFonts w:ascii="Helvetica" w:hAnsi="Helvetica" w:cs="Helvetica"/>
          <w:bCs/>
          <w:sz w:val="20"/>
          <w:szCs w:val="20"/>
        </w:rPr>
        <w:t xml:space="preserve">Basic and Advanced, Intensive,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Hands-on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,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Cadaveric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Course </w:t>
      </w:r>
      <w:proofErr w:type="gramStart"/>
      <w:r w:rsidRPr="00C11EF5">
        <w:rPr>
          <w:rFonts w:ascii="Helvetica" w:hAnsi="Helvetica" w:cs="Helvetica"/>
          <w:bCs/>
          <w:sz w:val="20"/>
          <w:szCs w:val="20"/>
        </w:rPr>
        <w:t>on</w:t>
      </w:r>
      <w:proofErr w:type="gramEnd"/>
      <w:r w:rsidRPr="00C11EF5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Laparoscopic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Surgical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Anatomy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for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Pelvic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Surgery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with 3D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technology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Tübingen (Germany)  19-21 Settembre 2016 </w:t>
      </w:r>
    </w:p>
    <w:p w14:paraId="4BF8629E" w14:textId="0DA083CC" w:rsidR="006126FA" w:rsidRPr="00C11EF5" w:rsidRDefault="006126FA" w:rsidP="006126FA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 w:rsidRPr="00C11EF5">
        <w:rPr>
          <w:rFonts w:ascii="Helvetica" w:hAnsi="Helvetica" w:cs="Helvetica"/>
          <w:bCs/>
          <w:sz w:val="20"/>
          <w:szCs w:val="20"/>
        </w:rPr>
        <w:t xml:space="preserve">Comprehensive Advanced Course </w:t>
      </w:r>
      <w:proofErr w:type="gramStart"/>
      <w:r w:rsidRPr="00C11EF5">
        <w:rPr>
          <w:rFonts w:ascii="Helvetica" w:hAnsi="Helvetica" w:cs="Helvetica"/>
          <w:bCs/>
          <w:sz w:val="20"/>
          <w:szCs w:val="20"/>
        </w:rPr>
        <w:t>on</w:t>
      </w:r>
      <w:proofErr w:type="gramEnd"/>
      <w:r w:rsidRPr="00C11EF5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Vascular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Surgical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Anatomy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and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Surgical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Techniques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for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vascular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surgeons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 xml:space="preserve"> Paris (France) 24-26 Novembre 2016</w:t>
      </w:r>
    </w:p>
    <w:p w14:paraId="412FE8A8" w14:textId="068A775F" w:rsidR="00FD4C92" w:rsidRPr="00FD4C92" w:rsidRDefault="006126FA" w:rsidP="00FD4C92">
      <w:pPr>
        <w:pStyle w:val="Predefinit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11EF5">
        <w:rPr>
          <w:rFonts w:ascii="Helvetica" w:hAnsi="Helvetica" w:cs="Helvetica"/>
          <w:bCs/>
          <w:sz w:val="20"/>
          <w:szCs w:val="20"/>
        </w:rPr>
        <w:t>Corso teorico-pratico di basi chirurgiche laparoscopiche in ginecologia Negrar (</w:t>
      </w:r>
      <w:proofErr w:type="spellStart"/>
      <w:r w:rsidRPr="00C11EF5">
        <w:rPr>
          <w:rFonts w:ascii="Helvetica" w:hAnsi="Helvetica" w:cs="Helvetica"/>
          <w:bCs/>
          <w:sz w:val="20"/>
          <w:szCs w:val="20"/>
        </w:rPr>
        <w:t>Vr</w:t>
      </w:r>
      <w:proofErr w:type="spellEnd"/>
      <w:r w:rsidRPr="00C11EF5">
        <w:rPr>
          <w:rFonts w:ascii="Helvetica" w:hAnsi="Helvetica" w:cs="Helvetica"/>
          <w:bCs/>
          <w:sz w:val="20"/>
          <w:szCs w:val="20"/>
        </w:rPr>
        <w:t>) 1-2 Dicembre 2016</w:t>
      </w:r>
    </w:p>
    <w:p w14:paraId="0325C54F" w14:textId="77777777" w:rsidR="00FD4C92" w:rsidRPr="00FD4C92" w:rsidRDefault="00FD4C92" w:rsidP="00FD4C92">
      <w:pPr>
        <w:pStyle w:val="Predefinito"/>
        <w:rPr>
          <w:rFonts w:ascii="Arial" w:hAnsi="Arial" w:cs="Arial"/>
          <w:sz w:val="20"/>
          <w:szCs w:val="20"/>
        </w:rPr>
      </w:pPr>
    </w:p>
    <w:p w14:paraId="37A005F2" w14:textId="4A5A3EBD" w:rsidR="00FD4C92" w:rsidRPr="00D3155B" w:rsidRDefault="00FD4C92" w:rsidP="00FD4C92">
      <w:pPr>
        <w:pStyle w:val="Predefinit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 xml:space="preserve">La gestione clinica e chirurgica della paziente </w:t>
      </w:r>
      <w:proofErr w:type="spellStart"/>
      <w:r>
        <w:rPr>
          <w:rFonts w:ascii="Helvetica" w:hAnsi="Helvetica" w:cs="Helvetica"/>
          <w:bCs/>
          <w:sz w:val="20"/>
          <w:szCs w:val="20"/>
        </w:rPr>
        <w:t>endometriosica</w:t>
      </w:r>
      <w:proofErr w:type="spellEnd"/>
      <w:r>
        <w:rPr>
          <w:rFonts w:ascii="Helvetica" w:hAnsi="Helvetica" w:cs="Helvetica"/>
          <w:bCs/>
          <w:sz w:val="20"/>
          <w:szCs w:val="20"/>
        </w:rPr>
        <w:t xml:space="preserve"> in un centro di III livello: </w:t>
      </w:r>
      <w:proofErr w:type="spellStart"/>
      <w:r>
        <w:rPr>
          <w:rFonts w:ascii="Helvetica" w:hAnsi="Helvetica" w:cs="Helvetica"/>
          <w:bCs/>
          <w:sz w:val="20"/>
          <w:szCs w:val="20"/>
        </w:rPr>
        <w:t>meet</w:t>
      </w:r>
      <w:proofErr w:type="spellEnd"/>
      <w:r>
        <w:rPr>
          <w:rFonts w:ascii="Helvetica" w:hAnsi="Helvetica" w:cs="Helvetica"/>
          <w:bCs/>
          <w:sz w:val="20"/>
          <w:szCs w:val="20"/>
        </w:rPr>
        <w:t xml:space="preserve"> the </w:t>
      </w:r>
      <w:proofErr w:type="spellStart"/>
      <w:r>
        <w:rPr>
          <w:rFonts w:ascii="Helvetica" w:hAnsi="Helvetica" w:cs="Helvetica"/>
          <w:bCs/>
          <w:sz w:val="20"/>
          <w:szCs w:val="20"/>
        </w:rPr>
        <w:t>experts</w:t>
      </w:r>
      <w:proofErr w:type="spellEnd"/>
      <w:r>
        <w:rPr>
          <w:rFonts w:ascii="Helvetica" w:hAnsi="Helvetica" w:cs="Helvetica"/>
          <w:bCs/>
          <w:sz w:val="20"/>
          <w:szCs w:val="20"/>
        </w:rPr>
        <w:t xml:space="preserve"> – Negrar 21 maggio </w:t>
      </w:r>
      <w:proofErr w:type="gramStart"/>
      <w:r>
        <w:rPr>
          <w:rFonts w:ascii="Helvetica" w:hAnsi="Helvetica" w:cs="Helvetica"/>
          <w:bCs/>
          <w:sz w:val="20"/>
          <w:szCs w:val="20"/>
        </w:rPr>
        <w:t>2016</w:t>
      </w:r>
      <w:proofErr w:type="gramEnd"/>
    </w:p>
    <w:p w14:paraId="0DB54137" w14:textId="77777777" w:rsidR="00D3155B" w:rsidRPr="00D3155B" w:rsidRDefault="00D3155B" w:rsidP="00D3155B">
      <w:pPr>
        <w:pStyle w:val="Predefinito"/>
        <w:rPr>
          <w:rFonts w:ascii="Arial" w:hAnsi="Arial" w:cs="Arial"/>
          <w:sz w:val="20"/>
          <w:szCs w:val="20"/>
        </w:rPr>
      </w:pPr>
    </w:p>
    <w:p w14:paraId="69F5972B" w14:textId="3478CE9F" w:rsidR="00D3155B" w:rsidRPr="00D3155B" w:rsidRDefault="00D3155B" w:rsidP="00FD4C92">
      <w:pPr>
        <w:pStyle w:val="Predefinit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D3155B">
        <w:rPr>
          <w:rFonts w:ascii="Arial" w:hAnsi="Arial" w:cs="Arial"/>
          <w:bCs/>
          <w:sz w:val="20"/>
          <w:szCs w:val="20"/>
        </w:rPr>
        <w:t xml:space="preserve">Anatomia Chirurgica in Endoscopia Ginecologica. Tavola rotonda: </w:t>
      </w:r>
      <w:r w:rsidRPr="00D3155B">
        <w:rPr>
          <w:rFonts w:ascii="Arial" w:hAnsi="Arial" w:cs="Arial"/>
          <w:bCs/>
          <w:sz w:val="20"/>
          <w:szCs w:val="20"/>
        </w:rPr>
        <w:tab/>
      </w:r>
      <w:proofErr w:type="gramStart"/>
      <w:r w:rsidRPr="00D3155B">
        <w:rPr>
          <w:rFonts w:ascii="Arial" w:hAnsi="Arial" w:cs="Arial"/>
          <w:bCs/>
          <w:sz w:val="20"/>
          <w:szCs w:val="20"/>
        </w:rPr>
        <w:t>SACROPESSI,</w:t>
      </w:r>
      <w:proofErr w:type="gramEnd"/>
      <w:r w:rsidRPr="00D3155B">
        <w:rPr>
          <w:rFonts w:ascii="Arial" w:hAnsi="Arial" w:cs="Arial"/>
          <w:bCs/>
          <w:sz w:val="20"/>
          <w:szCs w:val="20"/>
        </w:rPr>
        <w:t xml:space="preserve"> ISTERECTOMIA RADICALE, LINFOADENECTOMIA, ENDOMETRIOSI</w:t>
      </w:r>
      <w:r w:rsidRPr="00D3155B">
        <w:rPr>
          <w:rFonts w:ascii="Arial" w:hAnsi="Arial" w:cs="Arial"/>
          <w:bCs/>
        </w:rPr>
        <w:t xml:space="preserve">. </w:t>
      </w:r>
      <w:r w:rsidRPr="00D3155B">
        <w:rPr>
          <w:rFonts w:ascii="Arial" w:hAnsi="Arial" w:cs="Arial"/>
          <w:bCs/>
          <w:sz w:val="20"/>
          <w:szCs w:val="20"/>
        </w:rPr>
        <w:t>Video-incontro su quadri anatomici e casi clinici</w:t>
      </w:r>
      <w:r w:rsidRPr="00D3155B">
        <w:rPr>
          <w:rFonts w:ascii="Arial" w:hAnsi="Arial" w:cs="Arial"/>
          <w:bCs/>
        </w:rPr>
        <w:t xml:space="preserve">. </w:t>
      </w:r>
      <w:proofErr w:type="gramStart"/>
      <w:r w:rsidRPr="00D3155B">
        <w:rPr>
          <w:rFonts w:ascii="Arial" w:hAnsi="Arial" w:cs="Arial"/>
          <w:bCs/>
          <w:sz w:val="20"/>
          <w:szCs w:val="20"/>
        </w:rPr>
        <w:t>Dalla tecnica chirurgica alla migliore comprensione del PDTA:</w:t>
      </w:r>
      <w:r w:rsidRPr="00D3155B">
        <w:rPr>
          <w:rFonts w:ascii="Arial" w:hAnsi="Arial" w:cs="Arial"/>
          <w:bCs/>
        </w:rPr>
        <w:t xml:space="preserve"> </w:t>
      </w:r>
      <w:r w:rsidRPr="00D3155B">
        <w:rPr>
          <w:rFonts w:ascii="Arial" w:hAnsi="Arial" w:cs="Arial"/>
          <w:bCs/>
          <w:sz w:val="20"/>
          <w:szCs w:val="20"/>
        </w:rPr>
        <w:t xml:space="preserve">esperienze a confronto, </w:t>
      </w:r>
      <w:r w:rsidR="00FE5532">
        <w:rPr>
          <w:rFonts w:ascii="Arial" w:hAnsi="Arial" w:cs="Arial"/>
          <w:bCs/>
          <w:sz w:val="20"/>
          <w:szCs w:val="20"/>
        </w:rPr>
        <w:t>difficoltà, complicanze, novità</w:t>
      </w:r>
      <w:proofErr w:type="gramEnd"/>
      <w:r>
        <w:rPr>
          <w:rFonts w:ascii="Arial" w:hAnsi="Arial" w:cs="Arial"/>
          <w:bCs/>
          <w:sz w:val="20"/>
          <w:szCs w:val="20"/>
        </w:rPr>
        <w:t>. Torino, 9 giugno 2016</w:t>
      </w:r>
    </w:p>
    <w:p w14:paraId="7540AB07" w14:textId="77777777" w:rsidR="00D57B65" w:rsidRDefault="00D57B65">
      <w:pPr>
        <w:pStyle w:val="Paragrafoelenco"/>
      </w:pPr>
    </w:p>
    <w:p w14:paraId="4CEE3230" w14:textId="77777777" w:rsidR="00D57B65" w:rsidRDefault="00D57B65">
      <w:pPr>
        <w:pStyle w:val="Predefinito"/>
        <w:ind w:left="720"/>
      </w:pPr>
    </w:p>
    <w:p w14:paraId="7D4C5B4E" w14:textId="3D8EFA28" w:rsidR="00956A19" w:rsidRPr="009D7662" w:rsidRDefault="009D7662" w:rsidP="0023541E">
      <w:pPr>
        <w:pStyle w:val="Predefinito"/>
        <w:rPr>
          <w:sz w:val="36"/>
        </w:rPr>
      </w:pPr>
      <w:r w:rsidRPr="009D7662">
        <w:rPr>
          <w:rFonts w:ascii="Arial" w:hAnsi="Arial" w:cs="Arial"/>
          <w:b/>
          <w:color w:val="365F91"/>
          <w:sz w:val="28"/>
          <w:szCs w:val="20"/>
        </w:rPr>
        <w:t>ATTIVITA’ DI STESURE/</w:t>
      </w:r>
      <w:proofErr w:type="gramStart"/>
      <w:r w:rsidRPr="009D7662">
        <w:rPr>
          <w:rFonts w:ascii="Arial" w:hAnsi="Arial" w:cs="Arial"/>
          <w:b/>
          <w:color w:val="365F91"/>
          <w:sz w:val="28"/>
          <w:szCs w:val="20"/>
        </w:rPr>
        <w:t>REVISIONE</w:t>
      </w:r>
      <w:proofErr w:type="gramEnd"/>
      <w:r w:rsidRPr="009D7662">
        <w:rPr>
          <w:rFonts w:ascii="Arial" w:hAnsi="Arial" w:cs="Arial"/>
          <w:b/>
          <w:color w:val="365F91"/>
          <w:sz w:val="28"/>
          <w:szCs w:val="20"/>
        </w:rPr>
        <w:t xml:space="preserve"> PDTA AZIENDALI</w:t>
      </w:r>
    </w:p>
    <w:p w14:paraId="67596E83" w14:textId="77777777" w:rsidR="0023541E" w:rsidRDefault="0023541E" w:rsidP="0023541E">
      <w:pPr>
        <w:pStyle w:val="Predefinito"/>
      </w:pPr>
    </w:p>
    <w:p w14:paraId="2537A802" w14:textId="6FD6620D" w:rsidR="0025056C" w:rsidRDefault="0025056C" w:rsidP="0023541E">
      <w:pPr>
        <w:pStyle w:val="Predefinito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Revisione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PDTA Ostetricia (In collaborazione con la S.C. Ginecologia e Ostetricia – Ospedale di Savigliano): </w:t>
      </w:r>
    </w:p>
    <w:p w14:paraId="56ED7CB7" w14:textId="4E2809C1" w:rsidR="0025056C" w:rsidRPr="007735C1" w:rsidRDefault="009C4F24" w:rsidP="009C4F24">
      <w:pPr>
        <w:pStyle w:val="Predefinit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7735C1">
        <w:rPr>
          <w:rFonts w:ascii="Arial" w:hAnsi="Arial" w:cs="Arial"/>
          <w:sz w:val="20"/>
          <w:szCs w:val="20"/>
        </w:rPr>
        <w:t xml:space="preserve">Gestione della paziente con PROM e </w:t>
      </w:r>
      <w:proofErr w:type="spellStart"/>
      <w:proofErr w:type="gramStart"/>
      <w:r w:rsidRPr="007735C1">
        <w:rPr>
          <w:rFonts w:ascii="Arial" w:hAnsi="Arial" w:cs="Arial"/>
          <w:sz w:val="20"/>
          <w:szCs w:val="20"/>
        </w:rPr>
        <w:t>pPROM</w:t>
      </w:r>
      <w:proofErr w:type="spellEnd"/>
      <w:proofErr w:type="gramEnd"/>
    </w:p>
    <w:p w14:paraId="41B6941D" w14:textId="4DDE5943" w:rsidR="009C4F24" w:rsidRPr="007735C1" w:rsidRDefault="009C4F24" w:rsidP="009C4F24">
      <w:pPr>
        <w:pStyle w:val="Predefinit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7735C1">
        <w:rPr>
          <w:rFonts w:ascii="Arial" w:hAnsi="Arial" w:cs="Arial"/>
          <w:sz w:val="20"/>
          <w:szCs w:val="20"/>
        </w:rPr>
        <w:t>Emorragia post-</w:t>
      </w:r>
      <w:proofErr w:type="spellStart"/>
      <w:r w:rsidRPr="007735C1">
        <w:rPr>
          <w:rFonts w:ascii="Arial" w:hAnsi="Arial" w:cs="Arial"/>
          <w:sz w:val="20"/>
          <w:szCs w:val="20"/>
        </w:rPr>
        <w:t>partum</w:t>
      </w:r>
      <w:proofErr w:type="spellEnd"/>
    </w:p>
    <w:p w14:paraId="710AFED0" w14:textId="0CC45185" w:rsidR="009C4F24" w:rsidRPr="007735C1" w:rsidRDefault="009C4F24" w:rsidP="009C4F24">
      <w:pPr>
        <w:pStyle w:val="Predefinit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proofErr w:type="spellStart"/>
      <w:r w:rsidRPr="007735C1">
        <w:rPr>
          <w:rFonts w:ascii="Arial" w:hAnsi="Arial" w:cs="Arial"/>
          <w:sz w:val="20"/>
          <w:szCs w:val="20"/>
        </w:rPr>
        <w:t>Pre</w:t>
      </w:r>
      <w:proofErr w:type="spellEnd"/>
      <w:r w:rsidRPr="007735C1">
        <w:rPr>
          <w:rFonts w:ascii="Arial" w:hAnsi="Arial" w:cs="Arial"/>
          <w:sz w:val="20"/>
          <w:szCs w:val="20"/>
        </w:rPr>
        <w:t xml:space="preserve">-eclampsia </w:t>
      </w:r>
      <w:proofErr w:type="gramStart"/>
      <w:r w:rsidRPr="007735C1">
        <w:rPr>
          <w:rFonts w:ascii="Arial" w:hAnsi="Arial" w:cs="Arial"/>
          <w:sz w:val="20"/>
          <w:szCs w:val="20"/>
        </w:rPr>
        <w:t>e</w:t>
      </w:r>
      <w:proofErr w:type="gramEnd"/>
      <w:r w:rsidRPr="007735C1">
        <w:rPr>
          <w:rFonts w:ascii="Arial" w:hAnsi="Arial" w:cs="Arial"/>
          <w:sz w:val="20"/>
          <w:szCs w:val="20"/>
        </w:rPr>
        <w:t xml:space="preserve"> eclampsia</w:t>
      </w:r>
    </w:p>
    <w:p w14:paraId="633521E7" w14:textId="7C7BA0AB" w:rsidR="0025056C" w:rsidRDefault="007735C1" w:rsidP="007735C1">
      <w:pPr>
        <w:pStyle w:val="Predefinit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 w:rsidRPr="007735C1">
        <w:rPr>
          <w:rFonts w:ascii="Arial" w:hAnsi="Arial" w:cs="Arial"/>
          <w:sz w:val="20"/>
          <w:szCs w:val="20"/>
        </w:rPr>
        <w:t>Induzione del travaglio di parto</w:t>
      </w:r>
    </w:p>
    <w:p w14:paraId="71FD1461" w14:textId="6298A2A2" w:rsidR="00857F46" w:rsidRDefault="007735C1" w:rsidP="00857F46">
      <w:pPr>
        <w:pStyle w:val="Predefinit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Profilassi antibiotica durante il travaglio di parto</w:t>
      </w:r>
    </w:p>
    <w:p w14:paraId="14A409AE" w14:textId="77777777" w:rsidR="00857F46" w:rsidRDefault="00857F46" w:rsidP="00857F46">
      <w:pPr>
        <w:pStyle w:val="Predefinito"/>
        <w:rPr>
          <w:rFonts w:ascii="Arial" w:hAnsi="Arial" w:cs="Arial"/>
          <w:sz w:val="20"/>
          <w:szCs w:val="20"/>
        </w:rPr>
      </w:pPr>
    </w:p>
    <w:p w14:paraId="7414101B" w14:textId="1401111F" w:rsidR="00857F46" w:rsidRDefault="00857F46" w:rsidP="008B0A96">
      <w:pPr>
        <w:pStyle w:val="Predefini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Tale </w:t>
      </w:r>
      <w:proofErr w:type="gramStart"/>
      <w:r>
        <w:rPr>
          <w:rFonts w:ascii="Arial" w:hAnsi="Arial" w:cs="Arial"/>
          <w:sz w:val="20"/>
          <w:szCs w:val="20"/>
        </w:rPr>
        <w:t>revisione</w:t>
      </w:r>
      <w:proofErr w:type="gramEnd"/>
      <w:r>
        <w:rPr>
          <w:rFonts w:ascii="Arial" w:hAnsi="Arial" w:cs="Arial"/>
          <w:sz w:val="20"/>
          <w:szCs w:val="20"/>
        </w:rPr>
        <w:t xml:space="preserve">, tutt’ora in corso, </w:t>
      </w:r>
      <w:r w:rsidR="00FD0220">
        <w:rPr>
          <w:rFonts w:ascii="Arial" w:hAnsi="Arial" w:cs="Arial"/>
          <w:sz w:val="20"/>
          <w:szCs w:val="20"/>
        </w:rPr>
        <w:t xml:space="preserve">è stata attuata discutendo i singoli protocolli, stesi dopo revisione della recente letteratura scientifica e basati su criteri EBM, con i ginecologi e le ostetriche in servizio presso i presidi ospedalieri di Mondovì e Savigliano; per quanto di competenze sono stati consultati pediatri neonatologi e anestesisti. </w:t>
      </w:r>
    </w:p>
    <w:p w14:paraId="5E2030E8" w14:textId="77777777" w:rsidR="00FD0220" w:rsidRPr="00857F46" w:rsidRDefault="00FD0220" w:rsidP="00857F46">
      <w:pPr>
        <w:pStyle w:val="Predefinito"/>
        <w:rPr>
          <w:rFonts w:ascii="Arial" w:hAnsi="Arial" w:cs="Arial"/>
          <w:sz w:val="20"/>
          <w:szCs w:val="20"/>
        </w:rPr>
      </w:pPr>
    </w:p>
    <w:p w14:paraId="38C95755" w14:textId="7CFDA929" w:rsidR="00857F46" w:rsidRPr="00FE5532" w:rsidRDefault="00857F46" w:rsidP="00857F46">
      <w:pPr>
        <w:pStyle w:val="Predefinito"/>
        <w:numPr>
          <w:ilvl w:val="0"/>
          <w:numId w:val="23"/>
        </w:numPr>
        <w:ind w:left="56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Revisione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PDTA Ginecologia Oncologica. </w:t>
      </w:r>
      <w:proofErr w:type="gramStart"/>
      <w:r w:rsidRPr="00FE5532">
        <w:rPr>
          <w:rFonts w:ascii="Arial" w:hAnsi="Arial" w:cs="Arial"/>
          <w:sz w:val="20"/>
          <w:szCs w:val="20"/>
        </w:rPr>
        <w:t>A</w:t>
      </w:r>
      <w:proofErr w:type="gramEnd"/>
      <w:r w:rsidRPr="00FE5532">
        <w:rPr>
          <w:rFonts w:ascii="Arial" w:hAnsi="Arial" w:cs="Arial"/>
          <w:sz w:val="20"/>
          <w:szCs w:val="20"/>
        </w:rPr>
        <w:t xml:space="preserve"> seguito della nomina come referente GIC p</w:t>
      </w:r>
      <w:r w:rsidR="00FE5532" w:rsidRPr="00FE5532">
        <w:rPr>
          <w:rFonts w:ascii="Arial" w:hAnsi="Arial" w:cs="Arial"/>
          <w:sz w:val="20"/>
          <w:szCs w:val="20"/>
        </w:rPr>
        <w:t xml:space="preserve">er la ASL CN1, mi sono dedicato, insieme ad altri specialisti della ASL, </w:t>
      </w:r>
      <w:r w:rsidRPr="00FE5532">
        <w:rPr>
          <w:rFonts w:ascii="Arial" w:hAnsi="Arial" w:cs="Arial"/>
          <w:sz w:val="20"/>
          <w:szCs w:val="20"/>
        </w:rPr>
        <w:t xml:space="preserve">alla stesura dei PDTA per il trattamento delle seguenti patologie: </w:t>
      </w:r>
    </w:p>
    <w:p w14:paraId="2880CBAB" w14:textId="0BCE5409" w:rsidR="00857F46" w:rsidRDefault="00857F46" w:rsidP="00857F46">
      <w:pPr>
        <w:pStyle w:val="Predefinit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Tumori del corpo dell’utero</w:t>
      </w:r>
    </w:p>
    <w:p w14:paraId="471500D9" w14:textId="4A072172" w:rsidR="00857F46" w:rsidRDefault="00857F46" w:rsidP="00857F46">
      <w:pPr>
        <w:pStyle w:val="Predefinit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Tumori della cervice</w:t>
      </w:r>
    </w:p>
    <w:p w14:paraId="612C9D06" w14:textId="77777777" w:rsidR="00FD0220" w:rsidRDefault="00857F46" w:rsidP="00857F46">
      <w:pPr>
        <w:pStyle w:val="Predefinito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Tumori dell’ovaio</w:t>
      </w:r>
    </w:p>
    <w:p w14:paraId="2D96A3D7" w14:textId="77777777" w:rsidR="00FE0CF8" w:rsidRDefault="00FE0CF8" w:rsidP="00FE0CF8">
      <w:pPr>
        <w:pStyle w:val="Predefinito"/>
        <w:rPr>
          <w:rFonts w:ascii="Arial" w:hAnsi="Arial" w:cs="Arial"/>
          <w:sz w:val="20"/>
          <w:szCs w:val="20"/>
        </w:rPr>
      </w:pPr>
    </w:p>
    <w:p w14:paraId="673E3AAC" w14:textId="61EA5B09" w:rsidR="00857F46" w:rsidRPr="00FD0220" w:rsidRDefault="00FD0220" w:rsidP="00FD0220">
      <w:pPr>
        <w:pStyle w:val="Predefini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Tale </w:t>
      </w:r>
      <w:proofErr w:type="gramStart"/>
      <w:r>
        <w:rPr>
          <w:rFonts w:ascii="Arial" w:hAnsi="Arial" w:cs="Arial"/>
          <w:sz w:val="20"/>
          <w:szCs w:val="20"/>
        </w:rPr>
        <w:t>revisione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32660">
        <w:rPr>
          <w:rFonts w:ascii="Arial" w:hAnsi="Arial" w:cs="Arial"/>
          <w:sz w:val="20"/>
          <w:szCs w:val="20"/>
        </w:rPr>
        <w:t xml:space="preserve">è stata attuata attraverso una meticolosa revisione della recente letteratura scientifica e basati su criteri EBM, </w:t>
      </w:r>
      <w:r w:rsidR="00857F46" w:rsidRPr="007577A5">
        <w:rPr>
          <w:rFonts w:ascii="Arial" w:hAnsi="Arial" w:cs="Arial"/>
          <w:sz w:val="20"/>
          <w:szCs w:val="20"/>
        </w:rPr>
        <w:t xml:space="preserve">secondo le indicazioni della Rete </w:t>
      </w:r>
      <w:r w:rsidR="00B32660" w:rsidRPr="007577A5">
        <w:rPr>
          <w:rFonts w:ascii="Arial" w:hAnsi="Arial" w:cs="Arial"/>
          <w:sz w:val="20"/>
          <w:szCs w:val="20"/>
        </w:rPr>
        <w:t>Oncologica Piemontese.</w:t>
      </w:r>
      <w:r w:rsidR="00B32660">
        <w:rPr>
          <w:rFonts w:ascii="Arial" w:hAnsi="Arial" w:cs="Arial"/>
          <w:b/>
          <w:sz w:val="20"/>
          <w:szCs w:val="20"/>
        </w:rPr>
        <w:t xml:space="preserve">  </w:t>
      </w:r>
      <w:proofErr w:type="gramStart"/>
      <w:r w:rsidR="00B32660" w:rsidRPr="007577A5">
        <w:rPr>
          <w:rFonts w:ascii="Arial" w:hAnsi="Arial" w:cs="Arial"/>
          <w:sz w:val="20"/>
          <w:szCs w:val="20"/>
        </w:rPr>
        <w:t>Attualmente</w:t>
      </w:r>
      <w:proofErr w:type="gramEnd"/>
      <w:r w:rsidR="007577A5">
        <w:rPr>
          <w:rFonts w:ascii="Arial" w:hAnsi="Arial" w:cs="Arial"/>
          <w:sz w:val="20"/>
          <w:szCs w:val="20"/>
        </w:rPr>
        <w:t xml:space="preserve"> è in corso una nuova re</w:t>
      </w:r>
      <w:r w:rsidR="007577A5" w:rsidRPr="007577A5">
        <w:rPr>
          <w:rFonts w:ascii="Arial" w:hAnsi="Arial" w:cs="Arial"/>
          <w:sz w:val="20"/>
          <w:szCs w:val="20"/>
        </w:rPr>
        <w:t>visione</w:t>
      </w:r>
      <w:r w:rsidR="007577A5">
        <w:rPr>
          <w:rFonts w:ascii="Arial" w:hAnsi="Arial" w:cs="Arial"/>
          <w:sz w:val="20"/>
          <w:szCs w:val="20"/>
        </w:rPr>
        <w:t>, con maggiore impronta funzionale in merito ai percorsi,</w:t>
      </w:r>
      <w:r w:rsidR="00B32660" w:rsidRPr="007577A5">
        <w:rPr>
          <w:rFonts w:ascii="Arial" w:hAnsi="Arial" w:cs="Arial"/>
          <w:sz w:val="20"/>
          <w:szCs w:val="20"/>
        </w:rPr>
        <w:t xml:space="preserve"> attra</w:t>
      </w:r>
      <w:r w:rsidR="00857F46" w:rsidRPr="007577A5">
        <w:rPr>
          <w:rFonts w:ascii="Arial" w:hAnsi="Arial" w:cs="Arial"/>
          <w:sz w:val="20"/>
          <w:szCs w:val="20"/>
        </w:rPr>
        <w:t>verso il lavoro del costituendo GIC provinciale di Cuneo</w:t>
      </w:r>
      <w:r w:rsidR="007577A5">
        <w:rPr>
          <w:rFonts w:ascii="Arial" w:hAnsi="Arial" w:cs="Arial"/>
          <w:sz w:val="20"/>
          <w:szCs w:val="20"/>
        </w:rPr>
        <w:t xml:space="preserve"> (insieme ai referenti GIC di ASL CN 2 e ASO Santa Croce)</w:t>
      </w:r>
    </w:p>
    <w:p w14:paraId="3F1488A5" w14:textId="77777777" w:rsidR="00956A19" w:rsidRDefault="00956A19">
      <w:pPr>
        <w:pStyle w:val="Predefinito"/>
        <w:rPr>
          <w:rFonts w:ascii="Arial" w:hAnsi="Arial" w:cs="Arial"/>
          <w:b/>
          <w:color w:val="365F91"/>
          <w:sz w:val="20"/>
          <w:szCs w:val="20"/>
        </w:rPr>
      </w:pPr>
    </w:p>
    <w:p w14:paraId="3481A952" w14:textId="77777777" w:rsidR="00216B13" w:rsidRDefault="00BB41B7" w:rsidP="00216B13">
      <w:pPr>
        <w:pStyle w:val="Predefinito"/>
        <w:rPr>
          <w:rFonts w:ascii="Arial" w:hAnsi="Arial" w:cs="Arial"/>
          <w:b/>
          <w:color w:val="365F91"/>
          <w:sz w:val="28"/>
          <w:szCs w:val="20"/>
        </w:rPr>
      </w:pPr>
      <w:r>
        <w:rPr>
          <w:rFonts w:ascii="Arial" w:hAnsi="Arial" w:cs="Arial"/>
          <w:b/>
          <w:color w:val="365F91"/>
          <w:sz w:val="28"/>
          <w:szCs w:val="20"/>
        </w:rPr>
        <w:t>ORGANIZZAZIONE DEL LAVORO PRESSO L’OSPEDALE DI MONDOVI’</w:t>
      </w:r>
    </w:p>
    <w:p w14:paraId="38EBBB95" w14:textId="77777777" w:rsidR="00216B13" w:rsidRDefault="00216B13" w:rsidP="00216B13">
      <w:pPr>
        <w:pStyle w:val="Predefinito"/>
        <w:rPr>
          <w:rFonts w:ascii="Arial" w:hAnsi="Arial" w:cs="Arial"/>
          <w:b/>
          <w:color w:val="365F91"/>
          <w:sz w:val="28"/>
          <w:szCs w:val="20"/>
        </w:rPr>
      </w:pPr>
    </w:p>
    <w:p w14:paraId="6C752B74" w14:textId="69B9A3C0" w:rsidR="00216B13" w:rsidRDefault="00216B13" w:rsidP="00216B13">
      <w:pPr>
        <w:pStyle w:val="Predefini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Elenco i principi cardine dell’organizzazione del lavoro presso l’Ospedale di Mondovì, </w:t>
      </w:r>
      <w:proofErr w:type="gramStart"/>
      <w:r>
        <w:rPr>
          <w:rFonts w:ascii="Arial" w:hAnsi="Arial" w:cs="Arial"/>
          <w:sz w:val="20"/>
          <w:szCs w:val="20"/>
        </w:rPr>
        <w:t>a partire dal</w:t>
      </w:r>
      <w:proofErr w:type="gramEnd"/>
      <w:r>
        <w:rPr>
          <w:rFonts w:ascii="Arial" w:hAnsi="Arial" w:cs="Arial"/>
          <w:sz w:val="20"/>
          <w:szCs w:val="20"/>
        </w:rPr>
        <w:t xml:space="preserve"> 16 dicembre 2015 (incarico Direttore f.f.)</w:t>
      </w:r>
      <w:r w:rsidR="00424551">
        <w:rPr>
          <w:rFonts w:ascii="Arial" w:hAnsi="Arial" w:cs="Arial"/>
          <w:sz w:val="20"/>
          <w:szCs w:val="20"/>
        </w:rPr>
        <w:t xml:space="preserve">: </w:t>
      </w:r>
    </w:p>
    <w:p w14:paraId="7064E532" w14:textId="77777777" w:rsidR="00424551" w:rsidRDefault="00424551" w:rsidP="00216B13">
      <w:pPr>
        <w:pStyle w:val="Predefinito"/>
        <w:rPr>
          <w:rFonts w:ascii="Arial" w:hAnsi="Arial" w:cs="Arial"/>
          <w:sz w:val="20"/>
          <w:szCs w:val="20"/>
        </w:rPr>
      </w:pPr>
    </w:p>
    <w:p w14:paraId="669FD3CF" w14:textId="20A520F7" w:rsidR="00216B13" w:rsidRDefault="00216B13" w:rsidP="00216B13">
      <w:pPr>
        <w:pStyle w:val="Predefinit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RIUNIONE QUOTIDIANA per discussione casi e programmazione del lavoro: ogni giorno alle h 7.45 riunione tra medici di guardia (smontante e montante, </w:t>
      </w:r>
      <w:proofErr w:type="gramStart"/>
      <w:r>
        <w:rPr>
          <w:rFonts w:ascii="Arial" w:hAnsi="Arial" w:cs="Arial"/>
          <w:sz w:val="20"/>
          <w:szCs w:val="20"/>
        </w:rPr>
        <w:t>reperibili, ostetriche</w:t>
      </w:r>
      <w:proofErr w:type="gramEnd"/>
      <w:r>
        <w:rPr>
          <w:rFonts w:ascii="Arial" w:hAnsi="Arial" w:cs="Arial"/>
          <w:sz w:val="20"/>
          <w:szCs w:val="20"/>
        </w:rPr>
        <w:t xml:space="preserve"> in turno, coordinatore ostetrico, direttore f.f.)</w:t>
      </w:r>
    </w:p>
    <w:p w14:paraId="79EE7135" w14:textId="0B904608" w:rsidR="00216B13" w:rsidRDefault="00791EC7" w:rsidP="00216B13">
      <w:pPr>
        <w:pStyle w:val="Predefinit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RIUNIONI MENSILI con medici e ostetriche: </w:t>
      </w:r>
      <w:proofErr w:type="gramStart"/>
      <w:r>
        <w:rPr>
          <w:rFonts w:ascii="Arial" w:hAnsi="Arial" w:cs="Arial"/>
          <w:sz w:val="20"/>
          <w:szCs w:val="20"/>
        </w:rPr>
        <w:t>revisione</w:t>
      </w:r>
      <w:proofErr w:type="gramEnd"/>
      <w:r>
        <w:rPr>
          <w:rFonts w:ascii="Arial" w:hAnsi="Arial" w:cs="Arial"/>
          <w:sz w:val="20"/>
          <w:szCs w:val="20"/>
        </w:rPr>
        <w:t xml:space="preserve">/discussione PDTA, discussione casi complessi, </w:t>
      </w:r>
      <w:r w:rsidR="00424551">
        <w:rPr>
          <w:rFonts w:ascii="Arial" w:hAnsi="Arial" w:cs="Arial"/>
          <w:sz w:val="20"/>
          <w:szCs w:val="20"/>
        </w:rPr>
        <w:t>condivisione obiettivi aziendali, proposte di lavoro di gruppo etc.</w:t>
      </w:r>
    </w:p>
    <w:p w14:paraId="6E3BEA16" w14:textId="2D64001B" w:rsidR="00424551" w:rsidRDefault="00424551" w:rsidP="00216B13">
      <w:pPr>
        <w:pStyle w:val="Predefinit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PROGRAMMAZIONE ATTIVITA’ CHIRURGICA SU BASE SETTIMANALE, con particolare attenzione alla formazione chirurgica degli operatori, suddivisi per aree di competenza. </w:t>
      </w:r>
    </w:p>
    <w:p w14:paraId="11CBEEDE" w14:textId="097F22D6" w:rsidR="00424551" w:rsidRDefault="00424551" w:rsidP="00216B13">
      <w:pPr>
        <w:pStyle w:val="Predefinit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PROGRAMMAZIONE ATTIVITA’ FORMATIVE DI REPARTO. </w:t>
      </w:r>
      <w:proofErr w:type="gramStart"/>
      <w:r>
        <w:rPr>
          <w:rFonts w:ascii="Arial" w:hAnsi="Arial" w:cs="Arial"/>
          <w:sz w:val="20"/>
          <w:szCs w:val="20"/>
        </w:rPr>
        <w:t>Organizzazione di eventi formativi interni, destinati al personale medico, ostetrico e OSS</w:t>
      </w:r>
      <w:r w:rsidR="00DD5FEB">
        <w:rPr>
          <w:rFonts w:ascii="Arial" w:hAnsi="Arial" w:cs="Arial"/>
          <w:sz w:val="20"/>
          <w:szCs w:val="20"/>
        </w:rPr>
        <w:t>, finalizzati al miglioramento dell’assistenza e a</w:t>
      </w:r>
      <w:proofErr w:type="gramEnd"/>
      <w:r w:rsidR="00DD5FEB">
        <w:rPr>
          <w:rFonts w:ascii="Arial" w:hAnsi="Arial" w:cs="Arial"/>
          <w:sz w:val="20"/>
          <w:szCs w:val="20"/>
        </w:rPr>
        <w:t xml:space="preserve">ll’aggiornamento scientifico. </w:t>
      </w:r>
    </w:p>
    <w:p w14:paraId="7960969E" w14:textId="4775098C" w:rsidR="00DD5FEB" w:rsidRDefault="00DD5FEB" w:rsidP="00216B13">
      <w:pPr>
        <w:pStyle w:val="Predefinit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PARTECIPAZIONE A GRUPPI DI LAVORO. Sono coinvolto in gruppi di lavoro per l’informatizzazione delle attività di ricovero e di sala operatoria, definizione del percorso della paziente affetta da neoplasia ginecologica, </w:t>
      </w:r>
      <w:r w:rsidR="00D42501">
        <w:rPr>
          <w:rFonts w:ascii="Arial" w:hAnsi="Arial" w:cs="Arial"/>
          <w:sz w:val="20"/>
          <w:szCs w:val="20"/>
        </w:rPr>
        <w:t>definizione del percorso della paziente gravida con minaccia di parto &lt; 34° settimana (trasferimento in utero)</w:t>
      </w:r>
      <w:r w:rsidR="009957A3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9957A3">
        <w:rPr>
          <w:rFonts w:ascii="Arial" w:hAnsi="Arial" w:cs="Arial"/>
          <w:sz w:val="20"/>
          <w:szCs w:val="20"/>
        </w:rPr>
        <w:t>revisione</w:t>
      </w:r>
      <w:proofErr w:type="gramEnd"/>
      <w:r w:rsidR="009957A3">
        <w:rPr>
          <w:rFonts w:ascii="Arial" w:hAnsi="Arial" w:cs="Arial"/>
          <w:sz w:val="20"/>
          <w:szCs w:val="20"/>
        </w:rPr>
        <w:t xml:space="preserve"> degli strumenti clinico-assistenziali sia in ginecologia che in ostetricia</w:t>
      </w:r>
    </w:p>
    <w:p w14:paraId="447B40E2" w14:textId="6FFC2BD4" w:rsidR="009957A3" w:rsidRDefault="009957A3" w:rsidP="00216B13">
      <w:pPr>
        <w:pStyle w:val="Predefinit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REVISIONE</w:t>
      </w:r>
      <w:proofErr w:type="gramEnd"/>
      <w:r>
        <w:rPr>
          <w:rFonts w:ascii="Arial" w:hAnsi="Arial" w:cs="Arial"/>
          <w:sz w:val="20"/>
          <w:szCs w:val="20"/>
        </w:rPr>
        <w:t xml:space="preserve"> CONSENSI INFORMATI PER INTERVENTI GINECOLOGICI E OSTETRICI</w:t>
      </w:r>
    </w:p>
    <w:p w14:paraId="3540B2D8" w14:textId="77777777" w:rsidR="00216B13" w:rsidRPr="00216B13" w:rsidRDefault="00216B13" w:rsidP="00216B13">
      <w:pPr>
        <w:pStyle w:val="Predefinito"/>
        <w:rPr>
          <w:rFonts w:ascii="Arial" w:hAnsi="Arial" w:cs="Arial"/>
          <w:b/>
          <w:color w:val="365F91"/>
          <w:sz w:val="28"/>
          <w:szCs w:val="20"/>
        </w:rPr>
      </w:pPr>
    </w:p>
    <w:p w14:paraId="74065AE5" w14:textId="65C5CBE6" w:rsidR="00BB41B7" w:rsidRPr="00216B13" w:rsidRDefault="00BB41B7">
      <w:pPr>
        <w:pStyle w:val="Predefinito"/>
        <w:rPr>
          <w:rFonts w:ascii="Arial" w:hAnsi="Arial" w:cs="Arial"/>
          <w:color w:val="365F91"/>
          <w:sz w:val="28"/>
          <w:szCs w:val="20"/>
        </w:rPr>
      </w:pPr>
    </w:p>
    <w:p w14:paraId="4BDAFAF5" w14:textId="77777777" w:rsidR="009957A3" w:rsidRDefault="009957A3">
      <w:pPr>
        <w:rPr>
          <w:rFonts w:ascii="Arial" w:eastAsia="Times New Roman" w:hAnsi="Arial" w:cs="Arial"/>
          <w:b/>
          <w:color w:val="365F91"/>
          <w:sz w:val="28"/>
          <w:szCs w:val="20"/>
          <w:lang w:eastAsia="zh-CN"/>
        </w:rPr>
      </w:pPr>
      <w:r>
        <w:rPr>
          <w:rFonts w:ascii="Arial" w:hAnsi="Arial" w:cs="Arial"/>
          <w:b/>
          <w:color w:val="365F91"/>
          <w:sz w:val="28"/>
          <w:szCs w:val="20"/>
        </w:rPr>
        <w:br w:type="page"/>
      </w:r>
    </w:p>
    <w:p w14:paraId="11CAEA1A" w14:textId="382A5A67" w:rsidR="00D57B65" w:rsidRPr="009D7662" w:rsidRDefault="00956A19">
      <w:pPr>
        <w:pStyle w:val="Predefinito"/>
        <w:rPr>
          <w:sz w:val="36"/>
        </w:rPr>
      </w:pPr>
      <w:r w:rsidRPr="009D7662">
        <w:rPr>
          <w:rFonts w:ascii="Arial" w:hAnsi="Arial" w:cs="Arial"/>
          <w:b/>
          <w:color w:val="365F91"/>
          <w:sz w:val="28"/>
          <w:szCs w:val="20"/>
        </w:rPr>
        <w:lastRenderedPageBreak/>
        <w:t>PRODUZIONE CLINICA E SCIENTIFICA</w:t>
      </w:r>
    </w:p>
    <w:p w14:paraId="308397DA" w14:textId="77777777" w:rsidR="00D57B65" w:rsidRDefault="00D57B65">
      <w:pPr>
        <w:pStyle w:val="Predefinito"/>
        <w:ind w:left="720"/>
      </w:pPr>
    </w:p>
    <w:p w14:paraId="436546B5" w14:textId="3BF21BC7" w:rsidR="00D57B65" w:rsidRDefault="00956A19" w:rsidP="00857F46">
      <w:pPr>
        <w:pStyle w:val="Predefinito"/>
        <w:numPr>
          <w:ilvl w:val="0"/>
          <w:numId w:val="24"/>
        </w:numPr>
      </w:pPr>
      <w:r>
        <w:rPr>
          <w:rFonts w:ascii="Arial" w:hAnsi="Arial" w:cs="Arial"/>
          <w:b/>
          <w:i/>
          <w:sz w:val="20"/>
          <w:szCs w:val="20"/>
        </w:rPr>
        <w:t>Esperienza chirurgica</w:t>
      </w:r>
      <w:r w:rsidR="002C7F98">
        <w:rPr>
          <w:rFonts w:ascii="Arial" w:hAnsi="Arial" w:cs="Arial"/>
          <w:sz w:val="20"/>
          <w:szCs w:val="20"/>
        </w:rPr>
        <w:br/>
        <w:t>oltre 1500</w:t>
      </w:r>
      <w:r>
        <w:rPr>
          <w:rFonts w:ascii="Arial" w:hAnsi="Arial" w:cs="Arial"/>
          <w:sz w:val="20"/>
          <w:szCs w:val="20"/>
        </w:rPr>
        <w:t xml:space="preserve"> interventi di chirurgia maggiore </w:t>
      </w:r>
      <w:proofErr w:type="gramStart"/>
      <w:r>
        <w:rPr>
          <w:rFonts w:ascii="Arial" w:hAnsi="Arial" w:cs="Arial"/>
          <w:sz w:val="20"/>
          <w:szCs w:val="20"/>
        </w:rPr>
        <w:t>in qualità di</w:t>
      </w:r>
      <w:proofErr w:type="gramEnd"/>
      <w:r>
        <w:rPr>
          <w:rFonts w:ascii="Arial" w:hAnsi="Arial" w:cs="Arial"/>
          <w:sz w:val="20"/>
          <w:szCs w:val="20"/>
        </w:rPr>
        <w:t xml:space="preserve"> primo operatore (cfr. CASISTICA OPERATORIA GINECOLOGICA)</w:t>
      </w:r>
    </w:p>
    <w:p w14:paraId="1F5676A8" w14:textId="77777777" w:rsidR="00D57B65" w:rsidRDefault="00D57B65">
      <w:pPr>
        <w:pStyle w:val="Predefinito"/>
        <w:ind w:left="720"/>
      </w:pPr>
    </w:p>
    <w:p w14:paraId="5312C9E5" w14:textId="1FD31CF1" w:rsidR="00D57B65" w:rsidRDefault="00956A19" w:rsidP="00857F46">
      <w:pPr>
        <w:pStyle w:val="Predefinito"/>
        <w:numPr>
          <w:ilvl w:val="0"/>
          <w:numId w:val="24"/>
        </w:numPr>
      </w:pPr>
      <w:r>
        <w:rPr>
          <w:rFonts w:ascii="Arial" w:hAnsi="Arial" w:cs="Arial"/>
          <w:b/>
          <w:i/>
          <w:sz w:val="20"/>
          <w:szCs w:val="20"/>
        </w:rPr>
        <w:t>Attività ambulatoriale</w:t>
      </w:r>
      <w:r>
        <w:rPr>
          <w:rFonts w:ascii="Arial" w:hAnsi="Arial" w:cs="Arial"/>
          <w:sz w:val="20"/>
          <w:szCs w:val="20"/>
        </w:rPr>
        <w:br/>
        <w:t xml:space="preserve">ha maturato ottima competenza </w:t>
      </w:r>
      <w:proofErr w:type="gramStart"/>
      <w:r>
        <w:rPr>
          <w:rFonts w:ascii="Arial" w:hAnsi="Arial" w:cs="Arial"/>
          <w:sz w:val="20"/>
          <w:szCs w:val="20"/>
        </w:rPr>
        <w:t>ed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E0CF8">
        <w:rPr>
          <w:rFonts w:ascii="Arial" w:hAnsi="Arial" w:cs="Arial"/>
          <w:sz w:val="20"/>
          <w:szCs w:val="20"/>
        </w:rPr>
        <w:t xml:space="preserve">nel corso della carriera </w:t>
      </w:r>
      <w:r>
        <w:rPr>
          <w:rFonts w:ascii="Arial" w:hAnsi="Arial" w:cs="Arial"/>
          <w:sz w:val="20"/>
          <w:szCs w:val="20"/>
        </w:rPr>
        <w:t xml:space="preserve">è </w:t>
      </w:r>
      <w:r w:rsidR="00FE0CF8">
        <w:rPr>
          <w:rFonts w:ascii="Arial" w:hAnsi="Arial" w:cs="Arial"/>
          <w:sz w:val="20"/>
          <w:szCs w:val="20"/>
        </w:rPr>
        <w:t xml:space="preserve">stato </w:t>
      </w:r>
      <w:r>
        <w:rPr>
          <w:rFonts w:ascii="Arial" w:hAnsi="Arial" w:cs="Arial"/>
          <w:sz w:val="20"/>
          <w:szCs w:val="20"/>
        </w:rPr>
        <w:t xml:space="preserve">costantemente impegnato negli ambulatori di ecografia (ecografie </w:t>
      </w:r>
      <w:r w:rsidR="00FE0CF8">
        <w:rPr>
          <w:rFonts w:ascii="Arial" w:hAnsi="Arial" w:cs="Arial"/>
          <w:sz w:val="20"/>
          <w:szCs w:val="20"/>
        </w:rPr>
        <w:t>transvaginali</w:t>
      </w:r>
      <w:r>
        <w:rPr>
          <w:rFonts w:ascii="Arial" w:hAnsi="Arial" w:cs="Arial"/>
          <w:sz w:val="20"/>
          <w:szCs w:val="20"/>
        </w:rPr>
        <w:t xml:space="preserve">), follow-up oncologico, </w:t>
      </w:r>
      <w:proofErr w:type="spellStart"/>
      <w:r>
        <w:rPr>
          <w:rFonts w:ascii="Arial" w:hAnsi="Arial" w:cs="Arial"/>
          <w:sz w:val="20"/>
          <w:szCs w:val="20"/>
        </w:rPr>
        <w:t>uroginecologia</w:t>
      </w:r>
      <w:proofErr w:type="spellEnd"/>
      <w:r>
        <w:rPr>
          <w:rFonts w:ascii="Arial" w:hAnsi="Arial" w:cs="Arial"/>
          <w:sz w:val="20"/>
          <w:szCs w:val="20"/>
        </w:rPr>
        <w:t>, colposcopia, isteroscopia</w:t>
      </w:r>
      <w:r w:rsidR="00FE0CF8">
        <w:rPr>
          <w:rFonts w:ascii="Arial" w:hAnsi="Arial" w:cs="Arial"/>
          <w:sz w:val="20"/>
          <w:szCs w:val="20"/>
        </w:rPr>
        <w:t>, endometriosi e dolore pelvico cronico</w:t>
      </w:r>
      <w:r>
        <w:rPr>
          <w:rFonts w:ascii="Arial" w:hAnsi="Arial" w:cs="Arial"/>
          <w:sz w:val="20"/>
          <w:szCs w:val="20"/>
        </w:rPr>
        <w:t>.</w:t>
      </w:r>
    </w:p>
    <w:p w14:paraId="12D83F3E" w14:textId="77777777" w:rsidR="00D57B65" w:rsidRDefault="00D57B65">
      <w:pPr>
        <w:pStyle w:val="Paragrafoelenco"/>
      </w:pPr>
    </w:p>
    <w:p w14:paraId="0CFEFA54" w14:textId="4AAEAF46" w:rsidR="00D57B65" w:rsidRDefault="00956A19" w:rsidP="00857F46">
      <w:pPr>
        <w:pStyle w:val="Predefinito"/>
        <w:numPr>
          <w:ilvl w:val="0"/>
          <w:numId w:val="24"/>
        </w:numPr>
      </w:pPr>
      <w:proofErr w:type="gramStart"/>
      <w:r>
        <w:rPr>
          <w:rFonts w:ascii="Arial" w:hAnsi="Arial" w:cs="Arial"/>
          <w:b/>
          <w:i/>
          <w:sz w:val="20"/>
          <w:szCs w:val="20"/>
        </w:rPr>
        <w:t>Attività di ricerca</w:t>
      </w:r>
      <w:r>
        <w:rPr>
          <w:rFonts w:ascii="Arial" w:hAnsi="Arial" w:cs="Arial"/>
          <w:sz w:val="20"/>
          <w:szCs w:val="20"/>
        </w:rPr>
        <w:br/>
        <w:t>prevalentemente nei campi d</w:t>
      </w:r>
      <w:r w:rsidR="00C757F2">
        <w:rPr>
          <w:rFonts w:ascii="Arial" w:hAnsi="Arial" w:cs="Arial"/>
          <w:sz w:val="20"/>
          <w:szCs w:val="20"/>
        </w:rPr>
        <w:t xml:space="preserve">ell’oncologia ginecologica, </w:t>
      </w:r>
      <w:proofErr w:type="spellStart"/>
      <w:r w:rsidR="00C757F2">
        <w:rPr>
          <w:rFonts w:ascii="Arial" w:hAnsi="Arial" w:cs="Arial"/>
          <w:sz w:val="20"/>
          <w:szCs w:val="20"/>
        </w:rPr>
        <w:t>uro</w:t>
      </w:r>
      <w:r>
        <w:rPr>
          <w:rFonts w:ascii="Arial" w:hAnsi="Arial" w:cs="Arial"/>
          <w:sz w:val="20"/>
          <w:szCs w:val="20"/>
        </w:rPr>
        <w:t>ginecologia</w:t>
      </w:r>
      <w:proofErr w:type="spellEnd"/>
      <w:r>
        <w:rPr>
          <w:rFonts w:ascii="Arial" w:hAnsi="Arial" w:cs="Arial"/>
          <w:sz w:val="20"/>
          <w:szCs w:val="20"/>
        </w:rPr>
        <w:t xml:space="preserve"> e ricerca di base (cfr. PUBBLICAZIONI)</w:t>
      </w:r>
      <w:proofErr w:type="gramEnd"/>
    </w:p>
    <w:p w14:paraId="2CD622F6" w14:textId="77777777" w:rsidR="00D57B65" w:rsidRDefault="00D57B65">
      <w:pPr>
        <w:pStyle w:val="Predefinito"/>
        <w:ind w:left="720"/>
      </w:pPr>
    </w:p>
    <w:p w14:paraId="2E0804EB" w14:textId="77777777" w:rsidR="00D57B65" w:rsidRDefault="00D57B65">
      <w:pPr>
        <w:pStyle w:val="Predefinito"/>
        <w:pageBreakBefore/>
        <w:ind w:left="708"/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6105"/>
      </w:tblGrid>
      <w:tr w:rsidR="00D57B65" w14:paraId="1F63EA1C" w14:textId="77777777" w:rsidTr="00BE689C"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D7CA" w14:textId="47712D09" w:rsidR="009D6F0D" w:rsidRPr="009D6F0D" w:rsidRDefault="00956A19">
            <w:pPr>
              <w:pStyle w:val="Predefinito"/>
              <w:jc w:val="center"/>
              <w:rPr>
                <w:rFonts w:ascii="Arial" w:hAnsi="Arial" w:cs="Arial"/>
                <w:b/>
                <w:color w:val="365F91"/>
                <w:sz w:val="28"/>
                <w:szCs w:val="28"/>
              </w:rPr>
            </w:pPr>
            <w:r w:rsidRPr="009D6F0D">
              <w:rPr>
                <w:rFonts w:ascii="Arial" w:hAnsi="Arial" w:cs="Arial"/>
                <w:b/>
                <w:color w:val="365F91"/>
                <w:sz w:val="28"/>
                <w:szCs w:val="28"/>
              </w:rPr>
              <w:t xml:space="preserve">CASISTICA OPERATORIA </w:t>
            </w:r>
            <w:r w:rsidR="009D6F0D" w:rsidRPr="009D6F0D">
              <w:rPr>
                <w:rFonts w:ascii="Arial" w:hAnsi="Arial" w:cs="Arial"/>
                <w:b/>
                <w:color w:val="365F91"/>
                <w:sz w:val="28"/>
                <w:szCs w:val="28"/>
              </w:rPr>
              <w:t xml:space="preserve">COMPLESSIVA </w:t>
            </w:r>
          </w:p>
          <w:p w14:paraId="04B18524" w14:textId="77777777" w:rsidR="00D57B65" w:rsidRPr="009D6F0D" w:rsidRDefault="00956A19">
            <w:pPr>
              <w:pStyle w:val="Predefinito"/>
              <w:jc w:val="center"/>
              <w:rPr>
                <w:rFonts w:ascii="Arial" w:hAnsi="Arial" w:cs="Arial"/>
                <w:b/>
                <w:color w:val="365F91"/>
                <w:sz w:val="28"/>
                <w:szCs w:val="28"/>
              </w:rPr>
            </w:pPr>
            <w:r w:rsidRPr="009D6F0D">
              <w:rPr>
                <w:rFonts w:ascii="Arial" w:hAnsi="Arial" w:cs="Arial"/>
                <w:b/>
                <w:color w:val="365F91"/>
                <w:sz w:val="28"/>
                <w:szCs w:val="28"/>
              </w:rPr>
              <w:t>CHIRURGIA GINECOLOGICA</w:t>
            </w:r>
          </w:p>
          <w:p w14:paraId="5BD98524" w14:textId="42D58BDF" w:rsidR="009D6F0D" w:rsidRPr="009D6F0D" w:rsidRDefault="009D6F0D">
            <w:pPr>
              <w:pStyle w:val="Predefinito"/>
              <w:jc w:val="center"/>
              <w:rPr>
                <w:rFonts w:ascii="Arial" w:hAnsi="Arial" w:cs="Arial"/>
                <w:b/>
                <w:color w:val="365F91"/>
                <w:sz w:val="28"/>
                <w:szCs w:val="28"/>
              </w:rPr>
            </w:pPr>
            <w:proofErr w:type="gramStart"/>
            <w:r w:rsidRPr="009D6F0D">
              <w:rPr>
                <w:rFonts w:ascii="Arial" w:hAnsi="Arial" w:cs="Arial"/>
                <w:b/>
                <w:color w:val="365F91"/>
                <w:sz w:val="28"/>
                <w:szCs w:val="28"/>
              </w:rPr>
              <w:t>Dr</w:t>
            </w:r>
            <w:proofErr w:type="gramEnd"/>
            <w:r w:rsidRPr="009D6F0D">
              <w:rPr>
                <w:rFonts w:ascii="Arial" w:hAnsi="Arial" w:cs="Arial"/>
                <w:b/>
                <w:color w:val="365F91"/>
                <w:sz w:val="28"/>
                <w:szCs w:val="28"/>
              </w:rPr>
              <w:t xml:space="preserve"> Andrea Puppo</w:t>
            </w:r>
          </w:p>
          <w:p w14:paraId="2F3DB54B" w14:textId="77777777" w:rsidR="009D6F0D" w:rsidRDefault="009D6F0D">
            <w:pPr>
              <w:pStyle w:val="Predefinito"/>
              <w:jc w:val="center"/>
            </w:pPr>
          </w:p>
          <w:p w14:paraId="1A36DFD4" w14:textId="7EC9D114" w:rsidR="009D6F0D" w:rsidRDefault="009D6F0D">
            <w:pPr>
              <w:pStyle w:val="Predefini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Vedi dettaglio casistiche firmate</w:t>
            </w:r>
          </w:p>
          <w:p w14:paraId="294D5A6C" w14:textId="29DD10FF" w:rsidR="00D57B65" w:rsidRDefault="00956A19">
            <w:pPr>
              <w:pStyle w:val="Predefini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gennaio 2004 – </w:t>
            </w:r>
            <w:r w:rsidR="00CD16E6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891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16E6">
              <w:rPr>
                <w:rFonts w:ascii="Arial" w:hAnsi="Arial" w:cs="Arial"/>
                <w:b/>
                <w:sz w:val="20"/>
                <w:szCs w:val="20"/>
              </w:rPr>
              <w:t>APRILE 2016</w:t>
            </w:r>
          </w:p>
          <w:p w14:paraId="0BD5AD3E" w14:textId="1563C308" w:rsidR="00D57B65" w:rsidRDefault="00956A19" w:rsidP="009D6F0D">
            <w:pPr>
              <w:pStyle w:val="Predefini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DETTAGLIO</w:t>
            </w:r>
          </w:p>
        </w:tc>
      </w:tr>
      <w:tr w:rsidR="00443B3C" w14:paraId="711C524E" w14:textId="77777777" w:rsidTr="00443B3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EBB1" w14:textId="2DD67B60" w:rsidR="00443B3C" w:rsidRDefault="00443B3C">
            <w:pPr>
              <w:pStyle w:val="Predefinito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Laparotomia per patologia benigna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D5FD" w14:textId="10CFE3A3" w:rsidR="00443B3C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  <w:r w:rsidR="00443B3C">
              <w:rPr>
                <w:rFonts w:ascii="Arial" w:hAnsi="Arial" w:cs="Arial"/>
                <w:sz w:val="20"/>
                <w:szCs w:val="20"/>
              </w:rPr>
              <w:t xml:space="preserve"> isterectomie</w:t>
            </w:r>
          </w:p>
        </w:tc>
      </w:tr>
      <w:tr w:rsidR="00443B3C" w14:paraId="1637B865" w14:textId="77777777" w:rsidTr="00443B3C">
        <w:tc>
          <w:tcPr>
            <w:tcW w:w="36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5CDD" w14:textId="77777777" w:rsidR="00443B3C" w:rsidRDefault="00443B3C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8517" w14:textId="25DEA291" w:rsidR="00443B3C" w:rsidRDefault="00443B3C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68 miomectomie</w:t>
            </w:r>
          </w:p>
        </w:tc>
      </w:tr>
      <w:tr w:rsidR="00443B3C" w14:paraId="2E1F572E" w14:textId="77777777" w:rsidTr="00443B3C">
        <w:tc>
          <w:tcPr>
            <w:tcW w:w="36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FBA7" w14:textId="77777777" w:rsidR="00443B3C" w:rsidRDefault="00443B3C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0206" w14:textId="08A62411" w:rsidR="00443B3C" w:rsidRDefault="00443B3C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colposacropessi</w:t>
            </w:r>
            <w:proofErr w:type="spellEnd"/>
          </w:p>
        </w:tc>
      </w:tr>
      <w:tr w:rsidR="00443B3C" w14:paraId="7296B259" w14:textId="77777777" w:rsidTr="00443B3C">
        <w:tc>
          <w:tcPr>
            <w:tcW w:w="36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7E91" w14:textId="77777777" w:rsidR="00443B3C" w:rsidRDefault="00443B3C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E6934" w14:textId="112B20BA" w:rsidR="00443B3C" w:rsidRDefault="00443B3C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Rokintansky</w:t>
            </w:r>
            <w:proofErr w:type="spellEnd"/>
          </w:p>
        </w:tc>
      </w:tr>
      <w:tr w:rsidR="00443B3C" w14:paraId="5C25DB37" w14:textId="77777777" w:rsidTr="00443B3C">
        <w:tc>
          <w:tcPr>
            <w:tcW w:w="36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DA6B" w14:textId="77777777" w:rsidR="00443B3C" w:rsidRDefault="00443B3C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0281" w14:textId="6F7F49E3" w:rsidR="00443B3C" w:rsidRDefault="00443B3C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correzioni fistole vesci</w:t>
            </w:r>
            <w:r w:rsidR="008502D6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o-vaginali</w:t>
            </w:r>
          </w:p>
        </w:tc>
      </w:tr>
      <w:tr w:rsidR="00443B3C" w14:paraId="2A0AEB1D" w14:textId="77777777" w:rsidTr="00BE689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CA0A" w14:textId="0FF1FAEA" w:rsidR="00443B3C" w:rsidRDefault="00443B3C">
            <w:pPr>
              <w:pStyle w:val="Predefinito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Laparoscopia per patologia benigna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C92E" w14:textId="08870CB2" w:rsidR="00443B3C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  <w:r w:rsidR="00443B3C">
              <w:rPr>
                <w:rFonts w:ascii="Arial" w:hAnsi="Arial" w:cs="Arial"/>
                <w:sz w:val="20"/>
                <w:szCs w:val="20"/>
              </w:rPr>
              <w:t xml:space="preserve"> patologia </w:t>
            </w:r>
            <w:proofErr w:type="spellStart"/>
            <w:r w:rsidR="00443B3C">
              <w:rPr>
                <w:rFonts w:ascii="Arial" w:hAnsi="Arial" w:cs="Arial"/>
                <w:sz w:val="20"/>
                <w:szCs w:val="20"/>
              </w:rPr>
              <w:t>annessiale</w:t>
            </w:r>
            <w:proofErr w:type="spellEnd"/>
            <w:r w:rsidR="00443B3C">
              <w:rPr>
                <w:rFonts w:ascii="Arial" w:hAnsi="Arial" w:cs="Arial"/>
                <w:sz w:val="20"/>
                <w:szCs w:val="20"/>
              </w:rPr>
              <w:t xml:space="preserve"> benigna ed endometriosi lieve/moderata</w:t>
            </w:r>
          </w:p>
        </w:tc>
      </w:tr>
      <w:tr w:rsidR="00443B3C" w14:paraId="160C0A75" w14:textId="77777777" w:rsidTr="00BE689C">
        <w:tc>
          <w:tcPr>
            <w:tcW w:w="36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85AF" w14:textId="77777777" w:rsidR="00443B3C" w:rsidRDefault="00443B3C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75B8" w14:textId="2B9E3614" w:rsidR="00443B3C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  <w:r w:rsidR="00443B3C">
              <w:rPr>
                <w:rFonts w:ascii="Arial" w:hAnsi="Arial" w:cs="Arial"/>
                <w:sz w:val="20"/>
                <w:szCs w:val="20"/>
              </w:rPr>
              <w:t xml:space="preserve"> isterectomie</w:t>
            </w:r>
            <w:r w:rsidR="00CD70E7">
              <w:rPr>
                <w:rFonts w:ascii="Arial" w:hAnsi="Arial" w:cs="Arial"/>
                <w:sz w:val="20"/>
                <w:szCs w:val="20"/>
              </w:rPr>
              <w:t xml:space="preserve"> totali</w:t>
            </w:r>
          </w:p>
        </w:tc>
      </w:tr>
      <w:tr w:rsidR="00443B3C" w14:paraId="2AF2B780" w14:textId="77777777" w:rsidTr="00443B3C">
        <w:tc>
          <w:tcPr>
            <w:tcW w:w="36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CE3C" w14:textId="77777777" w:rsidR="00443B3C" w:rsidRDefault="00443B3C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ADDC" w14:textId="69FDEEE7" w:rsidR="00443B3C" w:rsidRDefault="00CD16E6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443B3C">
              <w:rPr>
                <w:rFonts w:ascii="Arial" w:hAnsi="Arial" w:cs="Arial"/>
                <w:sz w:val="20"/>
                <w:szCs w:val="20"/>
              </w:rPr>
              <w:t xml:space="preserve"> interventi per endometriosi pelvica profonda</w:t>
            </w:r>
            <w:r>
              <w:rPr>
                <w:rFonts w:ascii="Arial" w:hAnsi="Arial" w:cs="Arial"/>
                <w:sz w:val="20"/>
                <w:szCs w:val="20"/>
              </w:rPr>
              <w:t xml:space="preserve"> (di cui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</w:t>
            </w:r>
            <w:proofErr w:type="gramEnd"/>
            <w:r w:rsidR="008502D6">
              <w:rPr>
                <w:rFonts w:ascii="Arial" w:hAnsi="Arial" w:cs="Arial"/>
                <w:sz w:val="20"/>
                <w:szCs w:val="20"/>
              </w:rPr>
              <w:t xml:space="preserve"> con resezione del retto, 2 con reimpianto ureterale)</w:t>
            </w:r>
          </w:p>
        </w:tc>
      </w:tr>
      <w:tr w:rsidR="00443B3C" w14:paraId="29AA72E6" w14:textId="77777777" w:rsidTr="00443B3C">
        <w:tc>
          <w:tcPr>
            <w:tcW w:w="36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340C" w14:textId="77777777" w:rsidR="00443B3C" w:rsidRDefault="00443B3C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8D46" w14:textId="4E7D8B3A" w:rsidR="00443B3C" w:rsidRDefault="00CD16E6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443B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43B3C">
              <w:rPr>
                <w:rFonts w:ascii="Arial" w:hAnsi="Arial" w:cs="Arial"/>
                <w:sz w:val="20"/>
                <w:szCs w:val="20"/>
              </w:rPr>
              <w:t>colposacropessi</w:t>
            </w:r>
            <w:proofErr w:type="spellEnd"/>
            <w:r w:rsidR="00CD70E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CD70E7">
              <w:rPr>
                <w:rFonts w:ascii="Arial" w:hAnsi="Arial" w:cs="Arial"/>
                <w:sz w:val="20"/>
                <w:szCs w:val="20"/>
              </w:rPr>
              <w:t>cervicosacropessi</w:t>
            </w:r>
            <w:proofErr w:type="spellEnd"/>
            <w:r w:rsidR="00CD70E7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="00CD70E7">
              <w:rPr>
                <w:rFonts w:ascii="Arial" w:hAnsi="Arial" w:cs="Arial"/>
                <w:sz w:val="20"/>
                <w:szCs w:val="20"/>
              </w:rPr>
              <w:t>isterosacropessi</w:t>
            </w:r>
            <w:proofErr w:type="gramEnd"/>
          </w:p>
        </w:tc>
      </w:tr>
      <w:tr w:rsidR="00443B3C" w14:paraId="749232B0" w14:textId="77777777" w:rsidTr="00443B3C">
        <w:tc>
          <w:tcPr>
            <w:tcW w:w="365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7116" w14:textId="77777777" w:rsidR="00443B3C" w:rsidRDefault="00443B3C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2C16" w14:textId="2CB25EA9" w:rsidR="00443B3C" w:rsidRDefault="00CD16E6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43B3C">
              <w:rPr>
                <w:rFonts w:ascii="Arial" w:hAnsi="Arial" w:cs="Arial"/>
                <w:sz w:val="20"/>
                <w:szCs w:val="20"/>
              </w:rPr>
              <w:t xml:space="preserve"> miomectomie</w:t>
            </w:r>
          </w:p>
        </w:tc>
      </w:tr>
      <w:tr w:rsidR="00D57B65" w14:paraId="23CEE5E2" w14:textId="77777777" w:rsidTr="00BE689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F295" w14:textId="77777777" w:rsidR="00D57B65" w:rsidRDefault="00956A19">
            <w:pPr>
              <w:pStyle w:val="Predefinito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Chirurgia vaginale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344B" w14:textId="07796B7F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isterectomie con ricostruzione del pavimento pelvico</w:t>
            </w:r>
          </w:p>
        </w:tc>
      </w:tr>
      <w:tr w:rsidR="00D57B65" w14:paraId="1326A9A6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D143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E018" w14:textId="02EF48A4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sling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suburetrali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per il trattamento della IUS</w:t>
            </w:r>
          </w:p>
        </w:tc>
      </w:tr>
      <w:tr w:rsidR="00D57B65" w14:paraId="418901AF" w14:textId="77777777" w:rsidTr="00BE689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103C" w14:textId="77777777" w:rsidR="00D57B65" w:rsidRDefault="00956A19">
            <w:pPr>
              <w:pStyle w:val="Predefinito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Altra chirurgia endoscopica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99DA" w14:textId="2FB7EBEA" w:rsidR="00D57B65" w:rsidRDefault="00CC2F62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D16E6">
              <w:rPr>
                <w:rFonts w:ascii="Arial" w:hAnsi="Arial" w:cs="Arial"/>
                <w:sz w:val="20"/>
                <w:szCs w:val="20"/>
              </w:rPr>
              <w:t>90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isteroscopie operative</w:t>
            </w:r>
          </w:p>
        </w:tc>
      </w:tr>
      <w:tr w:rsidR="00D57B65" w14:paraId="7E2AC41E" w14:textId="77777777" w:rsidTr="00BE689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66F9" w14:textId="77777777" w:rsidR="00D57B65" w:rsidRDefault="00D57B65">
            <w:pPr>
              <w:pStyle w:val="Predefinito"/>
              <w:snapToGrid w:val="0"/>
            </w:pPr>
          </w:p>
          <w:p w14:paraId="1D05347A" w14:textId="77777777" w:rsidR="00D57B65" w:rsidRDefault="00956A19">
            <w:pPr>
              <w:pStyle w:val="Predefinito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Procedure ambulatoriali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F3E0" w14:textId="2BDC0B27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conizzazioni con ansa DTC</w:t>
            </w:r>
          </w:p>
        </w:tc>
      </w:tr>
      <w:tr w:rsidR="00D57B65" w14:paraId="106142CA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BAE5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B0BD" w14:textId="50134C4E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isteroscopie diagnostiche</w:t>
            </w:r>
          </w:p>
        </w:tc>
      </w:tr>
      <w:tr w:rsidR="00D57B65" w14:paraId="192AE1B7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0A15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CB81" w14:textId="683E0F38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interventi di piccola chirurgia</w:t>
            </w:r>
          </w:p>
        </w:tc>
      </w:tr>
      <w:tr w:rsidR="00D57B65" w14:paraId="301E82FA" w14:textId="77777777" w:rsidTr="00BE689C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F8C2" w14:textId="77777777" w:rsidR="00D57B65" w:rsidRDefault="00D57B65">
            <w:pPr>
              <w:pStyle w:val="Predefinito"/>
              <w:snapToGrid w:val="0"/>
            </w:pPr>
          </w:p>
          <w:p w14:paraId="3B50E4B2" w14:textId="77777777" w:rsidR="00D57B65" w:rsidRDefault="00D57B65">
            <w:pPr>
              <w:pStyle w:val="Predefinito"/>
            </w:pPr>
          </w:p>
          <w:p w14:paraId="29625FAD" w14:textId="77777777" w:rsidR="00D57B65" w:rsidRDefault="00D57B65">
            <w:pPr>
              <w:pStyle w:val="Predefinito"/>
            </w:pPr>
          </w:p>
          <w:p w14:paraId="3DFD2F9D" w14:textId="77777777" w:rsidR="00D57B65" w:rsidRDefault="00D57B65">
            <w:pPr>
              <w:pStyle w:val="Predefinito"/>
            </w:pPr>
          </w:p>
          <w:p w14:paraId="3518639E" w14:textId="77777777" w:rsidR="00D57B65" w:rsidRDefault="00D57B65">
            <w:pPr>
              <w:pStyle w:val="Predefinito"/>
            </w:pPr>
          </w:p>
          <w:p w14:paraId="03B2661D" w14:textId="77777777" w:rsidR="00D57B65" w:rsidRDefault="00956A19">
            <w:pPr>
              <w:pStyle w:val="Predefinito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Interventi per patologia oncologica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2579" w14:textId="75617782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Debulking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per carcinoma ovarico ±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linfadenectomia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pelvica e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lomboaortica</w:t>
            </w:r>
            <w:proofErr w:type="spellEnd"/>
          </w:p>
        </w:tc>
      </w:tr>
      <w:tr w:rsidR="00D57B65" w14:paraId="066BE17F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7994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E48E" w14:textId="5EC22F1B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laparotomie per tum</w:t>
            </w:r>
            <w:r>
              <w:rPr>
                <w:rFonts w:ascii="Arial" w:hAnsi="Arial" w:cs="Arial"/>
                <w:sz w:val="20"/>
                <w:szCs w:val="20"/>
              </w:rPr>
              <w:t xml:space="preserve">ori del corpo uterino (di cui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39</w:t>
            </w:r>
            <w:proofErr w:type="gramEnd"/>
            <w:r w:rsidR="00956A19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linfadenectomia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pelvica e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lomboaortica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57B65" w14:paraId="4591D8DE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8AAB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B18A" w14:textId="4803C17F" w:rsidR="00D57B65" w:rsidRDefault="00443B3C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isterectomie radicali </w:t>
            </w:r>
            <w:r w:rsidR="00DD7423">
              <w:rPr>
                <w:rFonts w:ascii="Arial" w:hAnsi="Arial" w:cs="Arial"/>
                <w:sz w:val="20"/>
                <w:szCs w:val="20"/>
              </w:rPr>
              <w:t xml:space="preserve">laparotomiche 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con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linfadenectomia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pelvica</w:t>
            </w:r>
          </w:p>
        </w:tc>
      </w:tr>
      <w:tr w:rsidR="00D57B65" w14:paraId="01243703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9F68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1BB1" w14:textId="46F50407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isterectomie </w:t>
            </w:r>
            <w:proofErr w:type="spellStart"/>
            <w:r w:rsidR="00383C82">
              <w:rPr>
                <w:rFonts w:ascii="Arial" w:hAnsi="Arial" w:cs="Arial"/>
                <w:sz w:val="20"/>
                <w:szCs w:val="20"/>
              </w:rPr>
              <w:t>extrafasciali</w:t>
            </w:r>
            <w:proofErr w:type="spellEnd"/>
            <w:r w:rsidR="00383C8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443B3C">
              <w:rPr>
                <w:rFonts w:ascii="Arial" w:hAnsi="Arial" w:cs="Arial"/>
                <w:sz w:val="20"/>
                <w:szCs w:val="20"/>
              </w:rPr>
              <w:t xml:space="preserve">radicali </w:t>
            </w:r>
            <w:r w:rsidR="00383C82">
              <w:rPr>
                <w:rFonts w:ascii="Arial" w:hAnsi="Arial" w:cs="Arial"/>
                <w:sz w:val="20"/>
                <w:szCs w:val="20"/>
              </w:rPr>
              <w:t>classe A</w:t>
            </w:r>
            <w:proofErr w:type="gramEnd"/>
            <w:r w:rsidR="00383C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56A19">
              <w:rPr>
                <w:rFonts w:ascii="Arial" w:hAnsi="Arial" w:cs="Arial"/>
                <w:sz w:val="20"/>
                <w:szCs w:val="20"/>
              </w:rPr>
              <w:t>laparoscopiche</w:t>
            </w:r>
          </w:p>
        </w:tc>
      </w:tr>
      <w:tr w:rsidR="00D57B65" w14:paraId="05AF3810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1C2B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92AA" w14:textId="15E5302C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isterectomie radicali laparoscopiche </w:t>
            </w:r>
            <w:r w:rsidR="00443B3C">
              <w:rPr>
                <w:rFonts w:ascii="Arial" w:hAnsi="Arial" w:cs="Arial"/>
                <w:sz w:val="20"/>
                <w:szCs w:val="20"/>
              </w:rPr>
              <w:t>(radicalità &gt; B1</w:t>
            </w:r>
            <w:r w:rsidR="00D21487">
              <w:rPr>
                <w:rFonts w:ascii="Arial" w:hAnsi="Arial" w:cs="Arial"/>
                <w:sz w:val="20"/>
                <w:szCs w:val="20"/>
              </w:rPr>
              <w:t xml:space="preserve"> sec Q-M</w:t>
            </w:r>
            <w:r w:rsidR="00443B3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con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linf</w:t>
            </w:r>
            <w:r w:rsidR="00D21487">
              <w:rPr>
                <w:rFonts w:ascii="Arial" w:hAnsi="Arial" w:cs="Arial"/>
                <w:sz w:val="20"/>
                <w:szCs w:val="20"/>
              </w:rPr>
              <w:t>o</w:t>
            </w:r>
            <w:r w:rsidR="00956A19">
              <w:rPr>
                <w:rFonts w:ascii="Arial" w:hAnsi="Arial" w:cs="Arial"/>
                <w:sz w:val="20"/>
                <w:szCs w:val="20"/>
              </w:rPr>
              <w:t>adenectomia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pelvica</w:t>
            </w:r>
          </w:p>
        </w:tc>
      </w:tr>
      <w:tr w:rsidR="00D57B65" w14:paraId="507BA200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690C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C3C8" w14:textId="06011462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laparotomie/laparoscopie per recidiva di malattia</w:t>
            </w:r>
          </w:p>
        </w:tc>
      </w:tr>
      <w:tr w:rsidR="00D57B65" w14:paraId="62E06ECD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CBBE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0786" w14:textId="75C9DF7C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CC2F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vulvectomie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emi</w:t>
            </w:r>
            <w:r w:rsidR="00C72BFB">
              <w:rPr>
                <w:rFonts w:ascii="Arial" w:hAnsi="Arial" w:cs="Arial"/>
                <w:sz w:val="20"/>
                <w:szCs w:val="20"/>
              </w:rPr>
              <w:t>v</w:t>
            </w:r>
            <w:r w:rsidR="00443B3C">
              <w:rPr>
                <w:rFonts w:ascii="Arial" w:hAnsi="Arial" w:cs="Arial"/>
                <w:sz w:val="20"/>
                <w:szCs w:val="20"/>
              </w:rPr>
              <w:t>ulvectomie</w:t>
            </w:r>
            <w:proofErr w:type="spellEnd"/>
            <w:r w:rsidR="00443B3C">
              <w:rPr>
                <w:rFonts w:ascii="Arial" w:hAnsi="Arial" w:cs="Arial"/>
                <w:sz w:val="20"/>
                <w:szCs w:val="20"/>
              </w:rPr>
              <w:t xml:space="preserve"> (9 SLN inguinali e </w:t>
            </w:r>
            <w:proofErr w:type="gramStart"/>
            <w:r w:rsidR="00443B3C">
              <w:rPr>
                <w:rFonts w:ascii="Arial" w:hAnsi="Arial" w:cs="Arial"/>
                <w:sz w:val="20"/>
                <w:szCs w:val="20"/>
              </w:rPr>
              <w:t>17</w:t>
            </w:r>
            <w:proofErr w:type="gramEnd"/>
            <w:r w:rsidR="00956A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linfadenectomie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inguinali)</w:t>
            </w:r>
          </w:p>
        </w:tc>
      </w:tr>
      <w:tr w:rsidR="00D57B65" w14:paraId="307DB634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A77B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00EF" w14:textId="30950F5A" w:rsidR="00D57B65" w:rsidRDefault="00443B3C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linf</w:t>
            </w:r>
            <w:r w:rsidR="00550560">
              <w:rPr>
                <w:rFonts w:ascii="Arial" w:hAnsi="Arial" w:cs="Arial"/>
                <w:sz w:val="20"/>
                <w:szCs w:val="20"/>
              </w:rPr>
              <w:t>o</w:t>
            </w:r>
            <w:r w:rsidR="00956A19">
              <w:rPr>
                <w:rFonts w:ascii="Arial" w:hAnsi="Arial" w:cs="Arial"/>
                <w:sz w:val="20"/>
                <w:szCs w:val="20"/>
              </w:rPr>
              <w:t>adenectomie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pelviche laparoscopiche (come procedura isolata)</w:t>
            </w:r>
          </w:p>
        </w:tc>
      </w:tr>
      <w:tr w:rsidR="00383C82" w14:paraId="23FE5698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9D9E" w14:textId="77777777" w:rsidR="00383C82" w:rsidRDefault="00383C82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03DC" w14:textId="77777777" w:rsidR="00383C82" w:rsidRDefault="00CD16E6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383C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83C82">
              <w:rPr>
                <w:rFonts w:ascii="Arial" w:hAnsi="Arial" w:cs="Arial"/>
                <w:sz w:val="20"/>
                <w:szCs w:val="20"/>
              </w:rPr>
              <w:t>linf</w:t>
            </w:r>
            <w:r w:rsidR="00550560">
              <w:rPr>
                <w:rFonts w:ascii="Arial" w:hAnsi="Arial" w:cs="Arial"/>
                <w:sz w:val="20"/>
                <w:szCs w:val="20"/>
              </w:rPr>
              <w:t>o</w:t>
            </w:r>
            <w:r w:rsidR="00383C82">
              <w:rPr>
                <w:rFonts w:ascii="Arial" w:hAnsi="Arial" w:cs="Arial"/>
                <w:sz w:val="20"/>
                <w:szCs w:val="20"/>
              </w:rPr>
              <w:t>adenectomie</w:t>
            </w:r>
            <w:proofErr w:type="spellEnd"/>
            <w:r w:rsidR="00383C82">
              <w:rPr>
                <w:rFonts w:ascii="Arial" w:hAnsi="Arial" w:cs="Arial"/>
                <w:sz w:val="20"/>
                <w:szCs w:val="20"/>
              </w:rPr>
              <w:t xml:space="preserve"> pelviche e </w:t>
            </w:r>
            <w:proofErr w:type="spellStart"/>
            <w:r w:rsidR="00383C82">
              <w:rPr>
                <w:rFonts w:ascii="Arial" w:hAnsi="Arial" w:cs="Arial"/>
                <w:sz w:val="20"/>
                <w:szCs w:val="20"/>
              </w:rPr>
              <w:t>lomboaortiche</w:t>
            </w:r>
            <w:proofErr w:type="spellEnd"/>
            <w:r w:rsidR="00383C82">
              <w:rPr>
                <w:rFonts w:ascii="Arial" w:hAnsi="Arial" w:cs="Arial"/>
                <w:sz w:val="20"/>
                <w:szCs w:val="20"/>
              </w:rPr>
              <w:t xml:space="preserve"> laparoscopiche (come procedura isolata o complementare)</w:t>
            </w:r>
          </w:p>
          <w:p w14:paraId="5E169927" w14:textId="606EE8C2" w:rsidR="00107B9B" w:rsidRDefault="00107B9B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casi di SLN tumore endometriale (esperienza iniziale)</w:t>
            </w:r>
          </w:p>
        </w:tc>
      </w:tr>
      <w:tr w:rsidR="00B90BBB" w14:paraId="2D401069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1461" w14:textId="77777777" w:rsidR="00B90BBB" w:rsidRDefault="00B90BBB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BB16" w14:textId="35523113" w:rsidR="00B90BBB" w:rsidRDefault="00CC2F62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957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957A3">
              <w:rPr>
                <w:rFonts w:ascii="Arial" w:hAnsi="Arial" w:cs="Arial"/>
                <w:sz w:val="20"/>
                <w:szCs w:val="20"/>
              </w:rPr>
              <w:t>eviscerazionI</w:t>
            </w:r>
            <w:proofErr w:type="spellEnd"/>
            <w:proofErr w:type="gramEnd"/>
            <w:r w:rsidR="00B90BBB">
              <w:rPr>
                <w:rFonts w:ascii="Arial" w:hAnsi="Arial" w:cs="Arial"/>
                <w:sz w:val="20"/>
                <w:szCs w:val="20"/>
              </w:rPr>
              <w:t xml:space="preserve"> pelvic</w:t>
            </w:r>
            <w:r w:rsidR="009957A3">
              <w:rPr>
                <w:rFonts w:ascii="Arial" w:hAnsi="Arial" w:cs="Arial"/>
                <w:sz w:val="20"/>
                <w:szCs w:val="20"/>
              </w:rPr>
              <w:t>he</w:t>
            </w:r>
          </w:p>
        </w:tc>
      </w:tr>
      <w:tr w:rsidR="00D57B65" w14:paraId="13FCA026" w14:textId="77777777" w:rsidTr="00BE689C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B983" w14:textId="77777777" w:rsidR="00D57B65" w:rsidRDefault="00D57B65">
            <w:pPr>
              <w:pStyle w:val="Predefinito"/>
              <w:snapToGrid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C184" w14:textId="052CDC3D" w:rsidR="00D57B65" w:rsidRDefault="00CD16E6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interventi </w:t>
            </w:r>
            <w:proofErr w:type="gramStart"/>
            <w:r w:rsidR="00956A19">
              <w:rPr>
                <w:rFonts w:ascii="Arial" w:hAnsi="Arial" w:cs="Arial"/>
                <w:sz w:val="20"/>
                <w:szCs w:val="20"/>
              </w:rPr>
              <w:t>in qualità di</w:t>
            </w:r>
            <w:proofErr w:type="gramEnd"/>
            <w:r w:rsidR="00956A19">
              <w:rPr>
                <w:rFonts w:ascii="Arial" w:hAnsi="Arial" w:cs="Arial"/>
                <w:sz w:val="20"/>
                <w:szCs w:val="20"/>
              </w:rPr>
              <w:t xml:space="preserve"> assistente per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comorbilità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extragenitali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(resezioni intestinali, reimpianti ureterali, </w:t>
            </w:r>
            <w:proofErr w:type="spellStart"/>
            <w:r w:rsidR="00956A19">
              <w:rPr>
                <w:rFonts w:ascii="Arial" w:hAnsi="Arial" w:cs="Arial"/>
                <w:sz w:val="20"/>
                <w:szCs w:val="20"/>
              </w:rPr>
              <w:t>metastasectomie</w:t>
            </w:r>
            <w:proofErr w:type="spellEnd"/>
            <w:r w:rsidR="00956A19">
              <w:rPr>
                <w:rFonts w:ascii="Arial" w:hAnsi="Arial" w:cs="Arial"/>
                <w:sz w:val="20"/>
                <w:szCs w:val="20"/>
              </w:rPr>
              <w:t xml:space="preserve"> addome superiore etc.)</w:t>
            </w:r>
          </w:p>
        </w:tc>
      </w:tr>
      <w:tr w:rsidR="00D57B65" w14:paraId="5257A982" w14:textId="77777777" w:rsidTr="00BE689C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89850" w14:textId="77777777" w:rsidR="00D57B65" w:rsidRDefault="00956A19">
            <w:pPr>
              <w:pStyle w:val="Predefinito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Interventi ostetrici maggiori </w:t>
            </w:r>
          </w:p>
          <w:p w14:paraId="42180BFB" w14:textId="77777777" w:rsidR="00D57B65" w:rsidRDefault="00956A19">
            <w:pPr>
              <w:pStyle w:val="Predefinito"/>
            </w:pPr>
            <w:r>
              <w:rPr>
                <w:rFonts w:ascii="Arial" w:hAnsi="Arial" w:cs="Arial"/>
                <w:i/>
                <w:sz w:val="14"/>
                <w:szCs w:val="20"/>
              </w:rPr>
              <w:t>(compreso periodo di specializzazione 2000-2004)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F207" w14:textId="01360651" w:rsidR="00D57B65" w:rsidRDefault="00CD16E6">
            <w:pPr>
              <w:pStyle w:val="Predefini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  <w:r w:rsidR="00956A19">
              <w:rPr>
                <w:rFonts w:ascii="Arial" w:hAnsi="Arial" w:cs="Arial"/>
                <w:sz w:val="20"/>
                <w:szCs w:val="20"/>
              </w:rPr>
              <w:t xml:space="preserve"> tagli cesarei </w:t>
            </w:r>
          </w:p>
          <w:p w14:paraId="2F906AA3" w14:textId="72A4D03B" w:rsidR="00383C82" w:rsidRDefault="00383C82">
            <w:pPr>
              <w:pStyle w:val="Predefinito"/>
            </w:pPr>
            <w:r>
              <w:rPr>
                <w:rFonts w:ascii="Arial" w:hAnsi="Arial" w:cs="Arial"/>
                <w:sz w:val="20"/>
                <w:szCs w:val="20"/>
              </w:rPr>
              <w:t>2 isterectomie post-cesareo</w:t>
            </w:r>
          </w:p>
        </w:tc>
      </w:tr>
    </w:tbl>
    <w:p w14:paraId="080EC635" w14:textId="77777777" w:rsidR="00D57B65" w:rsidRDefault="00D57B65">
      <w:pPr>
        <w:pStyle w:val="Predefinito"/>
        <w:ind w:left="708"/>
      </w:pPr>
    </w:p>
    <w:p w14:paraId="39D69AE6" w14:textId="77777777" w:rsidR="00D57B65" w:rsidRDefault="00D57B65">
      <w:pPr>
        <w:pStyle w:val="Predefinito"/>
        <w:ind w:left="708"/>
      </w:pPr>
    </w:p>
    <w:p w14:paraId="49383D68" w14:textId="77777777" w:rsidR="00201656" w:rsidRDefault="00201656">
      <w:pPr>
        <w:rPr>
          <w:rFonts w:ascii="Arial" w:eastAsia="Times New Roman" w:hAnsi="Arial" w:cs="Arial"/>
          <w:b/>
          <w:bCs/>
          <w:color w:val="365F91"/>
          <w:sz w:val="20"/>
          <w:szCs w:val="20"/>
          <w:lang w:eastAsia="zh-CN"/>
        </w:rPr>
      </w:pPr>
      <w:r>
        <w:rPr>
          <w:rFonts w:ascii="Arial" w:hAnsi="Arial" w:cs="Arial"/>
          <w:color w:val="365F91"/>
          <w:sz w:val="20"/>
          <w:szCs w:val="20"/>
        </w:rPr>
        <w:br w:type="page"/>
      </w:r>
    </w:p>
    <w:p w14:paraId="79013381" w14:textId="1380A4A0" w:rsidR="00D57B65" w:rsidRDefault="00956A19">
      <w:pPr>
        <w:pStyle w:val="Intestazione3"/>
      </w:pPr>
      <w:r>
        <w:rPr>
          <w:rFonts w:ascii="Arial" w:hAnsi="Arial" w:cs="Arial"/>
          <w:color w:val="365F91"/>
          <w:sz w:val="20"/>
          <w:szCs w:val="20"/>
        </w:rPr>
        <w:lastRenderedPageBreak/>
        <w:t>PUBBLICAZIONI</w:t>
      </w:r>
    </w:p>
    <w:p w14:paraId="3E21E6C8" w14:textId="77777777" w:rsidR="00D57B65" w:rsidRDefault="00D57B65">
      <w:pPr>
        <w:pStyle w:val="Predefinito"/>
      </w:pPr>
    </w:p>
    <w:p w14:paraId="3BD1AAB5" w14:textId="3CCA56C1" w:rsidR="00224A01" w:rsidRDefault="00956A19" w:rsidP="00224A01">
      <w:pPr>
        <w:pStyle w:val="Predefinito"/>
        <w:numPr>
          <w:ilvl w:val="0"/>
          <w:numId w:val="9"/>
        </w:numPr>
        <w:shd w:val="clear" w:color="auto" w:fill="FFFFFF"/>
        <w:autoSpaceDE w:val="0"/>
        <w:rPr>
          <w:rFonts w:ascii="Arial" w:hAnsi="Arial" w:cs="Arial"/>
          <w:b/>
          <w:i/>
          <w:sz w:val="20"/>
          <w:szCs w:val="20"/>
          <w:lang w:val="en-GB"/>
        </w:rPr>
      </w:pPr>
      <w:proofErr w:type="spellStart"/>
      <w:r>
        <w:rPr>
          <w:rFonts w:ascii="Arial" w:hAnsi="Arial" w:cs="Arial"/>
          <w:i/>
          <w:sz w:val="20"/>
          <w:szCs w:val="20"/>
        </w:rPr>
        <w:t>Carbotti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G, Orengo AM, </w:t>
      </w:r>
      <w:proofErr w:type="spellStart"/>
      <w:r>
        <w:rPr>
          <w:rFonts w:ascii="Arial" w:hAnsi="Arial" w:cs="Arial"/>
          <w:i/>
          <w:sz w:val="20"/>
          <w:szCs w:val="20"/>
        </w:rPr>
        <w:t>Mezzanzanica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D, Bagnoli M, Brizzolara A, </w:t>
      </w:r>
      <w:proofErr w:type="spellStart"/>
      <w:r>
        <w:rPr>
          <w:rFonts w:ascii="Arial" w:hAnsi="Arial" w:cs="Arial"/>
          <w:i/>
          <w:sz w:val="20"/>
          <w:szCs w:val="20"/>
        </w:rPr>
        <w:t>Emionite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Laura, </w:t>
      </w:r>
      <w:r>
        <w:rPr>
          <w:rFonts w:ascii="Arial" w:hAnsi="Arial" w:cs="Arial"/>
          <w:b/>
          <w:i/>
          <w:sz w:val="20"/>
          <w:szCs w:val="20"/>
        </w:rPr>
        <w:t>Puppo A</w:t>
      </w:r>
      <w:r>
        <w:rPr>
          <w:rFonts w:ascii="Arial" w:hAnsi="Arial" w:cs="Arial"/>
          <w:i/>
          <w:sz w:val="20"/>
          <w:szCs w:val="20"/>
        </w:rPr>
        <w:t xml:space="preserve">, Centurioni MG, </w:t>
      </w:r>
      <w:proofErr w:type="spellStart"/>
      <w:r>
        <w:rPr>
          <w:rFonts w:ascii="Arial" w:hAnsi="Arial" w:cs="Arial"/>
          <w:i/>
          <w:sz w:val="20"/>
          <w:szCs w:val="20"/>
        </w:rPr>
        <w:t>Bruzzone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M, Marroni P, Rossello A, </w:t>
      </w:r>
      <w:proofErr w:type="spellStart"/>
      <w:r>
        <w:rPr>
          <w:rFonts w:ascii="Arial" w:hAnsi="Arial" w:cs="Arial"/>
          <w:i/>
          <w:sz w:val="20"/>
          <w:szCs w:val="20"/>
        </w:rPr>
        <w:t>Canevari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S, </w:t>
      </w:r>
      <w:proofErr w:type="spellStart"/>
      <w:r>
        <w:rPr>
          <w:rFonts w:ascii="Arial" w:hAnsi="Arial" w:cs="Arial"/>
          <w:i/>
          <w:sz w:val="20"/>
          <w:szCs w:val="20"/>
        </w:rPr>
        <w:t>Ferrini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S, </w:t>
      </w:r>
      <w:proofErr w:type="spellStart"/>
      <w:r>
        <w:rPr>
          <w:rFonts w:ascii="Arial" w:hAnsi="Arial" w:cs="Arial"/>
          <w:i/>
          <w:sz w:val="20"/>
          <w:szCs w:val="20"/>
        </w:rPr>
        <w:t>Fabbi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M.</w:t>
      </w:r>
      <w:r>
        <w:rPr>
          <w:rFonts w:ascii="Verdana" w:hAnsi="Verdana" w:cs="Verdana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Activated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Leukocyte</w:t>
      </w:r>
      <w:proofErr w:type="spellEnd"/>
      <w:r>
        <w:rPr>
          <w:rFonts w:ascii="Arial" w:hAnsi="Arial" w:cs="Arial"/>
          <w:sz w:val="20"/>
          <w:szCs w:val="20"/>
        </w:rPr>
        <w:t xml:space="preserve"> Cell </w:t>
      </w:r>
      <w:proofErr w:type="spellStart"/>
      <w:r>
        <w:rPr>
          <w:rFonts w:ascii="Arial" w:hAnsi="Arial" w:cs="Arial"/>
          <w:sz w:val="20"/>
          <w:szCs w:val="20"/>
        </w:rPr>
        <w:t>Adhesion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Molecule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soluble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sALCAM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), a </w:t>
      </w:r>
      <w:proofErr w:type="spellStart"/>
      <w:r>
        <w:rPr>
          <w:rFonts w:ascii="Arial" w:hAnsi="Arial" w:cs="Arial"/>
          <w:sz w:val="20"/>
          <w:szCs w:val="20"/>
        </w:rPr>
        <w:t>potential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biomarker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epithelial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ovarian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cancer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increased</w:t>
      </w:r>
      <w:proofErr w:type="spellEnd"/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type</w:t>
      </w:r>
      <w:proofErr w:type="spellEnd"/>
      <w:r>
        <w:rPr>
          <w:rFonts w:ascii="Arial" w:hAnsi="Arial" w:cs="Arial"/>
          <w:sz w:val="20"/>
          <w:szCs w:val="20"/>
        </w:rPr>
        <w:t xml:space="preserve"> II </w:t>
      </w:r>
      <w:proofErr w:type="spellStart"/>
      <w:r>
        <w:rPr>
          <w:rFonts w:ascii="Arial" w:hAnsi="Arial" w:cs="Arial"/>
          <w:sz w:val="20"/>
          <w:szCs w:val="20"/>
        </w:rPr>
        <w:t>tumors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24A01" w:rsidRPr="00224A01">
        <w:rPr>
          <w:rFonts w:ascii="Arial" w:hAnsi="Arial" w:cs="Arial"/>
          <w:b/>
          <w:i/>
          <w:sz w:val="20"/>
          <w:szCs w:val="20"/>
          <w:lang w:val="en-GB"/>
        </w:rPr>
        <w:t>Int</w:t>
      </w:r>
      <w:proofErr w:type="spellEnd"/>
      <w:r w:rsidR="00224A01" w:rsidRPr="00224A01">
        <w:rPr>
          <w:rFonts w:ascii="Arial" w:hAnsi="Arial" w:cs="Arial"/>
          <w:b/>
          <w:i/>
          <w:sz w:val="20"/>
          <w:szCs w:val="20"/>
          <w:lang w:val="en-GB"/>
        </w:rPr>
        <w:t xml:space="preserve"> J Cancer. 2013 Jun 1</w:t>
      </w:r>
      <w:proofErr w:type="gramStart"/>
      <w:r w:rsidR="00224A01" w:rsidRPr="00224A01">
        <w:rPr>
          <w:rFonts w:ascii="Arial" w:hAnsi="Arial" w:cs="Arial"/>
          <w:b/>
          <w:i/>
          <w:sz w:val="20"/>
          <w:szCs w:val="20"/>
          <w:lang w:val="en-GB"/>
        </w:rPr>
        <w:t>;132</w:t>
      </w:r>
      <w:proofErr w:type="gramEnd"/>
      <w:r w:rsidR="00224A01" w:rsidRPr="00224A01">
        <w:rPr>
          <w:rFonts w:ascii="Arial" w:hAnsi="Arial" w:cs="Arial"/>
          <w:b/>
          <w:i/>
          <w:sz w:val="20"/>
          <w:szCs w:val="20"/>
          <w:lang w:val="en-GB"/>
        </w:rPr>
        <w:t xml:space="preserve">(11):2597-605. </w:t>
      </w:r>
      <w:proofErr w:type="spellStart"/>
      <w:proofErr w:type="gramStart"/>
      <w:r w:rsidR="00224A01" w:rsidRPr="00224A01">
        <w:rPr>
          <w:rFonts w:ascii="Arial" w:hAnsi="Arial" w:cs="Arial"/>
          <w:b/>
          <w:i/>
          <w:sz w:val="20"/>
          <w:szCs w:val="20"/>
          <w:lang w:val="en-GB"/>
        </w:rPr>
        <w:t>doi</w:t>
      </w:r>
      <w:proofErr w:type="spellEnd"/>
      <w:proofErr w:type="gramEnd"/>
      <w:r w:rsidR="00224A01" w:rsidRPr="00224A01">
        <w:rPr>
          <w:rFonts w:ascii="Arial" w:hAnsi="Arial" w:cs="Arial"/>
          <w:b/>
          <w:i/>
          <w:sz w:val="20"/>
          <w:szCs w:val="20"/>
          <w:lang w:val="en-GB"/>
        </w:rPr>
        <w:t xml:space="preserve">: 10.1002/ijc.27948. </w:t>
      </w:r>
      <w:proofErr w:type="spellStart"/>
      <w:r w:rsidR="00224A01" w:rsidRPr="00224A01">
        <w:rPr>
          <w:rFonts w:ascii="Arial" w:hAnsi="Arial" w:cs="Arial"/>
          <w:b/>
          <w:i/>
          <w:sz w:val="20"/>
          <w:szCs w:val="20"/>
          <w:lang w:val="en-GB"/>
        </w:rPr>
        <w:t>Epub</w:t>
      </w:r>
      <w:proofErr w:type="spellEnd"/>
      <w:r w:rsidR="00224A01" w:rsidRPr="00224A01">
        <w:rPr>
          <w:rFonts w:ascii="Arial" w:hAnsi="Arial" w:cs="Arial"/>
          <w:b/>
          <w:i/>
          <w:sz w:val="20"/>
          <w:szCs w:val="20"/>
          <w:lang w:val="en-GB"/>
        </w:rPr>
        <w:t xml:space="preserve"> 2012 Dec 13.</w:t>
      </w:r>
    </w:p>
    <w:p w14:paraId="396EEF6C" w14:textId="77777777" w:rsidR="00224A01" w:rsidRPr="00224A01" w:rsidRDefault="00224A01" w:rsidP="00224A01">
      <w:pPr>
        <w:pStyle w:val="Predefinito"/>
        <w:shd w:val="clear" w:color="auto" w:fill="FFFFFF"/>
        <w:autoSpaceDE w:val="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62F470B5" w14:textId="23301731" w:rsidR="00D57B65" w:rsidRPr="00224A01" w:rsidRDefault="00224A01" w:rsidP="00224A01">
      <w:pPr>
        <w:pStyle w:val="Predefinito"/>
        <w:numPr>
          <w:ilvl w:val="0"/>
          <w:numId w:val="9"/>
        </w:numPr>
        <w:shd w:val="clear" w:color="auto" w:fill="FFFFFF"/>
        <w:autoSpaceDE w:val="0"/>
        <w:rPr>
          <w:rFonts w:ascii="Arial" w:hAnsi="Arial" w:cs="Arial"/>
          <w:b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</w:rPr>
        <w:t xml:space="preserve">Orengo AM, </w:t>
      </w:r>
      <w:proofErr w:type="spellStart"/>
      <w:r>
        <w:rPr>
          <w:rFonts w:ascii="Arial" w:hAnsi="Arial" w:cs="Arial"/>
          <w:i/>
          <w:sz w:val="20"/>
          <w:szCs w:val="20"/>
        </w:rPr>
        <w:t>Fabbi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M, </w:t>
      </w:r>
      <w:proofErr w:type="spellStart"/>
      <w:r>
        <w:rPr>
          <w:rFonts w:ascii="Arial" w:hAnsi="Arial" w:cs="Arial"/>
          <w:i/>
          <w:sz w:val="20"/>
          <w:szCs w:val="20"/>
        </w:rPr>
        <w:t>Miglietta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L, Andreani C, </w:t>
      </w:r>
      <w:proofErr w:type="spellStart"/>
      <w:r>
        <w:rPr>
          <w:rFonts w:ascii="Arial" w:hAnsi="Arial" w:cs="Arial"/>
          <w:i/>
          <w:sz w:val="20"/>
          <w:szCs w:val="20"/>
        </w:rPr>
        <w:t>Bruzzone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M, </w:t>
      </w:r>
      <w:r>
        <w:rPr>
          <w:rFonts w:ascii="Arial" w:hAnsi="Arial" w:cs="Arial"/>
          <w:b/>
          <w:i/>
          <w:sz w:val="20"/>
          <w:szCs w:val="20"/>
        </w:rPr>
        <w:t>Puppo A</w:t>
      </w:r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Cristoforoni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P, Grazia Centurioni M, Gualco M, Salvi S, Boccardo S, </w:t>
      </w:r>
      <w:proofErr w:type="spellStart"/>
      <w:r>
        <w:rPr>
          <w:rFonts w:ascii="Arial" w:hAnsi="Arial" w:cs="Arial"/>
          <w:i/>
          <w:sz w:val="20"/>
          <w:szCs w:val="20"/>
        </w:rPr>
        <w:t>Truini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M, Piazza T, </w:t>
      </w:r>
      <w:proofErr w:type="spellStart"/>
      <w:r>
        <w:rPr>
          <w:rFonts w:ascii="Arial" w:hAnsi="Arial" w:cs="Arial"/>
          <w:i/>
          <w:sz w:val="20"/>
          <w:szCs w:val="20"/>
        </w:rPr>
        <w:t>Canevari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S, </w:t>
      </w:r>
      <w:proofErr w:type="spellStart"/>
      <w:r>
        <w:rPr>
          <w:rFonts w:ascii="Arial" w:hAnsi="Arial" w:cs="Arial"/>
          <w:i/>
          <w:sz w:val="20"/>
          <w:szCs w:val="20"/>
        </w:rPr>
        <w:t>Mezzanzanica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D, </w:t>
      </w:r>
      <w:proofErr w:type="spellStart"/>
      <w:r>
        <w:rPr>
          <w:rFonts w:ascii="Arial" w:hAnsi="Arial" w:cs="Arial"/>
          <w:i/>
          <w:sz w:val="20"/>
          <w:szCs w:val="20"/>
        </w:rPr>
        <w:t>Ferrini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</w:t>
      </w:r>
      <w:r w:rsidRPr="003C7C87">
        <w:rPr>
          <w:rFonts w:ascii="Arial" w:hAnsi="Arial" w:cs="Arial"/>
          <w:i/>
          <w:sz w:val="20"/>
          <w:szCs w:val="20"/>
        </w:rPr>
        <w:t>.</w:t>
      </w:r>
      <w:r w:rsidRPr="003C7C87">
        <w:rPr>
          <w:rFonts w:ascii="Arial" w:hAnsi="Arial" w:cs="Arial"/>
          <w:sz w:val="20"/>
          <w:szCs w:val="20"/>
        </w:rPr>
        <w:t xml:space="preserve"> </w:t>
      </w:r>
      <w:hyperlink r:id="rId11">
        <w:r w:rsidRPr="003C7C87">
          <w:rPr>
            <w:rStyle w:val="CollegamentoInternet"/>
            <w:rFonts w:ascii="Arial" w:hAnsi="Arial" w:cs="Arial"/>
            <w:color w:val="auto"/>
            <w:sz w:val="20"/>
            <w:szCs w:val="20"/>
            <w:u w:val="none"/>
            <w:lang w:val="en-GB"/>
          </w:rPr>
          <w:t>Interleukin (IL)-18, a biomarker of human ovarian carcinoma, is predominantly released as biologically inactive precursor.</w:t>
        </w:r>
      </w:hyperlink>
      <w:r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proofErr w:type="spellStart"/>
      <w:r w:rsidRPr="00224A01">
        <w:rPr>
          <w:rFonts w:ascii="Arial" w:hAnsi="Arial" w:cs="Arial"/>
          <w:b/>
          <w:i/>
          <w:sz w:val="20"/>
          <w:szCs w:val="20"/>
          <w:lang w:val="en-GB"/>
        </w:rPr>
        <w:t>Int</w:t>
      </w:r>
      <w:proofErr w:type="spellEnd"/>
      <w:r w:rsidRPr="00224A01">
        <w:rPr>
          <w:rFonts w:ascii="Arial" w:hAnsi="Arial" w:cs="Arial"/>
          <w:b/>
          <w:i/>
          <w:sz w:val="20"/>
          <w:szCs w:val="20"/>
          <w:lang w:val="en-GB"/>
        </w:rPr>
        <w:t xml:space="preserve"> J Cancer. 2011 Sep 1</w:t>
      </w:r>
      <w:proofErr w:type="gramStart"/>
      <w:r w:rsidRPr="00224A01">
        <w:rPr>
          <w:rFonts w:ascii="Arial" w:hAnsi="Arial" w:cs="Arial"/>
          <w:b/>
          <w:i/>
          <w:sz w:val="20"/>
          <w:szCs w:val="20"/>
          <w:lang w:val="en-GB"/>
        </w:rPr>
        <w:t>;129</w:t>
      </w:r>
      <w:proofErr w:type="gramEnd"/>
      <w:r w:rsidRPr="00224A01">
        <w:rPr>
          <w:rFonts w:ascii="Arial" w:hAnsi="Arial" w:cs="Arial"/>
          <w:b/>
          <w:i/>
          <w:sz w:val="20"/>
          <w:szCs w:val="20"/>
          <w:lang w:val="en-GB"/>
        </w:rPr>
        <w:t xml:space="preserve">(5):1116-25. </w:t>
      </w:r>
      <w:proofErr w:type="spellStart"/>
      <w:r w:rsidRPr="00224A01">
        <w:rPr>
          <w:rFonts w:ascii="Arial" w:hAnsi="Arial" w:cs="Arial"/>
          <w:b/>
          <w:i/>
          <w:sz w:val="20"/>
          <w:szCs w:val="20"/>
          <w:lang w:val="en-GB"/>
        </w:rPr>
        <w:t>doi</w:t>
      </w:r>
      <w:proofErr w:type="spellEnd"/>
      <w:r w:rsidRPr="00224A01">
        <w:rPr>
          <w:rFonts w:ascii="Arial" w:hAnsi="Arial" w:cs="Arial"/>
          <w:b/>
          <w:i/>
          <w:sz w:val="20"/>
          <w:szCs w:val="20"/>
          <w:lang w:val="en-GB"/>
        </w:rPr>
        <w:t xml:space="preserve">: 10.1002/ijc.25757. </w:t>
      </w:r>
      <w:proofErr w:type="spellStart"/>
      <w:r w:rsidRPr="00224A01">
        <w:rPr>
          <w:rFonts w:ascii="Arial" w:hAnsi="Arial" w:cs="Arial"/>
          <w:b/>
          <w:i/>
          <w:sz w:val="20"/>
          <w:szCs w:val="20"/>
          <w:lang w:val="en-GB"/>
        </w:rPr>
        <w:t>Epub</w:t>
      </w:r>
      <w:proofErr w:type="spellEnd"/>
      <w:r w:rsidRPr="00224A01">
        <w:rPr>
          <w:rFonts w:ascii="Arial" w:hAnsi="Arial" w:cs="Arial"/>
          <w:b/>
          <w:i/>
          <w:sz w:val="20"/>
          <w:szCs w:val="20"/>
          <w:lang w:val="en-GB"/>
        </w:rPr>
        <w:t xml:space="preserve"> 2011 Jan 6</w:t>
      </w:r>
    </w:p>
    <w:p w14:paraId="5694BDBF" w14:textId="77777777" w:rsidR="00D57B65" w:rsidRDefault="00D57B65">
      <w:pPr>
        <w:pStyle w:val="rprtbody1"/>
        <w:shd w:val="clear" w:color="auto" w:fill="FFFFFF"/>
        <w:ind w:left="720"/>
      </w:pPr>
    </w:p>
    <w:p w14:paraId="23403B1B" w14:textId="77777777" w:rsidR="00D57B65" w:rsidRDefault="00956A19">
      <w:pPr>
        <w:pStyle w:val="Predefinito"/>
        <w:numPr>
          <w:ilvl w:val="0"/>
          <w:numId w:val="9"/>
        </w:numPr>
      </w:pPr>
      <w:r>
        <w:rPr>
          <w:rFonts w:ascii="Arial" w:hAnsi="Arial" w:cs="Arial"/>
          <w:b/>
          <w:i/>
          <w:sz w:val="20"/>
          <w:szCs w:val="20"/>
        </w:rPr>
        <w:t>A Puppo</w:t>
      </w:r>
      <w:r>
        <w:rPr>
          <w:rFonts w:ascii="Arial" w:hAnsi="Arial" w:cs="Arial"/>
          <w:i/>
          <w:sz w:val="20"/>
          <w:szCs w:val="20"/>
        </w:rPr>
        <w:t xml:space="preserve">, A Naselli, MG Centurioni.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Vesicovaginal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fistola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caused by a foreign body in a 72-year-old woman: case report and literature review. </w:t>
      </w:r>
      <w:proofErr w:type="spellStart"/>
      <w:r>
        <w:rPr>
          <w:rFonts w:ascii="Arial" w:hAnsi="Arial" w:cs="Arial"/>
          <w:b/>
          <w:i/>
          <w:sz w:val="20"/>
          <w:szCs w:val="20"/>
          <w:lang w:val="en-GB"/>
        </w:rPr>
        <w:t>Int</w:t>
      </w:r>
      <w:proofErr w:type="spellEnd"/>
      <w:r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  <w:lang w:val="en-GB"/>
        </w:rPr>
        <w:t>Urogynecol</w:t>
      </w:r>
      <w:proofErr w:type="spellEnd"/>
      <w:r>
        <w:rPr>
          <w:rFonts w:ascii="Arial" w:hAnsi="Arial" w:cs="Arial"/>
          <w:b/>
          <w:i/>
          <w:sz w:val="20"/>
          <w:szCs w:val="20"/>
          <w:lang w:val="en-GB"/>
        </w:rPr>
        <w:t xml:space="preserve"> J Pelvic Floor </w:t>
      </w:r>
      <w:proofErr w:type="spellStart"/>
      <w:r>
        <w:rPr>
          <w:rFonts w:ascii="Arial" w:hAnsi="Arial" w:cs="Arial"/>
          <w:b/>
          <w:i/>
          <w:sz w:val="20"/>
          <w:szCs w:val="20"/>
          <w:lang w:val="en-GB"/>
        </w:rPr>
        <w:t>Dysfunct</w:t>
      </w:r>
      <w:proofErr w:type="spellEnd"/>
      <w:r>
        <w:rPr>
          <w:rFonts w:ascii="Arial" w:hAnsi="Arial" w:cs="Arial"/>
          <w:b/>
          <w:i/>
          <w:sz w:val="20"/>
          <w:szCs w:val="20"/>
          <w:lang w:val="en-GB"/>
        </w:rPr>
        <w:t xml:space="preserve"> 2009 Nov; 20(11): 1387-9.</w:t>
      </w:r>
      <w:r>
        <w:rPr>
          <w:rFonts w:ascii="Arial" w:hAnsi="Arial" w:cs="Arial"/>
          <w:b/>
          <w:i/>
          <w:sz w:val="20"/>
          <w:szCs w:val="20"/>
          <w:lang w:val="en-GB"/>
        </w:rPr>
        <w:br/>
      </w:r>
    </w:p>
    <w:p w14:paraId="722831CE" w14:textId="77777777" w:rsidR="00D57B65" w:rsidRDefault="00956A19">
      <w:pPr>
        <w:pStyle w:val="Predefinito"/>
        <w:numPr>
          <w:ilvl w:val="0"/>
          <w:numId w:val="9"/>
        </w:numPr>
      </w:pPr>
      <w:r>
        <w:rPr>
          <w:rFonts w:ascii="Arial" w:hAnsi="Arial" w:cs="Arial"/>
          <w:i/>
          <w:sz w:val="20"/>
          <w:szCs w:val="20"/>
        </w:rPr>
        <w:t xml:space="preserve">S. </w:t>
      </w:r>
      <w:proofErr w:type="spellStart"/>
      <w:r>
        <w:rPr>
          <w:rFonts w:ascii="Arial" w:hAnsi="Arial" w:cs="Arial"/>
          <w:i/>
          <w:sz w:val="20"/>
          <w:szCs w:val="20"/>
        </w:rPr>
        <w:t>Franchelli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MS Leone, M </w:t>
      </w:r>
      <w:proofErr w:type="spellStart"/>
      <w:r>
        <w:rPr>
          <w:rFonts w:ascii="Arial" w:hAnsi="Arial" w:cs="Arial"/>
          <w:i/>
          <w:sz w:val="20"/>
          <w:szCs w:val="20"/>
        </w:rPr>
        <w:t>Bruzzone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M </w:t>
      </w:r>
      <w:proofErr w:type="spellStart"/>
      <w:r>
        <w:rPr>
          <w:rFonts w:ascii="Arial" w:hAnsi="Arial" w:cs="Arial"/>
          <w:i/>
          <w:sz w:val="20"/>
          <w:szCs w:val="20"/>
        </w:rPr>
        <w:t>Muggianu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sz w:val="20"/>
          <w:szCs w:val="20"/>
        </w:rPr>
        <w:t>A Puppo</w:t>
      </w:r>
      <w:r>
        <w:rPr>
          <w:rFonts w:ascii="Arial" w:hAnsi="Arial" w:cs="Arial"/>
          <w:i/>
          <w:sz w:val="20"/>
          <w:szCs w:val="20"/>
        </w:rPr>
        <w:t xml:space="preserve">, C </w:t>
      </w:r>
      <w:proofErr w:type="spellStart"/>
      <w:r>
        <w:rPr>
          <w:rFonts w:ascii="Arial" w:hAnsi="Arial" w:cs="Arial"/>
          <w:i/>
          <w:sz w:val="20"/>
          <w:szCs w:val="20"/>
        </w:rPr>
        <w:t>Gustavino</w:t>
      </w:r>
      <w:proofErr w:type="spellEnd"/>
      <w:r>
        <w:rPr>
          <w:rFonts w:ascii="Arial" w:hAnsi="Arial" w:cs="Arial"/>
          <w:i/>
          <w:sz w:val="20"/>
          <w:szCs w:val="20"/>
        </w:rPr>
        <w:t>, E Di Capua, MG Centurioni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The gluteal fold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fascio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-cutaneous for reconstruction after radical excision of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primari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vulvar cancers. </w:t>
      </w:r>
      <w:proofErr w:type="spellStart"/>
      <w:r>
        <w:rPr>
          <w:rFonts w:ascii="Arial" w:hAnsi="Arial" w:cs="Arial"/>
          <w:b/>
          <w:i/>
          <w:sz w:val="20"/>
          <w:szCs w:val="20"/>
          <w:lang w:val="en-GB"/>
        </w:rPr>
        <w:t>Gynecol</w:t>
      </w:r>
      <w:proofErr w:type="spellEnd"/>
      <w:r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  <w:lang w:val="en-GB"/>
        </w:rPr>
        <w:t>Oncol</w:t>
      </w:r>
      <w:proofErr w:type="spellEnd"/>
      <w:r>
        <w:rPr>
          <w:rFonts w:ascii="Arial" w:hAnsi="Arial" w:cs="Arial"/>
          <w:b/>
          <w:i/>
          <w:sz w:val="20"/>
          <w:szCs w:val="20"/>
          <w:lang w:val="en-GB"/>
        </w:rPr>
        <w:t xml:space="preserve"> 2009 May; 113(2)</w:t>
      </w:r>
      <w:proofErr w:type="gramStart"/>
      <w:r>
        <w:rPr>
          <w:rFonts w:ascii="Arial" w:hAnsi="Arial" w:cs="Arial"/>
          <w:b/>
          <w:i/>
          <w:sz w:val="20"/>
          <w:szCs w:val="20"/>
          <w:lang w:val="en-GB"/>
        </w:rPr>
        <w:t>:245</w:t>
      </w:r>
      <w:proofErr w:type="gramEnd"/>
      <w:r>
        <w:rPr>
          <w:rFonts w:ascii="Arial" w:hAnsi="Arial" w:cs="Arial"/>
          <w:b/>
          <w:i/>
          <w:sz w:val="20"/>
          <w:szCs w:val="20"/>
          <w:lang w:val="en-GB"/>
        </w:rPr>
        <w:t>-8</w:t>
      </w:r>
      <w:r>
        <w:rPr>
          <w:rFonts w:ascii="Arial" w:hAnsi="Arial" w:cs="Arial"/>
          <w:i/>
          <w:sz w:val="20"/>
          <w:szCs w:val="20"/>
          <w:lang w:val="en-GB"/>
        </w:rPr>
        <w:br/>
      </w:r>
    </w:p>
    <w:p w14:paraId="0B0B921E" w14:textId="77777777" w:rsidR="00D57B65" w:rsidRDefault="00956A19">
      <w:pPr>
        <w:pStyle w:val="Predefinito"/>
        <w:numPr>
          <w:ilvl w:val="0"/>
          <w:numId w:val="9"/>
        </w:numPr>
      </w:pPr>
      <w:r>
        <w:rPr>
          <w:rFonts w:ascii="Arial" w:hAnsi="Arial" w:cs="Arial"/>
          <w:i/>
          <w:sz w:val="20"/>
          <w:szCs w:val="20"/>
        </w:rPr>
        <w:t xml:space="preserve">Rosso, T Piazza, I </w:t>
      </w:r>
      <w:proofErr w:type="spellStart"/>
      <w:r>
        <w:rPr>
          <w:rFonts w:ascii="Arial" w:hAnsi="Arial" w:cs="Arial"/>
          <w:i/>
          <w:sz w:val="20"/>
          <w:szCs w:val="20"/>
        </w:rPr>
        <w:t>Bongarzone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A Rossello, D </w:t>
      </w:r>
      <w:proofErr w:type="spellStart"/>
      <w:r>
        <w:rPr>
          <w:rFonts w:ascii="Arial" w:hAnsi="Arial" w:cs="Arial"/>
          <w:i/>
          <w:sz w:val="20"/>
          <w:szCs w:val="20"/>
        </w:rPr>
        <w:t>Mezzamanica</w:t>
      </w:r>
      <w:proofErr w:type="gramStart"/>
      <w:r>
        <w:rPr>
          <w:rFonts w:ascii="Arial" w:hAnsi="Arial" w:cs="Arial"/>
          <w:i/>
          <w:sz w:val="20"/>
          <w:szCs w:val="20"/>
        </w:rPr>
        <w:t>,</w:t>
      </w:r>
      <w:proofErr w:type="gramEnd"/>
      <w:r>
        <w:rPr>
          <w:rFonts w:ascii="Arial" w:hAnsi="Arial" w:cs="Arial"/>
          <w:i/>
          <w:sz w:val="20"/>
          <w:szCs w:val="20"/>
        </w:rPr>
        <w:t>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Canevari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AM Orengo, </w:t>
      </w:r>
      <w:r>
        <w:rPr>
          <w:rFonts w:ascii="Arial" w:hAnsi="Arial" w:cs="Arial"/>
          <w:b/>
          <w:i/>
          <w:sz w:val="20"/>
          <w:szCs w:val="20"/>
        </w:rPr>
        <w:t>A Puppo</w:t>
      </w:r>
      <w:r>
        <w:rPr>
          <w:rFonts w:ascii="Arial" w:hAnsi="Arial" w:cs="Arial"/>
          <w:i/>
          <w:sz w:val="20"/>
          <w:szCs w:val="20"/>
        </w:rPr>
        <w:t xml:space="preserve">, S </w:t>
      </w:r>
      <w:proofErr w:type="spellStart"/>
      <w:r>
        <w:rPr>
          <w:rFonts w:ascii="Arial" w:hAnsi="Arial" w:cs="Arial"/>
          <w:i/>
          <w:sz w:val="20"/>
          <w:szCs w:val="20"/>
        </w:rPr>
        <w:t>Ferrini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M </w:t>
      </w:r>
      <w:proofErr w:type="spellStart"/>
      <w:r>
        <w:rPr>
          <w:rFonts w:ascii="Arial" w:hAnsi="Arial" w:cs="Arial"/>
          <w:i/>
          <w:sz w:val="20"/>
          <w:szCs w:val="20"/>
        </w:rPr>
        <w:t>Fabbi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The ALCAM Shedding by the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Metalloprotease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ADAM 17/TACE Is Involved in Motility of Ovarian Carcinoma Cells.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Mol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Cancer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Res 2007;5</w:t>
      </w:r>
      <w:proofErr w:type="gramStart"/>
      <w:r>
        <w:rPr>
          <w:rFonts w:ascii="Arial" w:hAnsi="Arial" w:cs="Arial"/>
          <w:b/>
          <w:i/>
          <w:sz w:val="20"/>
          <w:szCs w:val="20"/>
        </w:rPr>
        <w:t>(</w:t>
      </w:r>
      <w:proofErr w:type="gramEnd"/>
      <w:r>
        <w:rPr>
          <w:rFonts w:ascii="Arial" w:hAnsi="Arial" w:cs="Arial"/>
          <w:b/>
          <w:i/>
          <w:sz w:val="20"/>
          <w:szCs w:val="20"/>
        </w:rPr>
        <w:t>12)</w:t>
      </w:r>
    </w:p>
    <w:p w14:paraId="55F13A20" w14:textId="77777777" w:rsidR="00D57B65" w:rsidRDefault="00D57B65">
      <w:pPr>
        <w:pStyle w:val="Predefinito"/>
      </w:pPr>
    </w:p>
    <w:p w14:paraId="224FC46E" w14:textId="77777777" w:rsidR="00D57B65" w:rsidRDefault="00956A19">
      <w:pPr>
        <w:pStyle w:val="Predefinito"/>
        <w:numPr>
          <w:ilvl w:val="0"/>
          <w:numId w:val="9"/>
        </w:numPr>
      </w:pPr>
      <w:proofErr w:type="gramStart"/>
      <w:r>
        <w:rPr>
          <w:rFonts w:ascii="Arial" w:hAnsi="Arial" w:cs="Arial"/>
          <w:i/>
          <w:sz w:val="20"/>
          <w:szCs w:val="20"/>
        </w:rPr>
        <w:t xml:space="preserve">MG Centurioni, </w:t>
      </w:r>
      <w:r>
        <w:rPr>
          <w:rFonts w:ascii="Arial" w:hAnsi="Arial" w:cs="Arial"/>
          <w:b/>
          <w:i/>
          <w:sz w:val="20"/>
          <w:szCs w:val="20"/>
        </w:rPr>
        <w:t>A Puppo</w:t>
      </w:r>
      <w:r>
        <w:rPr>
          <w:rFonts w:ascii="Arial" w:hAnsi="Arial" w:cs="Arial"/>
          <w:i/>
          <w:sz w:val="20"/>
          <w:szCs w:val="20"/>
        </w:rPr>
        <w:t xml:space="preserve">, DF Merlo, G </w:t>
      </w:r>
      <w:proofErr w:type="spellStart"/>
      <w:r>
        <w:rPr>
          <w:rFonts w:ascii="Arial" w:hAnsi="Arial" w:cs="Arial"/>
          <w:i/>
          <w:sz w:val="20"/>
          <w:szCs w:val="20"/>
        </w:rPr>
        <w:t>Pasciucco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ER </w:t>
      </w:r>
      <w:proofErr w:type="spellStart"/>
      <w:r>
        <w:rPr>
          <w:rFonts w:ascii="Arial" w:hAnsi="Arial" w:cs="Arial"/>
          <w:i/>
          <w:sz w:val="20"/>
          <w:szCs w:val="20"/>
        </w:rPr>
        <w:t>Cusimano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R </w:t>
      </w:r>
      <w:proofErr w:type="spellStart"/>
      <w:r>
        <w:rPr>
          <w:rFonts w:ascii="Arial" w:hAnsi="Arial" w:cs="Arial"/>
          <w:i/>
          <w:sz w:val="20"/>
          <w:szCs w:val="20"/>
        </w:rPr>
        <w:t>Sirito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C </w:t>
      </w:r>
      <w:proofErr w:type="spellStart"/>
      <w:r>
        <w:rPr>
          <w:rFonts w:ascii="Arial" w:hAnsi="Arial" w:cs="Arial"/>
          <w:i/>
          <w:sz w:val="20"/>
          <w:szCs w:val="20"/>
        </w:rPr>
        <w:t>Gustavino</w:t>
      </w:r>
      <w:proofErr w:type="spellEnd"/>
      <w:proofErr w:type="gramEnd"/>
      <w:r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Prevalence of human papillomavirus cervical infection in an Italian asymptomatic population. </w:t>
      </w:r>
      <w:r>
        <w:rPr>
          <w:rFonts w:ascii="Arial" w:hAnsi="Arial" w:cs="Arial"/>
          <w:b/>
          <w:i/>
          <w:sz w:val="20"/>
          <w:szCs w:val="20"/>
          <w:lang w:val="en-GB"/>
        </w:rPr>
        <w:t>BMC Infectious Disease 2005; 5:77</w:t>
      </w:r>
    </w:p>
    <w:p w14:paraId="692F6B87" w14:textId="77777777" w:rsidR="00D57B65" w:rsidRDefault="00D57B65">
      <w:pPr>
        <w:pStyle w:val="Predefinito"/>
      </w:pPr>
    </w:p>
    <w:p w14:paraId="5B3D0364" w14:textId="77777777" w:rsidR="00D57B65" w:rsidRDefault="00956A19">
      <w:pPr>
        <w:pStyle w:val="Predefinito"/>
        <w:numPr>
          <w:ilvl w:val="0"/>
          <w:numId w:val="9"/>
        </w:numPr>
      </w:pPr>
      <w:r>
        <w:rPr>
          <w:rFonts w:ascii="Arial" w:hAnsi="Arial" w:cs="Arial"/>
          <w:i/>
          <w:sz w:val="20"/>
          <w:szCs w:val="20"/>
        </w:rPr>
        <w:t xml:space="preserve">R. </w:t>
      </w:r>
      <w:proofErr w:type="spellStart"/>
      <w:r>
        <w:rPr>
          <w:rFonts w:ascii="Arial" w:hAnsi="Arial" w:cs="Arial"/>
          <w:i/>
          <w:sz w:val="20"/>
          <w:szCs w:val="20"/>
        </w:rPr>
        <w:t>Sirito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sz w:val="20"/>
          <w:szCs w:val="20"/>
        </w:rPr>
        <w:t>A. Puppo</w:t>
      </w:r>
      <w:r>
        <w:rPr>
          <w:rFonts w:ascii="Arial" w:hAnsi="Arial" w:cs="Arial"/>
          <w:i/>
          <w:sz w:val="20"/>
          <w:szCs w:val="20"/>
        </w:rPr>
        <w:t xml:space="preserve">, MG Centurioni, C </w:t>
      </w:r>
      <w:proofErr w:type="spellStart"/>
      <w:r>
        <w:rPr>
          <w:rFonts w:ascii="Arial" w:hAnsi="Arial" w:cs="Arial"/>
          <w:i/>
          <w:sz w:val="20"/>
          <w:szCs w:val="20"/>
        </w:rPr>
        <w:t>Gustavino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Incisional hernia on the 5-mm trocar port site and subsequent wall endometriosis on the same site: a case report. 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Am J </w:t>
      </w:r>
      <w:proofErr w:type="spellStart"/>
      <w:r>
        <w:rPr>
          <w:rFonts w:ascii="Arial" w:hAnsi="Arial" w:cs="Arial"/>
          <w:b/>
          <w:i/>
          <w:sz w:val="20"/>
          <w:szCs w:val="20"/>
          <w:lang w:val="en-GB"/>
        </w:rPr>
        <w:t>Obstet</w:t>
      </w:r>
      <w:proofErr w:type="spellEnd"/>
      <w:r>
        <w:rPr>
          <w:rFonts w:ascii="Arial" w:hAnsi="Arial" w:cs="Arial"/>
          <w:b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  <w:lang w:val="en-GB"/>
        </w:rPr>
        <w:t>Gynecol</w:t>
      </w:r>
      <w:proofErr w:type="spellEnd"/>
      <w:r>
        <w:rPr>
          <w:rFonts w:ascii="Arial" w:hAnsi="Arial" w:cs="Arial"/>
          <w:b/>
          <w:i/>
          <w:sz w:val="20"/>
          <w:szCs w:val="20"/>
          <w:lang w:val="en-GB"/>
        </w:rPr>
        <w:t xml:space="preserve"> 2005</w:t>
      </w:r>
      <w:proofErr w:type="gramStart"/>
      <w:r>
        <w:rPr>
          <w:rFonts w:ascii="Arial" w:hAnsi="Arial" w:cs="Arial"/>
          <w:b/>
          <w:i/>
          <w:sz w:val="20"/>
          <w:szCs w:val="20"/>
          <w:lang w:val="en-GB"/>
        </w:rPr>
        <w:t>;  193</w:t>
      </w:r>
      <w:proofErr w:type="gramEnd"/>
      <w:r>
        <w:rPr>
          <w:rFonts w:ascii="Arial" w:hAnsi="Arial" w:cs="Arial"/>
          <w:b/>
          <w:i/>
          <w:sz w:val="20"/>
          <w:szCs w:val="20"/>
          <w:lang w:val="en-GB"/>
        </w:rPr>
        <w:t>, 878-80</w:t>
      </w:r>
    </w:p>
    <w:p w14:paraId="4EB7FC01" w14:textId="77777777" w:rsidR="00D57B65" w:rsidRDefault="00D57B65">
      <w:pPr>
        <w:pStyle w:val="Predefinito"/>
      </w:pPr>
    </w:p>
    <w:p w14:paraId="034B82B1" w14:textId="77777777" w:rsidR="00D57B65" w:rsidRDefault="00956A19">
      <w:pPr>
        <w:pStyle w:val="Predefinito"/>
        <w:numPr>
          <w:ilvl w:val="0"/>
          <w:numId w:val="9"/>
        </w:numPr>
      </w:pPr>
      <w:proofErr w:type="gramStart"/>
      <w:r>
        <w:rPr>
          <w:rFonts w:ascii="Arial" w:hAnsi="Arial" w:cs="Arial"/>
          <w:i/>
          <w:sz w:val="20"/>
          <w:szCs w:val="20"/>
        </w:rPr>
        <w:t xml:space="preserve">G Canepa, M </w:t>
      </w:r>
      <w:proofErr w:type="spellStart"/>
      <w:r>
        <w:rPr>
          <w:rFonts w:ascii="Arial" w:hAnsi="Arial" w:cs="Arial"/>
          <w:i/>
          <w:sz w:val="20"/>
          <w:szCs w:val="20"/>
        </w:rPr>
        <w:t>Garaventa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G </w:t>
      </w:r>
      <w:proofErr w:type="spellStart"/>
      <w:r>
        <w:rPr>
          <w:rFonts w:ascii="Arial" w:hAnsi="Arial" w:cs="Arial"/>
          <w:i/>
          <w:sz w:val="20"/>
          <w:szCs w:val="20"/>
        </w:rPr>
        <w:t>Baudino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G </w:t>
      </w:r>
      <w:proofErr w:type="spellStart"/>
      <w:r>
        <w:rPr>
          <w:rFonts w:ascii="Arial" w:hAnsi="Arial" w:cs="Arial"/>
          <w:i/>
          <w:sz w:val="20"/>
          <w:szCs w:val="20"/>
        </w:rPr>
        <w:t>Vigliercio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sz w:val="20"/>
          <w:szCs w:val="20"/>
        </w:rPr>
        <w:t>A Puppo</w:t>
      </w:r>
      <w:r>
        <w:rPr>
          <w:rFonts w:ascii="Arial" w:hAnsi="Arial" w:cs="Arial"/>
          <w:i/>
          <w:sz w:val="20"/>
          <w:szCs w:val="20"/>
        </w:rPr>
        <w:t>, M Parodi, P Puppo, E Imparato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Il trattamento del cistocele sec. </w:t>
      </w:r>
      <w:proofErr w:type="spellStart"/>
      <w:r>
        <w:rPr>
          <w:rFonts w:ascii="Arial" w:hAnsi="Arial" w:cs="Arial"/>
          <w:sz w:val="20"/>
          <w:szCs w:val="20"/>
        </w:rPr>
        <w:t>Lahodny</w:t>
      </w:r>
      <w:proofErr w:type="spellEnd"/>
      <w:r>
        <w:rPr>
          <w:rFonts w:ascii="Arial" w:hAnsi="Arial" w:cs="Arial"/>
          <w:sz w:val="20"/>
          <w:szCs w:val="20"/>
        </w:rPr>
        <w:t xml:space="preserve">: follow-up di 109 casi consecutivi. </w:t>
      </w:r>
      <w:r>
        <w:rPr>
          <w:rFonts w:ascii="Arial" w:hAnsi="Arial" w:cs="Arial"/>
          <w:b/>
          <w:i/>
          <w:sz w:val="20"/>
          <w:szCs w:val="20"/>
        </w:rPr>
        <w:t>Urologia 1995</w:t>
      </w:r>
    </w:p>
    <w:p w14:paraId="02E168FE" w14:textId="77777777" w:rsidR="00D57B65" w:rsidRDefault="00D57B65">
      <w:pPr>
        <w:pStyle w:val="Predefinito"/>
      </w:pPr>
    </w:p>
    <w:p w14:paraId="1C857D98" w14:textId="77777777" w:rsidR="00D57B65" w:rsidRDefault="00956A19">
      <w:pPr>
        <w:pStyle w:val="Predefinito"/>
        <w:numPr>
          <w:ilvl w:val="0"/>
          <w:numId w:val="9"/>
        </w:numPr>
      </w:pPr>
      <w:r>
        <w:rPr>
          <w:rFonts w:ascii="Arial" w:hAnsi="Arial" w:cs="Arial"/>
          <w:i/>
          <w:sz w:val="20"/>
          <w:szCs w:val="20"/>
        </w:rPr>
        <w:t xml:space="preserve">M </w:t>
      </w:r>
      <w:proofErr w:type="spellStart"/>
      <w:r>
        <w:rPr>
          <w:rFonts w:ascii="Arial" w:hAnsi="Arial" w:cs="Arial"/>
          <w:i/>
          <w:sz w:val="20"/>
          <w:szCs w:val="20"/>
        </w:rPr>
        <w:t>Garaventa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M Parodi, A Puppo, E Imparato. </w:t>
      </w:r>
      <w:r>
        <w:rPr>
          <w:rFonts w:ascii="Arial" w:hAnsi="Arial" w:cs="Arial"/>
          <w:sz w:val="20"/>
          <w:szCs w:val="20"/>
        </w:rPr>
        <w:t xml:space="preserve">La fascia endopelvica: visione vaginale.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Eur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J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Pelvic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Surg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Maj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1999 (2 n. 2): 30-34</w:t>
      </w:r>
      <w:r>
        <w:rPr>
          <w:rFonts w:ascii="Arial" w:hAnsi="Arial" w:cs="Arial"/>
          <w:b/>
          <w:i/>
          <w:sz w:val="20"/>
          <w:szCs w:val="20"/>
        </w:rPr>
        <w:br/>
      </w:r>
    </w:p>
    <w:p w14:paraId="316BCBDE" w14:textId="53D5AA3F" w:rsidR="00D57B65" w:rsidRDefault="00956A19" w:rsidP="00F86F71">
      <w:pPr>
        <w:pStyle w:val="Predefinito"/>
        <w:numPr>
          <w:ilvl w:val="0"/>
          <w:numId w:val="9"/>
        </w:numPr>
      </w:pPr>
      <w:r>
        <w:rPr>
          <w:rFonts w:ascii="Arial" w:hAnsi="Arial" w:cs="Arial"/>
          <w:i/>
          <w:sz w:val="20"/>
          <w:szCs w:val="20"/>
        </w:rPr>
        <w:t xml:space="preserve">E Imparato, M </w:t>
      </w:r>
      <w:proofErr w:type="spellStart"/>
      <w:r>
        <w:rPr>
          <w:rFonts w:ascii="Arial" w:hAnsi="Arial" w:cs="Arial"/>
          <w:i/>
          <w:sz w:val="20"/>
          <w:szCs w:val="20"/>
        </w:rPr>
        <w:t>Garaventa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sz w:val="20"/>
          <w:szCs w:val="20"/>
        </w:rPr>
        <w:t>A Puppo</w:t>
      </w:r>
      <w:r>
        <w:rPr>
          <w:rFonts w:ascii="Arial" w:hAnsi="Arial" w:cs="Arial"/>
          <w:i/>
          <w:sz w:val="20"/>
          <w:szCs w:val="20"/>
        </w:rPr>
        <w:t>, M Parodi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Transvaginal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sacrospinous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colpopexy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frome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lonesome suspension to an integrated technique.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Eur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J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Pelvic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Surg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Maj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1999 (2 n. 1): 31-34</w:t>
      </w:r>
    </w:p>
    <w:p w14:paraId="0F78DB18" w14:textId="77777777" w:rsidR="00D57B65" w:rsidRDefault="00D57B65">
      <w:pPr>
        <w:pStyle w:val="Predefinito"/>
      </w:pPr>
    </w:p>
    <w:p w14:paraId="2FED96E9" w14:textId="77777777" w:rsidR="00201656" w:rsidRDefault="00201656">
      <w:pPr>
        <w:rPr>
          <w:rFonts w:ascii="Arial" w:eastAsia="Times New Roman" w:hAnsi="Arial" w:cs="Arial"/>
          <w:b/>
          <w:bCs/>
          <w:color w:val="365F91"/>
          <w:sz w:val="20"/>
          <w:szCs w:val="20"/>
          <w:lang w:eastAsia="zh-CN"/>
        </w:rPr>
      </w:pPr>
      <w:r>
        <w:rPr>
          <w:rFonts w:ascii="Arial" w:hAnsi="Arial" w:cs="Arial"/>
          <w:color w:val="365F91"/>
          <w:sz w:val="20"/>
          <w:szCs w:val="20"/>
        </w:rPr>
        <w:br w:type="page"/>
      </w:r>
    </w:p>
    <w:p w14:paraId="2A79DA39" w14:textId="0D9889DD" w:rsidR="00D57B65" w:rsidRDefault="00956A19">
      <w:pPr>
        <w:pStyle w:val="Intestazione3"/>
      </w:pPr>
      <w:proofErr w:type="gramStart"/>
      <w:r>
        <w:rPr>
          <w:rFonts w:ascii="Arial" w:hAnsi="Arial" w:cs="Arial"/>
          <w:color w:val="365F91"/>
          <w:sz w:val="20"/>
          <w:szCs w:val="20"/>
        </w:rPr>
        <w:lastRenderedPageBreak/>
        <w:t>ESPERIENZA PRESSO LA SEZIONE PROVINCIALE DI GENOVA DELLA LEGA ITALIANA PER LA LOTTA CONTRO I TUMORI</w:t>
      </w:r>
      <w:proofErr w:type="gramEnd"/>
      <w:r>
        <w:rPr>
          <w:rFonts w:ascii="Arial" w:hAnsi="Arial" w:cs="Arial"/>
          <w:color w:val="365F91"/>
          <w:sz w:val="20"/>
          <w:szCs w:val="20"/>
        </w:rPr>
        <w:br/>
      </w:r>
    </w:p>
    <w:p w14:paraId="1FB58085" w14:textId="7D457C0B" w:rsidR="00D57B65" w:rsidRDefault="00956A19">
      <w:pPr>
        <w:pStyle w:val="Predefinito"/>
        <w:numPr>
          <w:ilvl w:val="0"/>
          <w:numId w:val="6"/>
        </w:numPr>
      </w:pPr>
      <w:r>
        <w:rPr>
          <w:rFonts w:ascii="Arial" w:hAnsi="Arial" w:cs="Arial"/>
          <w:sz w:val="20"/>
          <w:szCs w:val="20"/>
        </w:rPr>
        <w:t xml:space="preserve">Dal gennaio 2010 è </w:t>
      </w:r>
      <w:r>
        <w:rPr>
          <w:rFonts w:ascii="Arial" w:hAnsi="Arial" w:cs="Arial"/>
          <w:b/>
          <w:sz w:val="20"/>
          <w:szCs w:val="20"/>
        </w:rPr>
        <w:t xml:space="preserve">Presidente del Consiglio Direttivo Provinciale </w:t>
      </w:r>
      <w:r>
        <w:rPr>
          <w:rFonts w:ascii="Arial" w:hAnsi="Arial" w:cs="Arial"/>
          <w:sz w:val="20"/>
          <w:szCs w:val="20"/>
        </w:rPr>
        <w:t xml:space="preserve">della Sezione di Genova </w:t>
      </w:r>
      <w:r w:rsidR="00A87A11">
        <w:rPr>
          <w:rFonts w:ascii="Arial" w:hAnsi="Arial" w:cs="Arial"/>
          <w:sz w:val="20"/>
          <w:szCs w:val="20"/>
        </w:rPr>
        <w:t>(rinnovato per il quinquennio 2015-2020</w:t>
      </w:r>
      <w:proofErr w:type="gramStart"/>
      <w:r w:rsidR="00A87A11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br/>
      </w:r>
    </w:p>
    <w:p w14:paraId="1110308E" w14:textId="77777777" w:rsidR="00D57B65" w:rsidRDefault="00956A19">
      <w:pPr>
        <w:pStyle w:val="Predefinito"/>
        <w:numPr>
          <w:ilvl w:val="0"/>
          <w:numId w:val="10"/>
        </w:numPr>
      </w:pPr>
      <w:r>
        <w:rPr>
          <w:rFonts w:ascii="Arial" w:hAnsi="Arial" w:cs="Arial"/>
          <w:sz w:val="20"/>
          <w:szCs w:val="20"/>
        </w:rPr>
        <w:t xml:space="preserve">Dall’aprile 2007 è nominato </w:t>
      </w:r>
      <w:r>
        <w:rPr>
          <w:rFonts w:ascii="Arial" w:hAnsi="Arial" w:cs="Arial"/>
          <w:b/>
          <w:sz w:val="20"/>
          <w:szCs w:val="20"/>
        </w:rPr>
        <w:t>Commissario Straordinario</w:t>
      </w:r>
      <w:r>
        <w:rPr>
          <w:rFonts w:ascii="Arial" w:hAnsi="Arial" w:cs="Arial"/>
          <w:sz w:val="20"/>
          <w:szCs w:val="20"/>
        </w:rPr>
        <w:t xml:space="preserve"> della Sezione Provinciale di Genova per delibera del Consiglio Direttivo Nazionale della </w:t>
      </w:r>
      <w:proofErr w:type="gramStart"/>
      <w:r>
        <w:rPr>
          <w:rFonts w:ascii="Arial" w:hAnsi="Arial" w:cs="Arial"/>
          <w:sz w:val="20"/>
          <w:szCs w:val="20"/>
        </w:rPr>
        <w:t>LILT</w:t>
      </w:r>
      <w:proofErr w:type="gramEnd"/>
    </w:p>
    <w:p w14:paraId="352380F1" w14:textId="77777777" w:rsidR="00D57B65" w:rsidRDefault="00D57B65">
      <w:pPr>
        <w:pStyle w:val="Predefinito"/>
      </w:pPr>
    </w:p>
    <w:p w14:paraId="2E1670B9" w14:textId="77777777" w:rsidR="00D57B65" w:rsidRDefault="00956A19">
      <w:pPr>
        <w:pStyle w:val="Predefinito"/>
        <w:numPr>
          <w:ilvl w:val="0"/>
          <w:numId w:val="5"/>
        </w:numPr>
      </w:pPr>
      <w:r>
        <w:rPr>
          <w:rFonts w:ascii="Arial" w:hAnsi="Arial" w:cs="Arial"/>
          <w:sz w:val="20"/>
          <w:szCs w:val="20"/>
        </w:rPr>
        <w:t xml:space="preserve">2005-2008 </w:t>
      </w:r>
      <w:r>
        <w:rPr>
          <w:rFonts w:ascii="Arial" w:hAnsi="Arial" w:cs="Arial"/>
          <w:b/>
          <w:sz w:val="20"/>
          <w:szCs w:val="20"/>
        </w:rPr>
        <w:t>Progetti finanziati</w:t>
      </w:r>
      <w:r>
        <w:rPr>
          <w:rFonts w:ascii="Arial" w:hAnsi="Arial" w:cs="Arial"/>
          <w:sz w:val="20"/>
          <w:szCs w:val="20"/>
        </w:rPr>
        <w:t>: “</w:t>
      </w:r>
      <w:proofErr w:type="spellStart"/>
      <w:r>
        <w:rPr>
          <w:rFonts w:ascii="Arial" w:hAnsi="Arial" w:cs="Arial"/>
          <w:sz w:val="20"/>
          <w:szCs w:val="20"/>
        </w:rPr>
        <w:t>Euroworksafe</w:t>
      </w:r>
      <w:proofErr w:type="spellEnd"/>
      <w:r>
        <w:rPr>
          <w:rFonts w:ascii="Arial" w:hAnsi="Arial" w:cs="Arial"/>
          <w:sz w:val="20"/>
          <w:szCs w:val="20"/>
        </w:rPr>
        <w:t>” (finanziamento di euro 12.000), “Dacci un taglio” (finanziamento della fondazione Carige di euro 100.000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2DEF3483" w14:textId="77777777" w:rsidR="00D57B65" w:rsidRDefault="00956A19">
      <w:pPr>
        <w:pStyle w:val="Predefinito"/>
        <w:numPr>
          <w:ilvl w:val="0"/>
          <w:numId w:val="3"/>
        </w:numPr>
      </w:pPr>
      <w:r>
        <w:rPr>
          <w:rFonts w:ascii="Arial" w:hAnsi="Arial" w:cs="Arial"/>
          <w:sz w:val="20"/>
          <w:szCs w:val="20"/>
        </w:rPr>
        <w:t xml:space="preserve">Dal giugno 2004 è nominato </w:t>
      </w:r>
      <w:r>
        <w:rPr>
          <w:rFonts w:ascii="Arial" w:hAnsi="Arial" w:cs="Arial"/>
          <w:b/>
          <w:sz w:val="20"/>
          <w:szCs w:val="20"/>
        </w:rPr>
        <w:t xml:space="preserve">Direttore </w:t>
      </w:r>
      <w:proofErr w:type="gramStart"/>
      <w:r>
        <w:rPr>
          <w:rFonts w:ascii="Arial" w:hAnsi="Arial" w:cs="Arial"/>
          <w:b/>
          <w:sz w:val="20"/>
          <w:szCs w:val="20"/>
        </w:rPr>
        <w:t>Sanitario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4CBE4E1F" w14:textId="77777777" w:rsidR="00D57B65" w:rsidRDefault="00D57B65">
      <w:pPr>
        <w:pStyle w:val="Predefinito"/>
      </w:pPr>
    </w:p>
    <w:p w14:paraId="7B4A237F" w14:textId="3F5EE6B7" w:rsidR="00D57B65" w:rsidRDefault="00956A19" w:rsidP="00F86F71">
      <w:pPr>
        <w:pStyle w:val="Predefinito"/>
        <w:numPr>
          <w:ilvl w:val="0"/>
          <w:numId w:val="3"/>
        </w:numPr>
      </w:pPr>
      <w:r>
        <w:rPr>
          <w:rFonts w:ascii="Arial" w:hAnsi="Arial" w:cs="Arial"/>
          <w:sz w:val="20"/>
          <w:szCs w:val="20"/>
        </w:rPr>
        <w:t xml:space="preserve">Dal 2003 svolge attività di </w:t>
      </w:r>
      <w:r>
        <w:rPr>
          <w:rFonts w:ascii="Arial" w:hAnsi="Arial" w:cs="Arial"/>
          <w:bCs/>
          <w:iCs/>
          <w:sz w:val="20"/>
          <w:szCs w:val="20"/>
        </w:rPr>
        <w:t>prevenzione dei tumori femminili</w:t>
      </w:r>
      <w:r>
        <w:rPr>
          <w:rFonts w:ascii="Arial" w:hAnsi="Arial" w:cs="Arial"/>
          <w:sz w:val="20"/>
          <w:szCs w:val="20"/>
        </w:rPr>
        <w:t xml:space="preserve"> (visite ginecologiche, senologiche ed ecografie pelviche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6640A9E8" w14:textId="77777777" w:rsidR="00D57B65" w:rsidRDefault="00D57B65">
      <w:pPr>
        <w:pStyle w:val="Predefinito"/>
      </w:pPr>
    </w:p>
    <w:p w14:paraId="59C32357" w14:textId="77777777" w:rsidR="00D57B65" w:rsidRDefault="00956A19">
      <w:pPr>
        <w:pStyle w:val="Intestazione3"/>
      </w:pPr>
      <w:r>
        <w:rPr>
          <w:rFonts w:ascii="Arial" w:hAnsi="Arial" w:cs="Arial"/>
          <w:color w:val="365F91"/>
          <w:sz w:val="20"/>
          <w:szCs w:val="20"/>
        </w:rPr>
        <w:t>ALTRE COMPETENZE PERSONALI</w:t>
      </w:r>
    </w:p>
    <w:p w14:paraId="2E2F9653" w14:textId="77777777" w:rsidR="00D57B65" w:rsidRDefault="00D57B65">
      <w:pPr>
        <w:pStyle w:val="Predefinito"/>
      </w:pPr>
    </w:p>
    <w:p w14:paraId="72A6C032" w14:textId="77777777" w:rsidR="00D57B65" w:rsidRDefault="00956A19">
      <w:pPr>
        <w:pStyle w:val="Predefinito"/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Buona conoscenza della lingua inglese, scritta e parlata</w:t>
      </w:r>
    </w:p>
    <w:p w14:paraId="02283A66" w14:textId="77777777" w:rsidR="00D57B65" w:rsidRDefault="00956A19" w:rsidP="00E70352">
      <w:pPr>
        <w:pStyle w:val="Predefinito"/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Buona conoscenza dell’uso del computer</w:t>
      </w:r>
    </w:p>
    <w:p w14:paraId="5C5514D3" w14:textId="77777777" w:rsidR="00D57B65" w:rsidRDefault="00D57B65">
      <w:pPr>
        <w:pStyle w:val="Predefinito"/>
      </w:pPr>
    </w:p>
    <w:p w14:paraId="470CBE38" w14:textId="4C9A1230" w:rsidR="00D57B65" w:rsidRDefault="00956A19">
      <w:pPr>
        <w:pStyle w:val="Predefinito"/>
      </w:pPr>
      <w:r>
        <w:rPr>
          <w:rFonts w:ascii="Arial" w:hAnsi="Arial" w:cs="Arial"/>
          <w:i/>
          <w:sz w:val="20"/>
          <w:szCs w:val="20"/>
        </w:rPr>
        <w:t xml:space="preserve">Curriculum aggiornato al </w:t>
      </w:r>
      <w:r w:rsidR="00EF52D0">
        <w:rPr>
          <w:rFonts w:ascii="Arial" w:hAnsi="Arial" w:cs="Arial"/>
          <w:i/>
          <w:sz w:val="20"/>
          <w:szCs w:val="20"/>
        </w:rPr>
        <w:t>15 agosto</w:t>
      </w:r>
      <w:bookmarkStart w:id="0" w:name="_GoBack"/>
      <w:bookmarkEnd w:id="0"/>
      <w:r w:rsidR="00201656">
        <w:rPr>
          <w:rFonts w:ascii="Arial" w:hAnsi="Arial" w:cs="Arial"/>
          <w:i/>
          <w:sz w:val="20"/>
          <w:szCs w:val="20"/>
        </w:rPr>
        <w:t xml:space="preserve"> 2016</w:t>
      </w:r>
    </w:p>
    <w:p w14:paraId="4EEA3379" w14:textId="77777777" w:rsidR="00D57B65" w:rsidRDefault="00D57B65">
      <w:pPr>
        <w:pStyle w:val="Predefinito"/>
      </w:pPr>
    </w:p>
    <w:p w14:paraId="09C58D97" w14:textId="77777777" w:rsidR="00D57B65" w:rsidRDefault="00956A19">
      <w:pPr>
        <w:pStyle w:val="Predefinito"/>
      </w:pPr>
      <w:proofErr w:type="gramStart"/>
      <w:r>
        <w:rPr>
          <w:rFonts w:ascii="Arial" w:hAnsi="Arial" w:cs="Arial"/>
          <w:i/>
          <w:sz w:val="20"/>
          <w:szCs w:val="20"/>
        </w:rPr>
        <w:t xml:space="preserve">Autorizzazione al trattamento dei dati ai sensi del D. </w:t>
      </w:r>
      <w:proofErr w:type="spellStart"/>
      <w:r>
        <w:rPr>
          <w:rFonts w:ascii="Arial" w:hAnsi="Arial" w:cs="Arial"/>
          <w:i/>
          <w:sz w:val="20"/>
          <w:szCs w:val="20"/>
        </w:rPr>
        <w:t>Lgs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196/2003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. </w:t>
      </w:r>
    </w:p>
    <w:p w14:paraId="7AD58B28" w14:textId="77777777" w:rsidR="00D57B65" w:rsidRDefault="00D57B65">
      <w:pPr>
        <w:pStyle w:val="Predefinito"/>
      </w:pPr>
    </w:p>
    <w:p w14:paraId="6D486B4C" w14:textId="77777777" w:rsidR="00D57B65" w:rsidRDefault="00D57B65">
      <w:pPr>
        <w:pStyle w:val="Predefinito"/>
      </w:pPr>
    </w:p>
    <w:p w14:paraId="0E4946DC" w14:textId="77777777" w:rsidR="00D57B65" w:rsidRDefault="00956A19">
      <w:pPr>
        <w:pStyle w:val="Predefinito"/>
        <w:jc w:val="center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</w:t>
      </w:r>
      <w:r w:rsidR="00E70352">
        <w:rPr>
          <w:rFonts w:ascii="Arial" w:hAnsi="Arial" w:cs="Arial"/>
          <w:sz w:val="20"/>
          <w:szCs w:val="20"/>
        </w:rPr>
        <w:t>a</w:t>
      </w:r>
    </w:p>
    <w:p w14:paraId="2C303054" w14:textId="77777777" w:rsidR="00D57B65" w:rsidRDefault="00956A19" w:rsidP="00E70352">
      <w:pPr>
        <w:pStyle w:val="Predefinito"/>
        <w:jc w:val="center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Lucida Console" w:hAnsi="Lucida Console" w:cs="Lucida Console"/>
          <w:noProof/>
          <w:sz w:val="20"/>
          <w:szCs w:val="20"/>
          <w:lang w:eastAsia="it-IT"/>
        </w:rPr>
        <w:drawing>
          <wp:inline distT="0" distB="0" distL="0" distR="0" wp14:anchorId="6F3F48A3" wp14:editId="69D283E2">
            <wp:extent cx="2254250" cy="6521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B65">
      <w:footerReference w:type="default" r:id="rId13"/>
      <w:pgSz w:w="11906" w:h="16838"/>
      <w:pgMar w:top="1021" w:right="1134" w:bottom="1021" w:left="1134" w:header="0" w:footer="2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C8C55" w14:textId="77777777" w:rsidR="00870362" w:rsidRDefault="00870362">
      <w:r>
        <w:separator/>
      </w:r>
    </w:p>
  </w:endnote>
  <w:endnote w:type="continuationSeparator" w:id="0">
    <w:p w14:paraId="3F059CA1" w14:textId="77777777" w:rsidR="00870362" w:rsidRDefault="0087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Console">
    <w:panose1 w:val="020B060904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9FEB8" w14:textId="77777777" w:rsidR="00870362" w:rsidRDefault="00870362">
    <w:pPr>
      <w:pStyle w:val="Rigadintestazione"/>
      <w:ind w:right="360"/>
    </w:pPr>
    <w:proofErr w:type="gramStart"/>
    <w:r>
      <w:rPr>
        <w:rFonts w:ascii="Arial" w:hAnsi="Arial" w:cs="Arial"/>
        <w:b/>
        <w:color w:val="365F91"/>
        <w:sz w:val="14"/>
        <w:szCs w:val="14"/>
      </w:rPr>
      <w:t>Dr</w:t>
    </w:r>
    <w:proofErr w:type="gramEnd"/>
    <w:r>
      <w:rPr>
        <w:rFonts w:ascii="Arial" w:hAnsi="Arial" w:cs="Arial"/>
        <w:b/>
        <w:color w:val="365F91"/>
        <w:sz w:val="14"/>
        <w:szCs w:val="14"/>
      </w:rPr>
      <w:t xml:space="preserve"> Andrea Puppo</w:t>
    </w:r>
  </w:p>
  <w:p w14:paraId="605F6DEE" w14:textId="38BB1376" w:rsidR="00870362" w:rsidRDefault="00870362">
    <w:pPr>
      <w:pStyle w:val="Rigadintestazione"/>
    </w:pPr>
    <w:r>
      <w:rPr>
        <w:rFonts w:ascii="Arial" w:hAnsi="Arial" w:cs="Arial"/>
        <w:color w:val="365F91"/>
        <w:sz w:val="14"/>
        <w:szCs w:val="14"/>
      </w:rPr>
      <w:t xml:space="preserve">Domicilio: via </w:t>
    </w:r>
    <w:proofErr w:type="spellStart"/>
    <w:r>
      <w:rPr>
        <w:rFonts w:ascii="Arial" w:hAnsi="Arial" w:cs="Arial"/>
        <w:color w:val="365F91"/>
        <w:sz w:val="14"/>
        <w:szCs w:val="14"/>
      </w:rPr>
      <w:t>Crispi</w:t>
    </w:r>
    <w:proofErr w:type="spellEnd"/>
    <w:r>
      <w:rPr>
        <w:rFonts w:ascii="Arial" w:hAnsi="Arial" w:cs="Arial"/>
        <w:color w:val="365F91"/>
        <w:sz w:val="14"/>
        <w:szCs w:val="14"/>
      </w:rPr>
      <w:t xml:space="preserve"> 43 – 16031 Sori (GE)</w:t>
    </w:r>
  </w:p>
  <w:p w14:paraId="48093ECB" w14:textId="77777777" w:rsidR="00870362" w:rsidRDefault="00870362">
    <w:pPr>
      <w:pStyle w:val="Pidipagina"/>
    </w:pPr>
    <w:proofErr w:type="gramStart"/>
    <w:r>
      <w:rPr>
        <w:rFonts w:ascii="Arial" w:hAnsi="Arial" w:cs="Arial"/>
        <w:color w:val="365F91"/>
        <w:sz w:val="14"/>
        <w:szCs w:val="14"/>
      </w:rPr>
      <w:t>Cell.</w:t>
    </w:r>
    <w:proofErr w:type="gramEnd"/>
    <w:r>
      <w:rPr>
        <w:rFonts w:ascii="Arial" w:hAnsi="Arial" w:cs="Arial"/>
        <w:color w:val="365F91"/>
        <w:sz w:val="14"/>
        <w:szCs w:val="14"/>
      </w:rPr>
      <w:t xml:space="preserve">: 349 - 61.02.917    </w:t>
    </w:r>
  </w:p>
  <w:p w14:paraId="25BACAD6" w14:textId="77777777" w:rsidR="00870362" w:rsidRDefault="00870362">
    <w:pPr>
      <w:pStyle w:val="Pidipagina"/>
    </w:pPr>
    <w:r>
      <w:rPr>
        <w:rFonts w:ascii="Arial" w:hAnsi="Arial" w:cs="Arial"/>
        <w:color w:val="365F91"/>
        <w:sz w:val="14"/>
        <w:szCs w:val="14"/>
      </w:rPr>
      <w:t>E-mail: puppoand@hotmail.com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A59E1" w14:textId="77777777" w:rsidR="00870362" w:rsidRDefault="00870362">
      <w:r>
        <w:separator/>
      </w:r>
    </w:p>
  </w:footnote>
  <w:footnote w:type="continuationSeparator" w:id="0">
    <w:p w14:paraId="01BBD923" w14:textId="77777777" w:rsidR="00870362" w:rsidRDefault="0087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21B"/>
    <w:multiLevelType w:val="hybridMultilevel"/>
    <w:tmpl w:val="DC147080"/>
    <w:lvl w:ilvl="0" w:tplc="E1287CCA">
      <w:start w:val="19"/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">
    <w:nsid w:val="03881765"/>
    <w:multiLevelType w:val="multilevel"/>
    <w:tmpl w:val="500E8EE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3A6BC7"/>
    <w:multiLevelType w:val="hybridMultilevel"/>
    <w:tmpl w:val="DD1E60D0"/>
    <w:lvl w:ilvl="0" w:tplc="0410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>
    <w:nsid w:val="183D1172"/>
    <w:multiLevelType w:val="hybridMultilevel"/>
    <w:tmpl w:val="F6CEE492"/>
    <w:lvl w:ilvl="0" w:tplc="E1287CCA">
      <w:start w:val="19"/>
      <w:numFmt w:val="bullet"/>
      <w:lvlText w:val="-"/>
      <w:lvlJc w:val="left"/>
      <w:pPr>
        <w:ind w:left="15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E13416"/>
    <w:multiLevelType w:val="multilevel"/>
    <w:tmpl w:val="FE1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F6DAB"/>
    <w:multiLevelType w:val="multilevel"/>
    <w:tmpl w:val="02467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91ADA"/>
    <w:multiLevelType w:val="hybridMultilevel"/>
    <w:tmpl w:val="C0CAC0C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B0520E"/>
    <w:multiLevelType w:val="multilevel"/>
    <w:tmpl w:val="6936D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71294"/>
    <w:multiLevelType w:val="multilevel"/>
    <w:tmpl w:val="CFF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0B0F25"/>
    <w:multiLevelType w:val="multilevel"/>
    <w:tmpl w:val="66DA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EF519E"/>
    <w:multiLevelType w:val="hybridMultilevel"/>
    <w:tmpl w:val="A4E21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1406A"/>
    <w:multiLevelType w:val="hybridMultilevel"/>
    <w:tmpl w:val="B046097A"/>
    <w:lvl w:ilvl="0" w:tplc="0410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12">
    <w:nsid w:val="436F39C6"/>
    <w:multiLevelType w:val="hybridMultilevel"/>
    <w:tmpl w:val="5B203D10"/>
    <w:lvl w:ilvl="0" w:tplc="E1287CCA">
      <w:start w:val="19"/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C1C47"/>
    <w:multiLevelType w:val="hybridMultilevel"/>
    <w:tmpl w:val="E92016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08046D"/>
    <w:multiLevelType w:val="multilevel"/>
    <w:tmpl w:val="CD444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5D7E67"/>
    <w:multiLevelType w:val="hybridMultilevel"/>
    <w:tmpl w:val="391A04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167D4D"/>
    <w:multiLevelType w:val="hybridMultilevel"/>
    <w:tmpl w:val="8CD0A11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C0610E"/>
    <w:multiLevelType w:val="hybridMultilevel"/>
    <w:tmpl w:val="60D4FF5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0E0AAB"/>
    <w:multiLevelType w:val="hybridMultilevel"/>
    <w:tmpl w:val="EF923A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3B7DF2"/>
    <w:multiLevelType w:val="hybridMultilevel"/>
    <w:tmpl w:val="3E3E358A"/>
    <w:lvl w:ilvl="0" w:tplc="E1287CCA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A12CF5"/>
    <w:multiLevelType w:val="multilevel"/>
    <w:tmpl w:val="F3D25812"/>
    <w:lvl w:ilvl="0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1F2BBE"/>
    <w:multiLevelType w:val="hybridMultilevel"/>
    <w:tmpl w:val="A5CE5D44"/>
    <w:lvl w:ilvl="0" w:tplc="E1287CCA">
      <w:start w:val="19"/>
      <w:numFmt w:val="bullet"/>
      <w:lvlText w:val="-"/>
      <w:lvlJc w:val="left"/>
      <w:pPr>
        <w:ind w:left="15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7B77A3"/>
    <w:multiLevelType w:val="hybridMultilevel"/>
    <w:tmpl w:val="F39E857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E91965"/>
    <w:multiLevelType w:val="multilevel"/>
    <w:tmpl w:val="BDFA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A564FD"/>
    <w:multiLevelType w:val="hybridMultilevel"/>
    <w:tmpl w:val="9976BC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6B309E"/>
    <w:multiLevelType w:val="multilevel"/>
    <w:tmpl w:val="8FF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4072A5"/>
    <w:multiLevelType w:val="hybridMultilevel"/>
    <w:tmpl w:val="CA1C2F9E"/>
    <w:lvl w:ilvl="0" w:tplc="E1287CCA">
      <w:start w:val="19"/>
      <w:numFmt w:val="bullet"/>
      <w:lvlText w:val="-"/>
      <w:lvlJc w:val="left"/>
      <w:pPr>
        <w:ind w:left="15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234C7A"/>
    <w:multiLevelType w:val="multilevel"/>
    <w:tmpl w:val="33CEF3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20"/>
  </w:num>
  <w:num w:numId="5">
    <w:abstractNumId w:val="5"/>
  </w:num>
  <w:num w:numId="6">
    <w:abstractNumId w:val="7"/>
  </w:num>
  <w:num w:numId="7">
    <w:abstractNumId w:val="25"/>
  </w:num>
  <w:num w:numId="8">
    <w:abstractNumId w:val="9"/>
  </w:num>
  <w:num w:numId="9">
    <w:abstractNumId w:val="14"/>
  </w:num>
  <w:num w:numId="10">
    <w:abstractNumId w:val="27"/>
  </w:num>
  <w:num w:numId="11">
    <w:abstractNumId w:val="8"/>
  </w:num>
  <w:num w:numId="12">
    <w:abstractNumId w:val="0"/>
  </w:num>
  <w:num w:numId="13">
    <w:abstractNumId w:val="3"/>
  </w:num>
  <w:num w:numId="14">
    <w:abstractNumId w:val="26"/>
  </w:num>
  <w:num w:numId="15">
    <w:abstractNumId w:val="12"/>
  </w:num>
  <w:num w:numId="16">
    <w:abstractNumId w:val="21"/>
  </w:num>
  <w:num w:numId="17">
    <w:abstractNumId w:val="11"/>
  </w:num>
  <w:num w:numId="18">
    <w:abstractNumId w:val="13"/>
  </w:num>
  <w:num w:numId="19">
    <w:abstractNumId w:val="2"/>
  </w:num>
  <w:num w:numId="20">
    <w:abstractNumId w:val="19"/>
  </w:num>
  <w:num w:numId="21">
    <w:abstractNumId w:val="18"/>
  </w:num>
  <w:num w:numId="22">
    <w:abstractNumId w:val="10"/>
  </w:num>
  <w:num w:numId="23">
    <w:abstractNumId w:val="15"/>
  </w:num>
  <w:num w:numId="24">
    <w:abstractNumId w:val="17"/>
  </w:num>
  <w:num w:numId="25">
    <w:abstractNumId w:val="24"/>
  </w:num>
  <w:num w:numId="26">
    <w:abstractNumId w:val="22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65"/>
    <w:rsid w:val="000422F0"/>
    <w:rsid w:val="000A2F8E"/>
    <w:rsid w:val="000B1791"/>
    <w:rsid w:val="00107B9B"/>
    <w:rsid w:val="00111ED5"/>
    <w:rsid w:val="00136707"/>
    <w:rsid w:val="001B18D1"/>
    <w:rsid w:val="00201656"/>
    <w:rsid w:val="00216B13"/>
    <w:rsid w:val="00224A01"/>
    <w:rsid w:val="0023541E"/>
    <w:rsid w:val="0025056C"/>
    <w:rsid w:val="00277F13"/>
    <w:rsid w:val="002861F7"/>
    <w:rsid w:val="00287846"/>
    <w:rsid w:val="00290338"/>
    <w:rsid w:val="002C7F98"/>
    <w:rsid w:val="00362986"/>
    <w:rsid w:val="003658F5"/>
    <w:rsid w:val="00383C82"/>
    <w:rsid w:val="00385473"/>
    <w:rsid w:val="003A1D04"/>
    <w:rsid w:val="003B5E82"/>
    <w:rsid w:val="003C7C87"/>
    <w:rsid w:val="00424551"/>
    <w:rsid w:val="00443B3C"/>
    <w:rsid w:val="004A3EFC"/>
    <w:rsid w:val="004A4E00"/>
    <w:rsid w:val="004C3A77"/>
    <w:rsid w:val="004D2E85"/>
    <w:rsid w:val="00550560"/>
    <w:rsid w:val="005F1836"/>
    <w:rsid w:val="005F6BB5"/>
    <w:rsid w:val="00600050"/>
    <w:rsid w:val="006126FA"/>
    <w:rsid w:val="0064264C"/>
    <w:rsid w:val="006F5C6A"/>
    <w:rsid w:val="00720336"/>
    <w:rsid w:val="00722CFE"/>
    <w:rsid w:val="00727B61"/>
    <w:rsid w:val="007577A5"/>
    <w:rsid w:val="007735C1"/>
    <w:rsid w:val="007841CF"/>
    <w:rsid w:val="00791EC7"/>
    <w:rsid w:val="007E6190"/>
    <w:rsid w:val="00816698"/>
    <w:rsid w:val="008502D6"/>
    <w:rsid w:val="00857F46"/>
    <w:rsid w:val="00870362"/>
    <w:rsid w:val="0089150E"/>
    <w:rsid w:val="008A3CE6"/>
    <w:rsid w:val="008B0A96"/>
    <w:rsid w:val="008D2694"/>
    <w:rsid w:val="008F675C"/>
    <w:rsid w:val="008F756E"/>
    <w:rsid w:val="009032F2"/>
    <w:rsid w:val="00941E39"/>
    <w:rsid w:val="00956A19"/>
    <w:rsid w:val="009957A3"/>
    <w:rsid w:val="009C4F24"/>
    <w:rsid w:val="009D6F0D"/>
    <w:rsid w:val="009D7662"/>
    <w:rsid w:val="00A32EBF"/>
    <w:rsid w:val="00A7038B"/>
    <w:rsid w:val="00A86B7F"/>
    <w:rsid w:val="00A87A11"/>
    <w:rsid w:val="00AC4F76"/>
    <w:rsid w:val="00B24530"/>
    <w:rsid w:val="00B32660"/>
    <w:rsid w:val="00B40DAF"/>
    <w:rsid w:val="00B819E9"/>
    <w:rsid w:val="00B90BBB"/>
    <w:rsid w:val="00BB41B7"/>
    <w:rsid w:val="00BD081A"/>
    <w:rsid w:val="00BE689C"/>
    <w:rsid w:val="00C11EF5"/>
    <w:rsid w:val="00C60CA4"/>
    <w:rsid w:val="00C72BFB"/>
    <w:rsid w:val="00C757F2"/>
    <w:rsid w:val="00CB398A"/>
    <w:rsid w:val="00CC2F62"/>
    <w:rsid w:val="00CD16E6"/>
    <w:rsid w:val="00CD70E7"/>
    <w:rsid w:val="00D21487"/>
    <w:rsid w:val="00D26AD5"/>
    <w:rsid w:val="00D3155B"/>
    <w:rsid w:val="00D42501"/>
    <w:rsid w:val="00D57B65"/>
    <w:rsid w:val="00D931C9"/>
    <w:rsid w:val="00DD5FEB"/>
    <w:rsid w:val="00DD7423"/>
    <w:rsid w:val="00E14A4C"/>
    <w:rsid w:val="00E6666D"/>
    <w:rsid w:val="00E70352"/>
    <w:rsid w:val="00EA2EC1"/>
    <w:rsid w:val="00EA4A55"/>
    <w:rsid w:val="00ED1391"/>
    <w:rsid w:val="00EE0573"/>
    <w:rsid w:val="00EF52D0"/>
    <w:rsid w:val="00F63705"/>
    <w:rsid w:val="00F82D1A"/>
    <w:rsid w:val="00F86F71"/>
    <w:rsid w:val="00FD0220"/>
    <w:rsid w:val="00FD4C92"/>
    <w:rsid w:val="00FE0CF8"/>
    <w:rsid w:val="00FE188F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357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Intestazione1">
    <w:name w:val="Intestazione 1"/>
    <w:basedOn w:val="Predefinito"/>
    <w:next w:val="Predefinito"/>
    <w:pPr>
      <w:keepNext/>
      <w:numPr>
        <w:numId w:val="1"/>
      </w:numPr>
      <w:outlineLvl w:val="0"/>
    </w:pPr>
    <w:rPr>
      <w:rFonts w:ascii="Lucida Console" w:hAnsi="Lucida Console" w:cs="Lucida Console"/>
      <w:b/>
      <w:bCs/>
      <w:sz w:val="36"/>
    </w:rPr>
  </w:style>
  <w:style w:type="paragraph" w:customStyle="1" w:styleId="Intestazione2">
    <w:name w:val="Intestazione 2"/>
    <w:basedOn w:val="Predefinito"/>
    <w:next w:val="Predefinito"/>
    <w:pPr>
      <w:keepNext/>
      <w:numPr>
        <w:ilvl w:val="1"/>
        <w:numId w:val="1"/>
      </w:numPr>
      <w:outlineLvl w:val="1"/>
    </w:pPr>
    <w:rPr>
      <w:rFonts w:ascii="Lucida Console" w:hAnsi="Lucida Console" w:cs="Lucida Console"/>
      <w:b/>
      <w:bCs/>
      <w:i/>
      <w:iCs/>
      <w:sz w:val="36"/>
    </w:rPr>
  </w:style>
  <w:style w:type="paragraph" w:customStyle="1" w:styleId="Intestazione3">
    <w:name w:val="Intestazione 3"/>
    <w:basedOn w:val="Predefinito"/>
    <w:next w:val="Predefinito"/>
    <w:pPr>
      <w:keepNext/>
      <w:numPr>
        <w:ilvl w:val="2"/>
        <w:numId w:val="1"/>
      </w:numPr>
      <w:outlineLvl w:val="2"/>
    </w:pPr>
    <w:rPr>
      <w:rFonts w:ascii="Lucida Console" w:hAnsi="Lucida Console" w:cs="Lucida Console"/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Carpredefinitoparagrafo">
    <w:name w:val="Car.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src1">
    <w:name w:val="src1"/>
    <w:rPr>
      <w:vanish w:val="0"/>
    </w:rPr>
  </w:style>
  <w:style w:type="character" w:customStyle="1" w:styleId="jrnl">
    <w:name w:val="jrnl"/>
    <w:basedOn w:val="Carpredefinitoparagrafo"/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testo">
    <w:name w:val="Corpo testo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customStyle="1" w:styleId="Rigadintestazione">
    <w:name w:val="Riga d'intestazione"/>
    <w:basedOn w:val="Predefinito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tabs>
        <w:tab w:val="center" w:pos="4819"/>
        <w:tab w:val="right" w:pos="9638"/>
      </w:tabs>
    </w:pPr>
  </w:style>
  <w:style w:type="paragraph" w:customStyle="1" w:styleId="Notaapipagina">
    <w:name w:val="Nota a piè pagina"/>
    <w:basedOn w:val="Predefinito"/>
    <w:rPr>
      <w:sz w:val="20"/>
      <w:szCs w:val="20"/>
    </w:rPr>
  </w:style>
  <w:style w:type="paragraph" w:styleId="Paragrafoelenco">
    <w:name w:val="List Paragraph"/>
    <w:basedOn w:val="Predefinito"/>
    <w:pPr>
      <w:ind w:left="708"/>
    </w:pPr>
  </w:style>
  <w:style w:type="paragraph" w:customStyle="1" w:styleId="title1">
    <w:name w:val="title1"/>
    <w:basedOn w:val="Predefinito"/>
    <w:rPr>
      <w:sz w:val="29"/>
      <w:szCs w:val="29"/>
    </w:rPr>
  </w:style>
  <w:style w:type="paragraph" w:customStyle="1" w:styleId="rprtbody1">
    <w:name w:val="rprtbody1"/>
    <w:basedOn w:val="Predefinito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Predefinito"/>
    <w:pPr>
      <w:spacing w:line="320" w:lineRule="atLeast"/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A1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6A19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56A1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3155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Intestazione1">
    <w:name w:val="Intestazione 1"/>
    <w:basedOn w:val="Predefinito"/>
    <w:next w:val="Predefinito"/>
    <w:pPr>
      <w:keepNext/>
      <w:numPr>
        <w:numId w:val="1"/>
      </w:numPr>
      <w:outlineLvl w:val="0"/>
    </w:pPr>
    <w:rPr>
      <w:rFonts w:ascii="Lucida Console" w:hAnsi="Lucida Console" w:cs="Lucida Console"/>
      <w:b/>
      <w:bCs/>
      <w:sz w:val="36"/>
    </w:rPr>
  </w:style>
  <w:style w:type="paragraph" w:customStyle="1" w:styleId="Intestazione2">
    <w:name w:val="Intestazione 2"/>
    <w:basedOn w:val="Predefinito"/>
    <w:next w:val="Predefinito"/>
    <w:pPr>
      <w:keepNext/>
      <w:numPr>
        <w:ilvl w:val="1"/>
        <w:numId w:val="1"/>
      </w:numPr>
      <w:outlineLvl w:val="1"/>
    </w:pPr>
    <w:rPr>
      <w:rFonts w:ascii="Lucida Console" w:hAnsi="Lucida Console" w:cs="Lucida Console"/>
      <w:b/>
      <w:bCs/>
      <w:i/>
      <w:iCs/>
      <w:sz w:val="36"/>
    </w:rPr>
  </w:style>
  <w:style w:type="paragraph" w:customStyle="1" w:styleId="Intestazione3">
    <w:name w:val="Intestazione 3"/>
    <w:basedOn w:val="Predefinito"/>
    <w:next w:val="Predefinito"/>
    <w:pPr>
      <w:keepNext/>
      <w:numPr>
        <w:ilvl w:val="2"/>
        <w:numId w:val="1"/>
      </w:numPr>
      <w:outlineLvl w:val="2"/>
    </w:pPr>
    <w:rPr>
      <w:rFonts w:ascii="Lucida Console" w:hAnsi="Lucida Console" w:cs="Lucida Console"/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Carpredefinitoparagrafo">
    <w:name w:val="Car.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src1">
    <w:name w:val="src1"/>
    <w:rPr>
      <w:vanish w:val="0"/>
    </w:rPr>
  </w:style>
  <w:style w:type="character" w:customStyle="1" w:styleId="jrnl">
    <w:name w:val="jrnl"/>
    <w:basedOn w:val="Carpredefinitoparagrafo"/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testo">
    <w:name w:val="Corpo testo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customStyle="1" w:styleId="Rigadintestazione">
    <w:name w:val="Riga d'intestazione"/>
    <w:basedOn w:val="Predefinito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tabs>
        <w:tab w:val="center" w:pos="4819"/>
        <w:tab w:val="right" w:pos="9638"/>
      </w:tabs>
    </w:pPr>
  </w:style>
  <w:style w:type="paragraph" w:customStyle="1" w:styleId="Notaapipagina">
    <w:name w:val="Nota a piè pagina"/>
    <w:basedOn w:val="Predefinito"/>
    <w:rPr>
      <w:sz w:val="20"/>
      <w:szCs w:val="20"/>
    </w:rPr>
  </w:style>
  <w:style w:type="paragraph" w:styleId="Paragrafoelenco">
    <w:name w:val="List Paragraph"/>
    <w:basedOn w:val="Predefinito"/>
    <w:pPr>
      <w:ind w:left="708"/>
    </w:pPr>
  </w:style>
  <w:style w:type="paragraph" w:customStyle="1" w:styleId="title1">
    <w:name w:val="title1"/>
    <w:basedOn w:val="Predefinito"/>
    <w:rPr>
      <w:sz w:val="29"/>
      <w:szCs w:val="29"/>
    </w:rPr>
  </w:style>
  <w:style w:type="paragraph" w:customStyle="1" w:styleId="rprtbody1">
    <w:name w:val="rprtbody1"/>
    <w:basedOn w:val="Predefinito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Predefinito"/>
    <w:pPr>
      <w:spacing w:line="320" w:lineRule="atLeast"/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A1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6A19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956A1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3155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cbi.nlm.nih.gov/pubmed/21061257" TargetMode="External"/><Relationship Id="rId12" Type="http://schemas.openxmlformats.org/officeDocument/2006/relationships/image" Target="media/image2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uppoand@hotmail.com" TargetMode="External"/><Relationship Id="rId9" Type="http://schemas.openxmlformats.org/officeDocument/2006/relationships/hyperlink" Target="mailto:andrea.puppo@aslcn1.it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3132</Words>
  <Characters>17855</Characters>
  <Application>Microsoft Macintosh Word</Application>
  <DocSecurity>0</DocSecurity>
  <Lines>148</Lines>
  <Paragraphs>41</Paragraphs>
  <ScaleCrop>false</ScaleCrop>
  <Company>LILT</Company>
  <LinksUpToDate>false</LinksUpToDate>
  <CharactersWithSpaces>20946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Andrea Puppo</dc:title>
  <dc:creator>andrea</dc:creator>
  <cp:lastModifiedBy>andrea puppo</cp:lastModifiedBy>
  <cp:revision>3</cp:revision>
  <cp:lastPrinted>2010-02-09T12:26:00Z</cp:lastPrinted>
  <dcterms:created xsi:type="dcterms:W3CDTF">2016-08-19T14:17:00Z</dcterms:created>
  <dcterms:modified xsi:type="dcterms:W3CDTF">2016-08-19T14:18:00Z</dcterms:modified>
</cp:coreProperties>
</file>